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3F33C" w14:textId="77777777" w:rsidR="000D3DA4" w:rsidRPr="00C064B3" w:rsidRDefault="000D3DA4" w:rsidP="000D3DA4">
      <w:pPr>
        <w:pStyle w:val="Normal-Alt"/>
      </w:pPr>
    </w:p>
    <w:p w14:paraId="04471307" w14:textId="77777777" w:rsidR="000D3DA4" w:rsidRPr="00C064B3" w:rsidRDefault="000D3DA4" w:rsidP="000D3DA4">
      <w:pPr>
        <w:pStyle w:val="Normal-Alt"/>
      </w:pPr>
      <w:r w:rsidRPr="00C064B3">
        <w:rPr>
          <w:noProof/>
        </w:rPr>
        <w:drawing>
          <wp:anchor distT="0" distB="0" distL="114300" distR="114300" simplePos="0" relativeHeight="251644416" behindDoc="1" locked="0" layoutInCell="1" allowOverlap="1" wp14:anchorId="62D60835" wp14:editId="4805BF15">
            <wp:simplePos x="0" y="0"/>
            <wp:positionH relativeFrom="column">
              <wp:posOffset>-228600</wp:posOffset>
            </wp:positionH>
            <wp:positionV relativeFrom="paragraph">
              <wp:posOffset>179070</wp:posOffset>
            </wp:positionV>
            <wp:extent cx="6895465" cy="89598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14:sizeRelH relativeFrom="page">
              <wp14:pctWidth>0</wp14:pctWidth>
            </wp14:sizeRelH>
            <wp14:sizeRelV relativeFrom="page">
              <wp14:pctHeight>0</wp14:pctHeight>
            </wp14:sizeRelV>
          </wp:anchor>
        </w:drawing>
      </w:r>
    </w:p>
    <w:p w14:paraId="35B198EF" w14:textId="77777777" w:rsidR="000D3DA4" w:rsidRPr="00C064B3" w:rsidRDefault="000D3DA4" w:rsidP="000D3DA4">
      <w:pPr>
        <w:pStyle w:val="Normal-Alt"/>
      </w:pPr>
    </w:p>
    <w:p w14:paraId="7944D4CC" w14:textId="77777777" w:rsidR="000D3DA4" w:rsidRPr="00C064B3" w:rsidRDefault="000D3DA4" w:rsidP="000D3DA4">
      <w:pPr>
        <w:pStyle w:val="Normal-Alt"/>
      </w:pPr>
    </w:p>
    <w:p w14:paraId="60A49D5A" w14:textId="77777777" w:rsidR="000D3DA4" w:rsidRPr="00C064B3" w:rsidRDefault="000D3DA4" w:rsidP="000D3DA4">
      <w:pPr>
        <w:pStyle w:val="Normal-Alt"/>
      </w:pPr>
    </w:p>
    <w:p w14:paraId="263580A8" w14:textId="77777777" w:rsidR="000D3DA4" w:rsidRPr="00C064B3" w:rsidRDefault="000D3DA4" w:rsidP="000D3DA4">
      <w:pPr>
        <w:pStyle w:val="Normal-Alt"/>
      </w:pPr>
    </w:p>
    <w:p w14:paraId="6D956347" w14:textId="77777777" w:rsidR="000D3DA4" w:rsidRPr="00C064B3" w:rsidRDefault="00DF0732" w:rsidP="000D3DA4">
      <w:pPr>
        <w:pStyle w:val="Normal-Alt"/>
      </w:pPr>
      <w:r w:rsidRPr="00C064B3">
        <w:rPr>
          <w:noProof/>
        </w:rPr>
        <mc:AlternateContent>
          <mc:Choice Requires="wps">
            <w:drawing>
              <wp:anchor distT="45720" distB="45720" distL="114300" distR="114300" simplePos="0" relativeHeight="251649536" behindDoc="0" locked="0" layoutInCell="1" allowOverlap="1" wp14:anchorId="1F805CB3" wp14:editId="1A71113A">
                <wp:simplePos x="0" y="0"/>
                <wp:positionH relativeFrom="column">
                  <wp:posOffset>221615</wp:posOffset>
                </wp:positionH>
                <wp:positionV relativeFrom="paragraph">
                  <wp:posOffset>389890</wp:posOffset>
                </wp:positionV>
                <wp:extent cx="5936615" cy="1929765"/>
                <wp:effectExtent l="0" t="0" r="2603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1929765"/>
                        </a:xfrm>
                        <a:prstGeom prst="rect">
                          <a:avLst/>
                        </a:prstGeom>
                        <a:solidFill>
                          <a:srgbClr val="FFFFFF"/>
                        </a:solidFill>
                        <a:ln w="9525">
                          <a:solidFill>
                            <a:srgbClr val="000000"/>
                          </a:solidFill>
                          <a:miter lim="800000"/>
                          <a:headEnd/>
                          <a:tailEnd/>
                        </a:ln>
                      </wps:spPr>
                      <wps:txbx>
                        <w:txbxContent>
                          <w:p w14:paraId="59CB661B" w14:textId="77777777" w:rsidR="002E4777" w:rsidRDefault="002E4777" w:rsidP="000D3DA4">
                            <w:pPr>
                              <w:pStyle w:val="Normal-Alt"/>
                              <w:jc w:val="center"/>
                            </w:pPr>
                          </w:p>
                          <w:p w14:paraId="6B190F25" w14:textId="77777777" w:rsidR="002E4777" w:rsidRPr="003E002A" w:rsidRDefault="002E4777" w:rsidP="000D3DA4">
                            <w:pPr>
                              <w:pStyle w:val="Normal-Alt"/>
                              <w:jc w:val="center"/>
                              <w:rPr>
                                <w:b/>
                                <w:sz w:val="32"/>
                              </w:rPr>
                            </w:pPr>
                            <w:r>
                              <w:rPr>
                                <w:b/>
                                <w:sz w:val="32"/>
                              </w:rPr>
                              <w:t>Exhibit 1.2</w:t>
                            </w:r>
                          </w:p>
                          <w:p w14:paraId="3B66E984" w14:textId="5C10A16F" w:rsidR="002E4777" w:rsidRDefault="002E4777" w:rsidP="000D3DA4">
                            <w:pPr>
                              <w:pStyle w:val="Normal-Alt"/>
                              <w:jc w:val="center"/>
                              <w:rPr>
                                <w:b/>
                                <w:sz w:val="32"/>
                              </w:rPr>
                            </w:pPr>
                            <w:r>
                              <w:rPr>
                                <w:b/>
                                <w:sz w:val="32"/>
                              </w:rPr>
                              <w:t>Governance Framework</w:t>
                            </w:r>
                          </w:p>
                          <w:p w14:paraId="050DF798" w14:textId="77777777" w:rsidR="00F72386" w:rsidRPr="003E002A" w:rsidRDefault="00F72386" w:rsidP="000D3DA4">
                            <w:pPr>
                              <w:pStyle w:val="Normal-Alt"/>
                              <w:jc w:val="center"/>
                              <w:rPr>
                                <w:b/>
                                <w:sz w:val="32"/>
                              </w:rPr>
                            </w:pPr>
                          </w:p>
                          <w:p w14:paraId="0A025647" w14:textId="617EA0EF" w:rsidR="002E4777" w:rsidRDefault="00D45BE0" w:rsidP="00616D6A">
                            <w:pPr>
                              <w:pStyle w:val="Normal-Alt"/>
                              <w:jc w:val="center"/>
                              <w:rPr>
                                <w:sz w:val="24"/>
                              </w:rPr>
                            </w:pPr>
                            <w:r>
                              <w:rPr>
                                <w:sz w:val="24"/>
                              </w:rPr>
                              <w:t>VA-18091</w:t>
                            </w:r>
                            <w:bookmarkStart w:id="0" w:name="_GoBack"/>
                            <w:bookmarkEnd w:id="0"/>
                            <w:r w:rsidR="00616D6A" w:rsidRPr="00616D6A">
                              <w:rPr>
                                <w:sz w:val="24"/>
                              </w:rPr>
                              <w:t>5-IBTL: End User Services-Computing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805CB3" id="_x0000_t202" coordsize="21600,21600" o:spt="202" path="m,l,21600r21600,l21600,xe">
                <v:stroke joinstyle="miter"/>
                <v:path gradientshapeok="t" o:connecttype="rect"/>
              </v:shapetype>
              <v:shape id="Text Box 2" o:spid="_x0000_s1026" type="#_x0000_t202" style="position:absolute;margin-left:17.45pt;margin-top:30.7pt;width:467.45pt;height:151.95pt;z-index:251649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">
                <v:textbox style="mso-fit-shape-to-text:t">
                  <w:txbxContent>
                    <w:p w14:paraId="59CB661B" w14:textId="77777777" w:rsidR="002E4777" w:rsidRDefault="002E4777" w:rsidP="000D3DA4">
                      <w:pPr>
                        <w:pStyle w:val="Normal-Alt"/>
                        <w:jc w:val="center"/>
                      </w:pPr>
                    </w:p>
                    <w:p w14:paraId="6B190F25" w14:textId="77777777" w:rsidR="002E4777" w:rsidRPr="003E002A" w:rsidRDefault="002E4777" w:rsidP="000D3DA4">
                      <w:pPr>
                        <w:pStyle w:val="Normal-Alt"/>
                        <w:jc w:val="center"/>
                        <w:rPr>
                          <w:b/>
                          <w:sz w:val="32"/>
                        </w:rPr>
                      </w:pPr>
                      <w:r>
                        <w:rPr>
                          <w:b/>
                          <w:sz w:val="32"/>
                        </w:rPr>
                        <w:t>Exhibit 1.2</w:t>
                      </w:r>
                    </w:p>
                    <w:p w14:paraId="3B66E984" w14:textId="5C10A16F" w:rsidR="002E4777" w:rsidRDefault="002E4777" w:rsidP="000D3DA4">
                      <w:pPr>
                        <w:pStyle w:val="Normal-Alt"/>
                        <w:jc w:val="center"/>
                        <w:rPr>
                          <w:b/>
                          <w:sz w:val="32"/>
                        </w:rPr>
                      </w:pPr>
                      <w:r>
                        <w:rPr>
                          <w:b/>
                          <w:sz w:val="32"/>
                        </w:rPr>
                        <w:t>Governance Framework</w:t>
                      </w:r>
                    </w:p>
                    <w:p w14:paraId="050DF798" w14:textId="77777777" w:rsidR="00F72386" w:rsidRPr="003E002A" w:rsidRDefault="00F72386" w:rsidP="000D3DA4">
                      <w:pPr>
                        <w:pStyle w:val="Normal-Alt"/>
                        <w:jc w:val="center"/>
                        <w:rPr>
                          <w:b/>
                          <w:sz w:val="32"/>
                        </w:rPr>
                      </w:pPr>
                    </w:p>
                    <w:p w14:paraId="0A025647" w14:textId="617EA0EF" w:rsidR="002E4777" w:rsidRDefault="00D45BE0" w:rsidP="00616D6A">
                      <w:pPr>
                        <w:pStyle w:val="Normal-Alt"/>
                        <w:jc w:val="center"/>
                        <w:rPr>
                          <w:sz w:val="24"/>
                        </w:rPr>
                      </w:pPr>
                      <w:r>
                        <w:rPr>
                          <w:sz w:val="24"/>
                        </w:rPr>
                        <w:t>VA-18091</w:t>
                      </w:r>
                      <w:bookmarkStart w:id="1" w:name="_GoBack"/>
                      <w:bookmarkEnd w:id="1"/>
                      <w:r w:rsidR="00616D6A" w:rsidRPr="00616D6A">
                        <w:rPr>
                          <w:sz w:val="24"/>
                        </w:rPr>
                        <w:t>5-IBTL: End User Services-Computing</w:t>
                      </w:r>
                    </w:p>
                  </w:txbxContent>
                </v:textbox>
                <w10:wrap type="square"/>
              </v:shape>
            </w:pict>
          </mc:Fallback>
        </mc:AlternateContent>
      </w:r>
    </w:p>
    <w:p w14:paraId="170E881E" w14:textId="77777777" w:rsidR="000D3DA4" w:rsidRPr="00C064B3" w:rsidRDefault="000D3DA4" w:rsidP="000D3DA4">
      <w:pPr>
        <w:pStyle w:val="Normal-Alt"/>
      </w:pPr>
    </w:p>
    <w:p w14:paraId="23889AFA" w14:textId="77777777" w:rsidR="000D3DA4" w:rsidRPr="00C064B3" w:rsidRDefault="000D3DA4" w:rsidP="000D3DA4">
      <w:pPr>
        <w:pStyle w:val="Normal-Alt"/>
        <w:jc w:val="center"/>
        <w:rPr>
          <w:b/>
          <w:sz w:val="24"/>
        </w:rPr>
      </w:pPr>
      <w:r w:rsidRPr="00C064B3">
        <w:rPr>
          <w:b/>
          <w:sz w:val="24"/>
        </w:rPr>
        <w:t>COMMONWEALTH OF VIRGINIA</w:t>
      </w:r>
      <w:r w:rsidRPr="00C064B3">
        <w:rPr>
          <w:b/>
          <w:sz w:val="24"/>
        </w:rPr>
        <w:br/>
        <w:t xml:space="preserve">VIRGINIA INFORMATION TECHNOLOGIES AGENCY (VITA) </w:t>
      </w:r>
      <w:r w:rsidRPr="00C064B3">
        <w:rPr>
          <w:b/>
          <w:sz w:val="24"/>
        </w:rPr>
        <w:br/>
        <w:t>SUPPLY CHAIN MANAGEMENT DIVISION</w:t>
      </w:r>
    </w:p>
    <w:p w14:paraId="4AAE2583" w14:textId="77777777" w:rsidR="000D3DA4" w:rsidRPr="00D951BA" w:rsidRDefault="000D3DA4" w:rsidP="000D3DA4">
      <w:pPr>
        <w:pStyle w:val="Normal-Alt"/>
        <w:jc w:val="center"/>
        <w:rPr>
          <w:sz w:val="24"/>
        </w:rPr>
      </w:pPr>
      <w:r w:rsidRPr="00C064B3">
        <w:rPr>
          <w:sz w:val="24"/>
        </w:rPr>
        <w:t>11751 MEADOWVILLE LANE</w:t>
      </w:r>
      <w:r w:rsidRPr="00C064B3">
        <w:rPr>
          <w:sz w:val="24"/>
        </w:rPr>
        <w:br/>
        <w:t>CHESTER, VIRGINIA  23836</w:t>
      </w:r>
    </w:p>
    <w:p w14:paraId="15E1F161" w14:textId="77777777" w:rsidR="0057780D" w:rsidRDefault="0057780D">
      <w:pPr>
        <w:spacing w:before="0" w:after="160"/>
        <w:ind w:left="0"/>
        <w:rPr>
          <w:rFonts w:asciiTheme="minorHAnsi" w:hAnsiTheme="minorHAnsi"/>
        </w:rPr>
      </w:pPr>
      <w:r>
        <w:br w:type="page"/>
      </w:r>
    </w:p>
    <w:sdt>
      <w:sdtPr>
        <w:rPr>
          <w:rFonts w:ascii="Times New Roman" w:hAnsi="Times New Roman"/>
          <w:color w:val="auto"/>
          <w:sz w:val="22"/>
          <w:szCs w:val="22"/>
        </w:rPr>
        <w:id w:val="1631901003"/>
        <w:docPartObj>
          <w:docPartGallery w:val="Table of Contents"/>
          <w:docPartUnique/>
        </w:docPartObj>
      </w:sdtPr>
      <w:sdtEndPr>
        <w:rPr>
          <w:rFonts w:asciiTheme="minorHAnsi" w:hAnsiTheme="minorHAnsi"/>
          <w:b/>
          <w:bCs/>
          <w:noProof/>
        </w:rPr>
      </w:sdtEndPr>
      <w:sdtContent>
        <w:p w14:paraId="17F5C11A" w14:textId="77777777" w:rsidR="00D37ECD" w:rsidRPr="00554863" w:rsidRDefault="00FB715B" w:rsidP="00D951BA">
          <w:pPr>
            <w:pStyle w:val="TOCHeading"/>
            <w:rPr>
              <w:rFonts w:asciiTheme="minorHAnsi" w:hAnsiTheme="minorHAnsi" w:cstheme="minorHAnsi"/>
              <w:b/>
              <w:color w:val="auto"/>
            </w:rPr>
          </w:pPr>
          <w:r w:rsidRPr="00554863">
            <w:rPr>
              <w:rFonts w:asciiTheme="minorHAnsi" w:hAnsiTheme="minorHAnsi" w:cstheme="minorHAnsi"/>
              <w:b/>
              <w:color w:val="auto"/>
            </w:rPr>
            <w:t>Table of Contents</w:t>
          </w:r>
        </w:p>
        <w:p w14:paraId="58D44323" w14:textId="3C604B4F" w:rsidR="00E44F08" w:rsidRPr="00616D6A" w:rsidRDefault="00FB715B">
          <w:pPr>
            <w:pStyle w:val="TOC1"/>
            <w:rPr>
              <w:rFonts w:asciiTheme="minorHAnsi" w:eastAsiaTheme="minorEastAsia" w:hAnsiTheme="minorHAnsi" w:cstheme="minorHAnsi"/>
              <w:noProof/>
            </w:rPr>
          </w:pPr>
          <w:r w:rsidRPr="00B47064">
            <w:rPr>
              <w:rFonts w:asciiTheme="minorHAnsi" w:hAnsiTheme="minorHAnsi" w:cstheme="minorHAnsi"/>
            </w:rPr>
            <w:fldChar w:fldCharType="begin"/>
          </w:r>
          <w:r w:rsidRPr="00B47064">
            <w:rPr>
              <w:rFonts w:asciiTheme="minorHAnsi" w:hAnsiTheme="minorHAnsi" w:cstheme="minorHAnsi"/>
            </w:rPr>
            <w:instrText xml:space="preserve"> TOC \o "1-3" \h \z \u </w:instrText>
          </w:r>
          <w:r w:rsidRPr="00B47064">
            <w:rPr>
              <w:rFonts w:asciiTheme="minorHAnsi" w:hAnsiTheme="minorHAnsi" w:cstheme="minorHAnsi"/>
            </w:rPr>
            <w:fldChar w:fldCharType="separate"/>
          </w:r>
          <w:hyperlink w:anchor="_Toc512347142" w:history="1">
            <w:r w:rsidR="00E44F08" w:rsidRPr="00616D6A">
              <w:rPr>
                <w:rStyle w:val="Hyperlink"/>
                <w:rFonts w:asciiTheme="minorHAnsi" w:hAnsiTheme="minorHAnsi" w:cstheme="minorHAnsi"/>
                <w:noProof/>
              </w:rPr>
              <w:t>1.0</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Introduction</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_Toc512347142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3</w:t>
            </w:r>
            <w:r w:rsidR="00E44F08" w:rsidRPr="00616D6A">
              <w:rPr>
                <w:rFonts w:asciiTheme="minorHAnsi" w:hAnsiTheme="minorHAnsi" w:cstheme="minorHAnsi"/>
                <w:noProof/>
                <w:webHidden/>
              </w:rPr>
              <w:fldChar w:fldCharType="end"/>
            </w:r>
          </w:hyperlink>
        </w:p>
        <w:p w14:paraId="622085E1" w14:textId="7CCA4A5A"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43" w:history="1">
            <w:r w:rsidR="00E44F08" w:rsidRPr="00616D6A">
              <w:rPr>
                <w:rStyle w:val="Hyperlink"/>
                <w:rFonts w:asciiTheme="minorHAnsi" w:hAnsiTheme="minorHAnsi" w:cstheme="minorHAnsi"/>
                <w:noProof/>
              </w:rPr>
              <w:t>1.1</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Purpose and Guiding Principles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_Toc512347143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3</w:t>
            </w:r>
            <w:r w:rsidR="00E44F08" w:rsidRPr="00616D6A">
              <w:rPr>
                <w:rFonts w:asciiTheme="minorHAnsi" w:hAnsiTheme="minorHAnsi" w:cstheme="minorHAnsi"/>
                <w:noProof/>
                <w:webHidden/>
              </w:rPr>
              <w:fldChar w:fldCharType="end"/>
            </w:r>
          </w:hyperlink>
        </w:p>
        <w:p w14:paraId="14BD05B9" w14:textId="12C2E11B" w:rsidR="00E44F08" w:rsidRPr="00616D6A" w:rsidRDefault="00D45BE0">
          <w:pPr>
            <w:pStyle w:val="TOC1"/>
            <w:rPr>
              <w:rFonts w:asciiTheme="minorHAnsi" w:eastAsiaTheme="minorEastAsia" w:hAnsiTheme="minorHAnsi" w:cstheme="minorHAnsi"/>
              <w:noProof/>
            </w:rPr>
          </w:pPr>
          <w:hyperlink w:anchor="_Toc512347144" w:history="1">
            <w:r w:rsidR="00E44F08" w:rsidRPr="00616D6A">
              <w:rPr>
                <w:rStyle w:val="Hyperlink"/>
                <w:rFonts w:asciiTheme="minorHAnsi" w:hAnsiTheme="minorHAnsi" w:cstheme="minorHAnsi"/>
                <w:noProof/>
              </w:rPr>
              <w:t>2.0</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Governance Policy and Approach</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_Toc512347144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4</w:t>
            </w:r>
            <w:r w:rsidR="00E44F08" w:rsidRPr="00616D6A">
              <w:rPr>
                <w:rFonts w:asciiTheme="minorHAnsi" w:hAnsiTheme="minorHAnsi" w:cstheme="minorHAnsi"/>
                <w:noProof/>
                <w:webHidden/>
              </w:rPr>
              <w:fldChar w:fldCharType="end"/>
            </w:r>
          </w:hyperlink>
        </w:p>
        <w:p w14:paraId="32913CC9" w14:textId="6179CBDC"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45" w:history="1">
            <w:r w:rsidR="00E44F08" w:rsidRPr="00616D6A">
              <w:rPr>
                <w:rStyle w:val="Hyperlink"/>
                <w:rFonts w:asciiTheme="minorHAnsi" w:hAnsiTheme="minorHAnsi" w:cstheme="minorHAnsi"/>
                <w:noProof/>
              </w:rPr>
              <w:t>2.1</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Governance Framework Overview</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_Toc512347145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4</w:t>
            </w:r>
            <w:r w:rsidR="00E44F08" w:rsidRPr="00616D6A">
              <w:rPr>
                <w:rFonts w:asciiTheme="minorHAnsi" w:hAnsiTheme="minorHAnsi" w:cstheme="minorHAnsi"/>
                <w:noProof/>
                <w:webHidden/>
              </w:rPr>
              <w:fldChar w:fldCharType="end"/>
            </w:r>
          </w:hyperlink>
        </w:p>
        <w:p w14:paraId="08D5B5CD" w14:textId="156EAF4C"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46" w:history="1">
            <w:r w:rsidR="00E44F08" w:rsidRPr="00616D6A">
              <w:rPr>
                <w:rStyle w:val="Hyperlink"/>
                <w:rFonts w:asciiTheme="minorHAnsi" w:hAnsiTheme="minorHAnsi" w:cstheme="minorHAnsi"/>
                <w:noProof/>
              </w:rPr>
              <w:t>2.2</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Governance Framework</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_Toc512347146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5</w:t>
            </w:r>
            <w:r w:rsidR="00E44F08" w:rsidRPr="00616D6A">
              <w:rPr>
                <w:rFonts w:asciiTheme="minorHAnsi" w:hAnsiTheme="minorHAnsi" w:cstheme="minorHAnsi"/>
                <w:noProof/>
                <w:webHidden/>
              </w:rPr>
              <w:fldChar w:fldCharType="end"/>
            </w:r>
          </w:hyperlink>
        </w:p>
        <w:p w14:paraId="09AC3798" w14:textId="67F6C4AA"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47" w:history="1">
            <w:r w:rsidR="00E44F08" w:rsidRPr="00616D6A">
              <w:rPr>
                <w:rStyle w:val="Hyperlink"/>
                <w:rFonts w:asciiTheme="minorHAnsi" w:hAnsiTheme="minorHAnsi" w:cstheme="minorHAnsi"/>
                <w:noProof/>
              </w:rPr>
              <w:t>2.3</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Governance Forums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_Toc512347147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5</w:t>
            </w:r>
            <w:r w:rsidR="00E44F08" w:rsidRPr="00616D6A">
              <w:rPr>
                <w:rFonts w:asciiTheme="minorHAnsi" w:hAnsiTheme="minorHAnsi" w:cstheme="minorHAnsi"/>
                <w:noProof/>
                <w:webHidden/>
              </w:rPr>
              <w:fldChar w:fldCharType="end"/>
            </w:r>
          </w:hyperlink>
        </w:p>
        <w:p w14:paraId="2EDD6596" w14:textId="0D82048D" w:rsidR="00E44F08" w:rsidRPr="00616D6A" w:rsidRDefault="00D45BE0">
          <w:pPr>
            <w:pStyle w:val="TOC1"/>
            <w:rPr>
              <w:rFonts w:asciiTheme="minorHAnsi" w:eastAsiaTheme="minorEastAsia" w:hAnsiTheme="minorHAnsi" w:cstheme="minorHAnsi"/>
              <w:noProof/>
            </w:rPr>
          </w:pPr>
          <w:hyperlink w:anchor="_Toc512347148" w:history="1">
            <w:r w:rsidR="00E44F08" w:rsidRPr="00616D6A">
              <w:rPr>
                <w:rStyle w:val="Hyperlink"/>
                <w:rFonts w:asciiTheme="minorHAnsi" w:hAnsiTheme="minorHAnsi" w:cstheme="minorHAnsi"/>
                <w:noProof/>
              </w:rPr>
              <w:t>3.0</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Relational Governance Forums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_Toc512347148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9</w:t>
            </w:r>
            <w:r w:rsidR="00E44F08" w:rsidRPr="00616D6A">
              <w:rPr>
                <w:rFonts w:asciiTheme="minorHAnsi" w:hAnsiTheme="minorHAnsi" w:cstheme="minorHAnsi"/>
                <w:noProof/>
                <w:webHidden/>
              </w:rPr>
              <w:fldChar w:fldCharType="end"/>
            </w:r>
          </w:hyperlink>
        </w:p>
        <w:p w14:paraId="7E8EFB23" w14:textId="5674D64D"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49" w:history="1">
            <w:r w:rsidR="00E44F08" w:rsidRPr="00616D6A">
              <w:rPr>
                <w:rStyle w:val="Hyperlink"/>
                <w:rFonts w:asciiTheme="minorHAnsi" w:hAnsiTheme="minorHAnsi" w:cstheme="minorHAnsi"/>
                <w:noProof/>
              </w:rPr>
              <w:t>3.1</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Platform Relationship Meetings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_Toc512347149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9</w:t>
            </w:r>
            <w:r w:rsidR="00E44F08" w:rsidRPr="00616D6A">
              <w:rPr>
                <w:rFonts w:asciiTheme="minorHAnsi" w:hAnsiTheme="minorHAnsi" w:cstheme="minorHAnsi"/>
                <w:noProof/>
                <w:webHidden/>
              </w:rPr>
              <w:fldChar w:fldCharType="end"/>
            </w:r>
          </w:hyperlink>
        </w:p>
        <w:p w14:paraId="4E457123" w14:textId="1E1F4188"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0" w:history="1">
            <w:r w:rsidR="00E44F08" w:rsidRPr="00616D6A">
              <w:rPr>
                <w:rStyle w:val="Hyperlink"/>
                <w:rFonts w:asciiTheme="minorHAnsi" w:hAnsiTheme="minorHAnsi" w:cstheme="minorHAnsi"/>
                <w:noProof/>
              </w:rPr>
              <w:t>3.2</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Relationship Management Committee</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_Toc512347150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10</w:t>
            </w:r>
            <w:r w:rsidR="00E44F08" w:rsidRPr="00616D6A">
              <w:rPr>
                <w:rFonts w:asciiTheme="minorHAnsi" w:hAnsiTheme="minorHAnsi" w:cstheme="minorHAnsi"/>
                <w:noProof/>
                <w:webHidden/>
              </w:rPr>
              <w:fldChar w:fldCharType="end"/>
            </w:r>
          </w:hyperlink>
        </w:p>
        <w:p w14:paraId="59123CA1" w14:textId="511795EC"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1" w:history="1">
            <w:r w:rsidR="00E44F08" w:rsidRPr="00616D6A">
              <w:rPr>
                <w:rStyle w:val="Hyperlink"/>
                <w:rFonts w:asciiTheme="minorHAnsi" w:hAnsiTheme="minorHAnsi" w:cstheme="minorHAnsi"/>
                <w:noProof/>
              </w:rPr>
              <w:t>3.3</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Executive Alignment Meeting</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_Toc512347151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11</w:t>
            </w:r>
            <w:r w:rsidR="00E44F08" w:rsidRPr="00616D6A">
              <w:rPr>
                <w:rFonts w:asciiTheme="minorHAnsi" w:hAnsiTheme="minorHAnsi" w:cstheme="minorHAnsi"/>
                <w:noProof/>
                <w:webHidden/>
              </w:rPr>
              <w:fldChar w:fldCharType="end"/>
            </w:r>
          </w:hyperlink>
        </w:p>
        <w:p w14:paraId="2BACE26D" w14:textId="7A478935"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2" w:history="1">
            <w:r w:rsidR="00E44F08" w:rsidRPr="00616D6A">
              <w:rPr>
                <w:rStyle w:val="Hyperlink"/>
                <w:rFonts w:asciiTheme="minorHAnsi" w:hAnsiTheme="minorHAnsi" w:cstheme="minorHAnsi"/>
                <w:noProof/>
              </w:rPr>
              <w:t>3.4</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Platform Relationship Review</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_Toc512347152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12</w:t>
            </w:r>
            <w:r w:rsidR="00E44F08" w:rsidRPr="00616D6A">
              <w:rPr>
                <w:rFonts w:asciiTheme="minorHAnsi" w:hAnsiTheme="minorHAnsi" w:cstheme="minorHAnsi"/>
                <w:noProof/>
                <w:webHidden/>
              </w:rPr>
              <w:fldChar w:fldCharType="end"/>
            </w:r>
          </w:hyperlink>
        </w:p>
        <w:p w14:paraId="227745B1" w14:textId="348F4C2A" w:rsidR="00E44F08" w:rsidRPr="00616D6A" w:rsidRDefault="00D45BE0">
          <w:pPr>
            <w:pStyle w:val="TOC1"/>
            <w:rPr>
              <w:rFonts w:asciiTheme="minorHAnsi" w:eastAsiaTheme="minorEastAsia" w:hAnsiTheme="minorHAnsi" w:cstheme="minorHAnsi"/>
              <w:noProof/>
            </w:rPr>
          </w:pPr>
          <w:hyperlink w:anchor="_Toc512347153" w:history="1">
            <w:r w:rsidR="00E44F08" w:rsidRPr="00616D6A">
              <w:rPr>
                <w:rStyle w:val="Hyperlink"/>
                <w:rFonts w:asciiTheme="minorHAnsi" w:hAnsiTheme="minorHAnsi" w:cstheme="minorHAnsi"/>
                <w:noProof/>
              </w:rPr>
              <w:t>4.0</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Operational Governance Forums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_Toc512347153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12</w:t>
            </w:r>
            <w:r w:rsidR="00E44F08" w:rsidRPr="00616D6A">
              <w:rPr>
                <w:rFonts w:asciiTheme="minorHAnsi" w:hAnsiTheme="minorHAnsi" w:cstheme="minorHAnsi"/>
                <w:noProof/>
                <w:webHidden/>
              </w:rPr>
              <w:fldChar w:fldCharType="end"/>
            </w:r>
          </w:hyperlink>
        </w:p>
        <w:p w14:paraId="54B965D3" w14:textId="3C6B8048"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4" w:history="1">
            <w:r w:rsidR="00E44F08" w:rsidRPr="00616D6A">
              <w:rPr>
                <w:rStyle w:val="Hyperlink"/>
                <w:rFonts w:asciiTheme="minorHAnsi" w:hAnsiTheme="minorHAnsi" w:cstheme="minorHAnsi"/>
                <w:noProof/>
              </w:rPr>
              <w:t>4.1</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Service Tower Meetings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_Toc512347154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13</w:t>
            </w:r>
            <w:r w:rsidR="00E44F08" w:rsidRPr="00616D6A">
              <w:rPr>
                <w:rFonts w:asciiTheme="minorHAnsi" w:hAnsiTheme="minorHAnsi" w:cstheme="minorHAnsi"/>
                <w:noProof/>
                <w:webHidden/>
              </w:rPr>
              <w:fldChar w:fldCharType="end"/>
            </w:r>
          </w:hyperlink>
        </w:p>
        <w:p w14:paraId="67843747" w14:textId="76BB26F0"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5" w:history="1">
            <w:r w:rsidR="00E44F08" w:rsidRPr="00616D6A">
              <w:rPr>
                <w:rStyle w:val="Hyperlink"/>
                <w:rFonts w:asciiTheme="minorHAnsi" w:hAnsiTheme="minorHAnsi" w:cstheme="minorHAnsi"/>
                <w:noProof/>
              </w:rPr>
              <w:t>4.2</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Cross Functional Operations Meetings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_Toc512347155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14</w:t>
            </w:r>
            <w:r w:rsidR="00E44F08" w:rsidRPr="00616D6A">
              <w:rPr>
                <w:rFonts w:asciiTheme="minorHAnsi" w:hAnsiTheme="minorHAnsi" w:cstheme="minorHAnsi"/>
                <w:noProof/>
                <w:webHidden/>
              </w:rPr>
              <w:fldChar w:fldCharType="end"/>
            </w:r>
          </w:hyperlink>
        </w:p>
        <w:p w14:paraId="564980A6" w14:textId="4CE8EECC"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6" w:history="1">
            <w:r w:rsidR="00E44F08" w:rsidRPr="00616D6A">
              <w:rPr>
                <w:rStyle w:val="Hyperlink"/>
                <w:rFonts w:asciiTheme="minorHAnsi" w:hAnsiTheme="minorHAnsi" w:cstheme="minorHAnsi"/>
                <w:noProof/>
              </w:rPr>
              <w:t>4.3</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Customer Operations Meetings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_Toc512347156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15</w:t>
            </w:r>
            <w:r w:rsidR="00E44F08" w:rsidRPr="00616D6A">
              <w:rPr>
                <w:rFonts w:asciiTheme="minorHAnsi" w:hAnsiTheme="minorHAnsi" w:cstheme="minorHAnsi"/>
                <w:noProof/>
                <w:webHidden/>
              </w:rPr>
              <w:fldChar w:fldCharType="end"/>
            </w:r>
          </w:hyperlink>
        </w:p>
        <w:p w14:paraId="5CD942AF" w14:textId="64CC3FC8" w:rsidR="00E44F08" w:rsidRPr="00616D6A" w:rsidRDefault="00D45BE0">
          <w:pPr>
            <w:pStyle w:val="TOC1"/>
            <w:rPr>
              <w:rFonts w:asciiTheme="minorHAnsi" w:eastAsiaTheme="minorEastAsia" w:hAnsiTheme="minorHAnsi" w:cstheme="minorHAnsi"/>
              <w:noProof/>
            </w:rPr>
          </w:pPr>
          <w:hyperlink w:anchor="_Toc512347157" w:history="1">
            <w:r w:rsidR="00E44F08" w:rsidRPr="00616D6A">
              <w:rPr>
                <w:rStyle w:val="Hyperlink"/>
                <w:rFonts w:asciiTheme="minorHAnsi" w:hAnsiTheme="minorHAnsi" w:cstheme="minorHAnsi"/>
                <w:noProof/>
              </w:rPr>
              <w:t>5.0</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Decision Making</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_Toc512347157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16</w:t>
            </w:r>
            <w:r w:rsidR="00E44F08" w:rsidRPr="00616D6A">
              <w:rPr>
                <w:rFonts w:asciiTheme="minorHAnsi" w:hAnsiTheme="minorHAnsi" w:cstheme="minorHAnsi"/>
                <w:noProof/>
                <w:webHidden/>
              </w:rPr>
              <w:fldChar w:fldCharType="end"/>
            </w:r>
          </w:hyperlink>
        </w:p>
        <w:p w14:paraId="15E0205F" w14:textId="5A9E802F"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8" w:history="1">
            <w:r w:rsidR="00E44F08" w:rsidRPr="00616D6A">
              <w:rPr>
                <w:rStyle w:val="Hyperlink"/>
                <w:rFonts w:asciiTheme="minorHAnsi" w:hAnsiTheme="minorHAnsi" w:cstheme="minorHAnsi"/>
                <w:noProof/>
              </w:rPr>
              <w:t>5.1</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Escalation Process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_Toc512347158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17</w:t>
            </w:r>
            <w:r w:rsidR="00E44F08" w:rsidRPr="00616D6A">
              <w:rPr>
                <w:rFonts w:asciiTheme="minorHAnsi" w:hAnsiTheme="minorHAnsi" w:cstheme="minorHAnsi"/>
                <w:noProof/>
                <w:webHidden/>
              </w:rPr>
              <w:fldChar w:fldCharType="end"/>
            </w:r>
          </w:hyperlink>
        </w:p>
        <w:p w14:paraId="5246AC76" w14:textId="2E30BB73"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59" w:history="1">
            <w:r w:rsidR="00E44F08" w:rsidRPr="00616D6A">
              <w:rPr>
                <w:rStyle w:val="Hyperlink"/>
                <w:rFonts w:asciiTheme="minorHAnsi" w:hAnsiTheme="minorHAnsi" w:cstheme="minorHAnsi"/>
                <w:noProof/>
              </w:rPr>
              <w:t>5.2</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Strategic Decision Process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_Toc512347159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17</w:t>
            </w:r>
            <w:r w:rsidR="00E44F08" w:rsidRPr="00616D6A">
              <w:rPr>
                <w:rFonts w:asciiTheme="minorHAnsi" w:hAnsiTheme="minorHAnsi" w:cstheme="minorHAnsi"/>
                <w:noProof/>
                <w:webHidden/>
              </w:rPr>
              <w:fldChar w:fldCharType="end"/>
            </w:r>
          </w:hyperlink>
        </w:p>
        <w:p w14:paraId="7C52FD6F" w14:textId="0627E219" w:rsidR="00E44F08" w:rsidRPr="00616D6A" w:rsidRDefault="00D45BE0">
          <w:pPr>
            <w:pStyle w:val="TOC2"/>
            <w:tabs>
              <w:tab w:val="left" w:pos="880"/>
              <w:tab w:val="right" w:leader="dot" w:pos="9350"/>
            </w:tabs>
            <w:rPr>
              <w:rFonts w:asciiTheme="minorHAnsi" w:eastAsiaTheme="minorEastAsia" w:hAnsiTheme="minorHAnsi" w:cstheme="minorHAnsi"/>
              <w:noProof/>
            </w:rPr>
          </w:pPr>
          <w:hyperlink w:anchor="_Toc512347160" w:history="1">
            <w:r w:rsidR="00E44F08" w:rsidRPr="00616D6A">
              <w:rPr>
                <w:rStyle w:val="Hyperlink"/>
                <w:rFonts w:asciiTheme="minorHAnsi" w:hAnsiTheme="minorHAnsi" w:cstheme="minorHAnsi"/>
                <w:noProof/>
              </w:rPr>
              <w:t>5.3</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Documentation</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_Toc512347160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18</w:t>
            </w:r>
            <w:r w:rsidR="00E44F08" w:rsidRPr="00616D6A">
              <w:rPr>
                <w:rFonts w:asciiTheme="minorHAnsi" w:hAnsiTheme="minorHAnsi" w:cstheme="minorHAnsi"/>
                <w:noProof/>
                <w:webHidden/>
              </w:rPr>
              <w:fldChar w:fldCharType="end"/>
            </w:r>
          </w:hyperlink>
        </w:p>
        <w:p w14:paraId="16D191F9" w14:textId="3A753AF8" w:rsidR="00E44F08" w:rsidRPr="00616D6A" w:rsidRDefault="00D45BE0">
          <w:pPr>
            <w:pStyle w:val="TOC3"/>
            <w:tabs>
              <w:tab w:val="left" w:pos="1320"/>
              <w:tab w:val="right" w:leader="dot" w:pos="9350"/>
            </w:tabs>
            <w:rPr>
              <w:rFonts w:asciiTheme="minorHAnsi" w:eastAsiaTheme="minorEastAsia" w:hAnsiTheme="minorHAnsi" w:cstheme="minorHAnsi"/>
              <w:noProof/>
            </w:rPr>
          </w:pPr>
          <w:hyperlink w:anchor="_Toc512347161" w:history="1">
            <w:r w:rsidR="00E44F08" w:rsidRPr="00616D6A">
              <w:rPr>
                <w:rStyle w:val="Hyperlink"/>
                <w:rFonts w:asciiTheme="minorHAnsi" w:hAnsiTheme="minorHAnsi" w:cstheme="minorHAnsi"/>
                <w:noProof/>
              </w:rPr>
              <w:t>5.3.1</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Reports</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_Toc512347161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18</w:t>
            </w:r>
            <w:r w:rsidR="00E44F08" w:rsidRPr="00616D6A">
              <w:rPr>
                <w:rFonts w:asciiTheme="minorHAnsi" w:hAnsiTheme="minorHAnsi" w:cstheme="minorHAnsi"/>
                <w:noProof/>
                <w:webHidden/>
              </w:rPr>
              <w:fldChar w:fldCharType="end"/>
            </w:r>
          </w:hyperlink>
        </w:p>
        <w:p w14:paraId="00D9C0AC" w14:textId="58FC0D88" w:rsidR="00E44F08" w:rsidRPr="00616D6A" w:rsidRDefault="00D45BE0">
          <w:pPr>
            <w:pStyle w:val="TOC3"/>
            <w:tabs>
              <w:tab w:val="left" w:pos="1320"/>
              <w:tab w:val="right" w:leader="dot" w:pos="9350"/>
            </w:tabs>
            <w:rPr>
              <w:rFonts w:asciiTheme="minorHAnsi" w:eastAsiaTheme="minorEastAsia" w:hAnsiTheme="minorHAnsi" w:cstheme="minorHAnsi"/>
              <w:noProof/>
            </w:rPr>
          </w:pPr>
          <w:hyperlink w:anchor="_Toc512347162" w:history="1">
            <w:r w:rsidR="00E44F08" w:rsidRPr="00616D6A">
              <w:rPr>
                <w:rStyle w:val="Hyperlink"/>
                <w:rFonts w:asciiTheme="minorHAnsi" w:hAnsiTheme="minorHAnsi" w:cstheme="minorHAnsi"/>
                <w:noProof/>
              </w:rPr>
              <w:t>5.3.2</w:t>
            </w:r>
            <w:r w:rsidR="00E44F08" w:rsidRPr="00616D6A">
              <w:rPr>
                <w:rFonts w:asciiTheme="minorHAnsi" w:eastAsiaTheme="minorEastAsia" w:hAnsiTheme="minorHAnsi" w:cstheme="minorHAnsi"/>
                <w:noProof/>
              </w:rPr>
              <w:tab/>
            </w:r>
            <w:r w:rsidR="00E44F08" w:rsidRPr="00616D6A">
              <w:rPr>
                <w:rStyle w:val="Hyperlink"/>
                <w:rFonts w:asciiTheme="minorHAnsi" w:hAnsiTheme="minorHAnsi" w:cstheme="minorHAnsi"/>
                <w:noProof/>
              </w:rPr>
              <w:t>Decision Documentation</w:t>
            </w:r>
            <w:r w:rsidR="00E44F08" w:rsidRPr="00616D6A">
              <w:rPr>
                <w:rFonts w:asciiTheme="minorHAnsi" w:hAnsiTheme="minorHAnsi" w:cstheme="minorHAnsi"/>
                <w:noProof/>
                <w:webHidden/>
              </w:rPr>
              <w:tab/>
            </w:r>
            <w:r w:rsidR="00E44F08" w:rsidRPr="00616D6A">
              <w:rPr>
                <w:rFonts w:asciiTheme="minorHAnsi" w:hAnsiTheme="minorHAnsi" w:cstheme="minorHAnsi"/>
                <w:noProof/>
                <w:webHidden/>
              </w:rPr>
              <w:fldChar w:fldCharType="begin"/>
            </w:r>
            <w:r w:rsidR="00E44F08" w:rsidRPr="00616D6A">
              <w:rPr>
                <w:rFonts w:asciiTheme="minorHAnsi" w:hAnsiTheme="minorHAnsi" w:cstheme="minorHAnsi"/>
                <w:noProof/>
                <w:webHidden/>
              </w:rPr>
              <w:instrText xml:space="preserve"> PAGEREF _Toc512347162 \h </w:instrText>
            </w:r>
            <w:r w:rsidR="00E44F08" w:rsidRPr="00616D6A">
              <w:rPr>
                <w:rFonts w:asciiTheme="minorHAnsi" w:hAnsiTheme="minorHAnsi" w:cstheme="minorHAnsi"/>
                <w:noProof/>
                <w:webHidden/>
              </w:rPr>
            </w:r>
            <w:r w:rsidR="00E44F08" w:rsidRPr="00616D6A">
              <w:rPr>
                <w:rFonts w:asciiTheme="minorHAnsi" w:hAnsiTheme="minorHAnsi" w:cstheme="minorHAnsi"/>
                <w:noProof/>
                <w:webHidden/>
              </w:rPr>
              <w:fldChar w:fldCharType="separate"/>
            </w:r>
            <w:r w:rsidR="00616D6A" w:rsidRPr="00616D6A">
              <w:rPr>
                <w:rFonts w:asciiTheme="minorHAnsi" w:hAnsiTheme="minorHAnsi" w:cstheme="minorHAnsi"/>
                <w:noProof/>
                <w:webHidden/>
              </w:rPr>
              <w:t>18</w:t>
            </w:r>
            <w:r w:rsidR="00E44F08" w:rsidRPr="00616D6A">
              <w:rPr>
                <w:rFonts w:asciiTheme="minorHAnsi" w:hAnsiTheme="minorHAnsi" w:cstheme="minorHAnsi"/>
                <w:noProof/>
                <w:webHidden/>
              </w:rPr>
              <w:fldChar w:fldCharType="end"/>
            </w:r>
          </w:hyperlink>
        </w:p>
        <w:p w14:paraId="2DA05B94" w14:textId="5D386DAC" w:rsidR="00D37ECD" w:rsidRPr="00D951BA" w:rsidRDefault="00FB715B">
          <w:pPr>
            <w:rPr>
              <w:rFonts w:asciiTheme="minorHAnsi" w:hAnsiTheme="minorHAnsi"/>
              <w:b/>
            </w:rPr>
          </w:pPr>
          <w:r w:rsidRPr="00B47064">
            <w:rPr>
              <w:rFonts w:asciiTheme="minorHAnsi" w:hAnsiTheme="minorHAnsi" w:cstheme="minorHAnsi"/>
              <w:b/>
              <w:bCs/>
              <w:noProof/>
            </w:rPr>
            <w:fldChar w:fldCharType="end"/>
          </w:r>
        </w:p>
      </w:sdtContent>
    </w:sdt>
    <w:p w14:paraId="7BE607B1" w14:textId="77777777" w:rsidR="0057780D" w:rsidRDefault="0057780D">
      <w:pPr>
        <w:spacing w:before="0" w:after="160"/>
        <w:ind w:left="0"/>
        <w:rPr>
          <w:rFonts w:asciiTheme="minorHAnsi" w:hAnsiTheme="minorHAnsi"/>
        </w:rPr>
      </w:pPr>
      <w:r>
        <w:br w:type="page"/>
      </w:r>
    </w:p>
    <w:p w14:paraId="28156B68" w14:textId="77777777" w:rsidR="00D37ECD" w:rsidRPr="005E4C61" w:rsidRDefault="00FB715B">
      <w:pPr>
        <w:pStyle w:val="Heading1"/>
      </w:pPr>
      <w:bookmarkStart w:id="2" w:name="_Toc389782981"/>
      <w:bookmarkStart w:id="3" w:name="_Toc461115403"/>
      <w:bookmarkStart w:id="4" w:name="_Toc512347142"/>
      <w:r w:rsidRPr="005E4C61">
        <w:lastRenderedPageBreak/>
        <w:t>Introduction</w:t>
      </w:r>
      <w:bookmarkEnd w:id="2"/>
      <w:bookmarkEnd w:id="3"/>
      <w:bookmarkEnd w:id="4"/>
    </w:p>
    <w:p w14:paraId="58C64C25" w14:textId="77777777" w:rsidR="00D37ECD" w:rsidRPr="005E4C61" w:rsidRDefault="00C85091">
      <w:pPr>
        <w:pStyle w:val="Heading2"/>
      </w:pPr>
      <w:bookmarkStart w:id="5" w:name="_Toc461115404"/>
      <w:bookmarkStart w:id="6" w:name="_Toc512347143"/>
      <w:r w:rsidRPr="005E4C61">
        <w:t>Purpose and Guiding Principles</w:t>
      </w:r>
      <w:bookmarkEnd w:id="5"/>
      <w:bookmarkEnd w:id="6"/>
    </w:p>
    <w:p w14:paraId="4A641FB3" w14:textId="77777777" w:rsidR="002A794F" w:rsidRPr="00C064B3" w:rsidRDefault="00A5206A">
      <w:pPr>
        <w:rPr>
          <w:rFonts w:asciiTheme="minorHAnsi" w:hAnsiTheme="minorHAnsi"/>
        </w:rPr>
      </w:pPr>
      <w:r>
        <w:rPr>
          <w:rFonts w:asciiTheme="minorHAnsi" w:hAnsiTheme="minorHAnsi"/>
        </w:rPr>
        <w:t>Through the Information Technology Infrastructure Services Program (ITISP), the Commonwealth</w:t>
      </w:r>
      <w:r w:rsidRPr="00C064B3">
        <w:rPr>
          <w:rFonts w:asciiTheme="minorHAnsi" w:hAnsiTheme="minorHAnsi"/>
        </w:rPr>
        <w:t xml:space="preserve"> </w:t>
      </w:r>
      <w:r w:rsidR="006F375C" w:rsidRPr="00C064B3">
        <w:rPr>
          <w:rFonts w:asciiTheme="minorHAnsi" w:hAnsiTheme="minorHAnsi"/>
        </w:rPr>
        <w:t xml:space="preserve">is building an </w:t>
      </w:r>
      <w:r w:rsidR="003C2903">
        <w:rPr>
          <w:rFonts w:asciiTheme="minorHAnsi" w:hAnsiTheme="minorHAnsi"/>
        </w:rPr>
        <w:t>I</w:t>
      </w:r>
      <w:r w:rsidR="006F375C" w:rsidRPr="00C064B3">
        <w:rPr>
          <w:rFonts w:asciiTheme="minorHAnsi" w:hAnsiTheme="minorHAnsi"/>
        </w:rPr>
        <w:t xml:space="preserve">ntegrated </w:t>
      </w:r>
      <w:r w:rsidR="003C2903">
        <w:rPr>
          <w:rFonts w:asciiTheme="minorHAnsi" w:hAnsiTheme="minorHAnsi"/>
        </w:rPr>
        <w:t>S</w:t>
      </w:r>
      <w:r w:rsidR="006F375C" w:rsidRPr="00C064B3">
        <w:rPr>
          <w:rFonts w:asciiTheme="minorHAnsi" w:hAnsiTheme="minorHAnsi"/>
        </w:rPr>
        <w:t>ervice</w:t>
      </w:r>
      <w:r w:rsidR="002A794F" w:rsidRPr="00C064B3">
        <w:rPr>
          <w:rFonts w:asciiTheme="minorHAnsi" w:hAnsiTheme="minorHAnsi"/>
        </w:rPr>
        <w:t>s</w:t>
      </w:r>
      <w:r w:rsidR="006F375C" w:rsidRPr="00C064B3">
        <w:rPr>
          <w:rFonts w:asciiTheme="minorHAnsi" w:hAnsiTheme="minorHAnsi"/>
        </w:rPr>
        <w:t xml:space="preserve"> </w:t>
      </w:r>
      <w:r w:rsidR="00AF5FD5">
        <w:rPr>
          <w:rFonts w:asciiTheme="minorHAnsi" w:hAnsiTheme="minorHAnsi"/>
        </w:rPr>
        <w:t>P</w:t>
      </w:r>
      <w:r w:rsidR="006F375C" w:rsidRPr="00C064B3">
        <w:rPr>
          <w:rFonts w:asciiTheme="minorHAnsi" w:hAnsiTheme="minorHAnsi"/>
        </w:rPr>
        <w:t>latform</w:t>
      </w:r>
      <w:r w:rsidR="002A794F" w:rsidRPr="00C064B3">
        <w:rPr>
          <w:rFonts w:asciiTheme="minorHAnsi" w:hAnsiTheme="minorHAnsi"/>
        </w:rPr>
        <w:t xml:space="preserve"> to achieve the following objectives:</w:t>
      </w:r>
    </w:p>
    <w:p w14:paraId="7E210451" w14:textId="77777777" w:rsidR="00C064B3" w:rsidRPr="00D951BA" w:rsidRDefault="00C064B3" w:rsidP="00D951BA">
      <w:pPr>
        <w:pStyle w:val="ListParagraph"/>
      </w:pPr>
      <w:r w:rsidRPr="005E4C61">
        <w:rPr>
          <w:b/>
        </w:rPr>
        <w:t xml:space="preserve">Maintain and improve </w:t>
      </w:r>
      <w:r w:rsidRPr="00D951BA">
        <w:t xml:space="preserve">service quality:  </w:t>
      </w:r>
      <w:r w:rsidRPr="005E4C61">
        <w:t>Develop the capability to address evolving agency needs and create opportunities to improve service performance without impact</w:t>
      </w:r>
      <w:r w:rsidR="00AF5FD5" w:rsidRPr="005E4C61">
        <w:t>ing</w:t>
      </w:r>
      <w:r w:rsidRPr="005E4C61">
        <w:t xml:space="preserve"> service reliability, security, and quality.</w:t>
      </w:r>
    </w:p>
    <w:p w14:paraId="53AFA603" w14:textId="77777777" w:rsidR="00C064B3" w:rsidRPr="00D951BA" w:rsidRDefault="00C064B3" w:rsidP="00D951BA">
      <w:pPr>
        <w:pStyle w:val="ListParagraph"/>
      </w:pPr>
      <w:r w:rsidRPr="005E4C61">
        <w:rPr>
          <w:b/>
        </w:rPr>
        <w:t>Ensure cost competitiveness</w:t>
      </w:r>
      <w:r w:rsidRPr="00D951BA">
        <w:t xml:space="preserve"> – both now and in the future: </w:t>
      </w:r>
      <w:r w:rsidRPr="005E4C61">
        <w:t>Structure service offerings so they can be more easily compared to market services at market rates</w:t>
      </w:r>
      <w:r w:rsidR="00AF5FD5" w:rsidRPr="005E4C61">
        <w:t>. C</w:t>
      </w:r>
      <w:r w:rsidRPr="005E4C61">
        <w:t>ontinuously test the market</w:t>
      </w:r>
      <w:r w:rsidR="00AF5FD5" w:rsidRPr="0035618C">
        <w:t>,</w:t>
      </w:r>
      <w:r w:rsidRPr="0035618C">
        <w:t xml:space="preserve"> and enable the easy addition and deletion of services to the service catalog to create competition amongst suppliers and buying power for </w:t>
      </w:r>
      <w:r w:rsidR="00AF5FD5" w:rsidRPr="00D951BA">
        <w:t xml:space="preserve">at-will </w:t>
      </w:r>
      <w:r w:rsidRPr="00D951BA">
        <w:t>agencies.</w:t>
      </w:r>
    </w:p>
    <w:p w14:paraId="1480B468" w14:textId="77777777" w:rsidR="00C064B3" w:rsidRPr="005E4C61" w:rsidRDefault="00C064B3" w:rsidP="00D951BA">
      <w:pPr>
        <w:pStyle w:val="ListParagraph"/>
      </w:pPr>
      <w:r w:rsidRPr="005E4C61">
        <w:rPr>
          <w:b/>
        </w:rPr>
        <w:t>Create a platform view of service delivery that is highly visible and accountable</w:t>
      </w:r>
      <w:r w:rsidRPr="00D951BA">
        <w:t xml:space="preserve">:  </w:t>
      </w:r>
      <w:r w:rsidRPr="005E4C61">
        <w:t xml:space="preserve">Provide for Enterprise and Agency visibility of consumption, cost, performance, and </w:t>
      </w:r>
      <w:r w:rsidR="00AF5FD5" w:rsidRPr="005E4C61">
        <w:t xml:space="preserve">supplier </w:t>
      </w:r>
      <w:r w:rsidRPr="005E4C61">
        <w:t xml:space="preserve">responsiveness. Establish a governance structure </w:t>
      </w:r>
      <w:r w:rsidR="00AF5FD5" w:rsidRPr="0035618C">
        <w:t>that</w:t>
      </w:r>
      <w:r w:rsidRPr="0035618C">
        <w:t xml:space="preserve"> promote</w:t>
      </w:r>
      <w:r w:rsidR="00AF5FD5" w:rsidRPr="0035618C">
        <w:t>s</w:t>
      </w:r>
      <w:r w:rsidRPr="00D951BA">
        <w:t xml:space="preserve"> stakeholder engagement and improve</w:t>
      </w:r>
      <w:r w:rsidR="00AF5FD5" w:rsidRPr="00D951BA">
        <w:t>s</w:t>
      </w:r>
      <w:r w:rsidRPr="00D951BA">
        <w:t xml:space="preserve"> the balance of </w:t>
      </w:r>
      <w:r w:rsidR="009E2BF6">
        <w:t>C</w:t>
      </w:r>
      <w:r w:rsidR="00A5206A">
        <w:t>ustomer</w:t>
      </w:r>
      <w:r w:rsidRPr="005E4C61">
        <w:t xml:space="preserve"> and enterprise needs.</w:t>
      </w:r>
    </w:p>
    <w:p w14:paraId="2895C22A" w14:textId="77777777" w:rsidR="00D37ECD" w:rsidRPr="00C064B3" w:rsidRDefault="00FB715B" w:rsidP="00C064B3">
      <w:pPr>
        <w:rPr>
          <w:rFonts w:asciiTheme="minorHAnsi" w:hAnsiTheme="minorHAnsi"/>
        </w:rPr>
      </w:pPr>
      <w:r w:rsidRPr="00C064B3">
        <w:rPr>
          <w:rFonts w:asciiTheme="minorHAnsi" w:hAnsiTheme="minorHAnsi"/>
        </w:rPr>
        <w:t xml:space="preserve">The purpose of the </w:t>
      </w:r>
      <w:r w:rsidR="00A5206A">
        <w:rPr>
          <w:rFonts w:asciiTheme="minorHAnsi" w:hAnsiTheme="minorHAnsi"/>
        </w:rPr>
        <w:t>ITISP</w:t>
      </w:r>
      <w:r w:rsidR="00A5206A" w:rsidRPr="00C064B3">
        <w:rPr>
          <w:rFonts w:asciiTheme="minorHAnsi" w:hAnsiTheme="minorHAnsi"/>
        </w:rPr>
        <w:t xml:space="preserve"> </w:t>
      </w:r>
      <w:r w:rsidR="00EE5165" w:rsidRPr="00C064B3">
        <w:rPr>
          <w:rFonts w:asciiTheme="minorHAnsi" w:hAnsiTheme="minorHAnsi"/>
        </w:rPr>
        <w:t>g</w:t>
      </w:r>
      <w:r w:rsidRPr="00C064B3">
        <w:rPr>
          <w:rFonts w:asciiTheme="minorHAnsi" w:hAnsiTheme="minorHAnsi"/>
        </w:rPr>
        <w:t>overnance</w:t>
      </w:r>
      <w:r w:rsidR="00F47FD4" w:rsidRPr="00C064B3">
        <w:rPr>
          <w:rFonts w:asciiTheme="minorHAnsi" w:hAnsiTheme="minorHAnsi"/>
        </w:rPr>
        <w:t xml:space="preserve"> framework</w:t>
      </w:r>
      <w:r w:rsidRPr="00C064B3">
        <w:rPr>
          <w:rFonts w:asciiTheme="minorHAnsi" w:hAnsiTheme="minorHAnsi"/>
        </w:rPr>
        <w:t xml:space="preserve"> is to</w:t>
      </w:r>
      <w:r w:rsidR="00F47FD4" w:rsidRPr="00C064B3">
        <w:rPr>
          <w:rFonts w:asciiTheme="minorHAnsi" w:hAnsiTheme="minorHAnsi"/>
        </w:rPr>
        <w:t xml:space="preserve"> protect, enhance</w:t>
      </w:r>
      <w:r w:rsidR="00AF5FD5">
        <w:rPr>
          <w:rFonts w:asciiTheme="minorHAnsi" w:hAnsiTheme="minorHAnsi"/>
        </w:rPr>
        <w:t>,</w:t>
      </w:r>
      <w:r w:rsidR="00F47FD4" w:rsidRPr="00C064B3">
        <w:rPr>
          <w:rFonts w:asciiTheme="minorHAnsi" w:hAnsiTheme="minorHAnsi"/>
        </w:rPr>
        <w:t xml:space="preserve"> and grow the </w:t>
      </w:r>
      <w:r w:rsidR="003C2903">
        <w:rPr>
          <w:rFonts w:asciiTheme="minorHAnsi" w:hAnsiTheme="minorHAnsi"/>
        </w:rPr>
        <w:t>I</w:t>
      </w:r>
      <w:r w:rsidR="00F47FD4" w:rsidRPr="00C064B3">
        <w:rPr>
          <w:rFonts w:asciiTheme="minorHAnsi" w:hAnsiTheme="minorHAnsi"/>
        </w:rPr>
        <w:t xml:space="preserve">ntegrated </w:t>
      </w:r>
      <w:r w:rsidR="003C2903">
        <w:rPr>
          <w:rFonts w:asciiTheme="minorHAnsi" w:hAnsiTheme="minorHAnsi"/>
        </w:rPr>
        <w:t>S</w:t>
      </w:r>
      <w:r w:rsidR="00F47FD4" w:rsidRPr="00C064B3">
        <w:rPr>
          <w:rFonts w:asciiTheme="minorHAnsi" w:hAnsiTheme="minorHAnsi"/>
        </w:rPr>
        <w:t xml:space="preserve">ervices </w:t>
      </w:r>
      <w:r w:rsidR="003C2903">
        <w:rPr>
          <w:rFonts w:asciiTheme="minorHAnsi" w:hAnsiTheme="minorHAnsi"/>
        </w:rPr>
        <w:t>P</w:t>
      </w:r>
      <w:r w:rsidR="00F47FD4" w:rsidRPr="00C064B3">
        <w:rPr>
          <w:rFonts w:asciiTheme="minorHAnsi" w:hAnsiTheme="minorHAnsi"/>
        </w:rPr>
        <w:t>latform</w:t>
      </w:r>
      <w:r w:rsidR="003C2903">
        <w:rPr>
          <w:rFonts w:asciiTheme="minorHAnsi" w:hAnsiTheme="minorHAnsi"/>
        </w:rPr>
        <w:t xml:space="preserve"> (Platform)</w:t>
      </w:r>
      <w:r w:rsidR="00F47FD4" w:rsidRPr="00C064B3">
        <w:rPr>
          <w:rFonts w:asciiTheme="minorHAnsi" w:hAnsiTheme="minorHAnsi"/>
        </w:rPr>
        <w:t xml:space="preserve">. The </w:t>
      </w:r>
      <w:r w:rsidR="00EE5165" w:rsidRPr="00C064B3">
        <w:rPr>
          <w:rFonts w:asciiTheme="minorHAnsi" w:hAnsiTheme="minorHAnsi"/>
        </w:rPr>
        <w:t xml:space="preserve">governance </w:t>
      </w:r>
      <w:r w:rsidR="00F47FD4" w:rsidRPr="00C064B3">
        <w:rPr>
          <w:rFonts w:asciiTheme="minorHAnsi" w:hAnsiTheme="minorHAnsi"/>
        </w:rPr>
        <w:t xml:space="preserve">framework will manage the contractual requirements and performance of suppliers, maintain relationships with </w:t>
      </w:r>
      <w:r w:rsidR="00A5206A">
        <w:rPr>
          <w:rFonts w:asciiTheme="minorHAnsi" w:hAnsiTheme="minorHAnsi"/>
        </w:rPr>
        <w:t>C</w:t>
      </w:r>
      <w:r w:rsidR="00F47FD4" w:rsidRPr="00C064B3">
        <w:rPr>
          <w:rFonts w:asciiTheme="minorHAnsi" w:hAnsiTheme="minorHAnsi"/>
        </w:rPr>
        <w:t xml:space="preserve">ustomers, and monitor the ability of VITA and the suppliers to meet the objectives outlined above. </w:t>
      </w:r>
      <w:r w:rsidRPr="00C064B3">
        <w:rPr>
          <w:rFonts w:asciiTheme="minorHAnsi" w:hAnsiTheme="minorHAnsi"/>
        </w:rPr>
        <w:t xml:space="preserve">This </w:t>
      </w:r>
      <w:r w:rsidR="00F47FD4" w:rsidRPr="00C064B3">
        <w:rPr>
          <w:rFonts w:asciiTheme="minorHAnsi" w:hAnsiTheme="minorHAnsi"/>
        </w:rPr>
        <w:t xml:space="preserve">framework will provide forums for participants to </w:t>
      </w:r>
      <w:r w:rsidRPr="00C064B3">
        <w:rPr>
          <w:rFonts w:asciiTheme="minorHAnsi" w:hAnsiTheme="minorHAnsi"/>
        </w:rPr>
        <w:t xml:space="preserve">understand </w:t>
      </w:r>
      <w:r w:rsidR="004B03E0" w:rsidRPr="00C064B3">
        <w:rPr>
          <w:rFonts w:asciiTheme="minorHAnsi" w:hAnsiTheme="minorHAnsi"/>
        </w:rPr>
        <w:t>each other’s</w:t>
      </w:r>
      <w:r w:rsidR="00F47FD4" w:rsidRPr="00C064B3">
        <w:rPr>
          <w:rFonts w:asciiTheme="minorHAnsi" w:hAnsiTheme="minorHAnsi"/>
        </w:rPr>
        <w:t xml:space="preserve"> </w:t>
      </w:r>
      <w:r w:rsidRPr="00C064B3">
        <w:rPr>
          <w:rFonts w:asciiTheme="minorHAnsi" w:hAnsiTheme="minorHAnsi"/>
        </w:rPr>
        <w:t xml:space="preserve">objectives, </w:t>
      </w:r>
      <w:r w:rsidR="00F47FD4" w:rsidRPr="00C064B3">
        <w:rPr>
          <w:rFonts w:asciiTheme="minorHAnsi" w:hAnsiTheme="minorHAnsi"/>
        </w:rPr>
        <w:t xml:space="preserve">to </w:t>
      </w:r>
      <w:r w:rsidRPr="00C064B3">
        <w:rPr>
          <w:rFonts w:asciiTheme="minorHAnsi" w:hAnsiTheme="minorHAnsi"/>
        </w:rPr>
        <w:t xml:space="preserve">ensure </w:t>
      </w:r>
      <w:r w:rsidR="00F47FD4" w:rsidRPr="00C064B3">
        <w:rPr>
          <w:rFonts w:asciiTheme="minorHAnsi" w:hAnsiTheme="minorHAnsi"/>
        </w:rPr>
        <w:t>commitments are being met</w:t>
      </w:r>
      <w:r w:rsidRPr="00C064B3">
        <w:rPr>
          <w:rFonts w:asciiTheme="minorHAnsi" w:hAnsiTheme="minorHAnsi"/>
        </w:rPr>
        <w:t xml:space="preserve">, and </w:t>
      </w:r>
      <w:r w:rsidR="00F47FD4" w:rsidRPr="00C064B3">
        <w:rPr>
          <w:rFonts w:asciiTheme="minorHAnsi" w:hAnsiTheme="minorHAnsi"/>
        </w:rPr>
        <w:t>to implement changes as needed by the parties.</w:t>
      </w:r>
    </w:p>
    <w:p w14:paraId="14468A92" w14:textId="77777777" w:rsidR="00D37ECD" w:rsidRPr="00C064B3" w:rsidRDefault="00FB715B">
      <w:pPr>
        <w:rPr>
          <w:rFonts w:asciiTheme="minorHAnsi" w:hAnsiTheme="minorHAnsi"/>
        </w:rPr>
      </w:pPr>
      <w:r w:rsidRPr="00C064B3">
        <w:rPr>
          <w:rFonts w:asciiTheme="minorHAnsi" w:hAnsiTheme="minorHAnsi"/>
        </w:rPr>
        <w:t xml:space="preserve">Guiding principles used to formulate the </w:t>
      </w:r>
      <w:r w:rsidR="00AF5FD5">
        <w:rPr>
          <w:rFonts w:asciiTheme="minorHAnsi" w:hAnsiTheme="minorHAnsi"/>
        </w:rPr>
        <w:t>g</w:t>
      </w:r>
      <w:r w:rsidRPr="00C064B3">
        <w:rPr>
          <w:rFonts w:asciiTheme="minorHAnsi" w:hAnsiTheme="minorHAnsi"/>
        </w:rPr>
        <w:t xml:space="preserve">overnance </w:t>
      </w:r>
      <w:r w:rsidR="00A5206A">
        <w:rPr>
          <w:rFonts w:asciiTheme="minorHAnsi" w:hAnsiTheme="minorHAnsi"/>
        </w:rPr>
        <w:t>framework</w:t>
      </w:r>
      <w:r w:rsidR="00A5206A" w:rsidRPr="00C064B3">
        <w:rPr>
          <w:rFonts w:asciiTheme="minorHAnsi" w:hAnsiTheme="minorHAnsi"/>
        </w:rPr>
        <w:t xml:space="preserve"> </w:t>
      </w:r>
      <w:r w:rsidRPr="00C064B3">
        <w:rPr>
          <w:rFonts w:asciiTheme="minorHAnsi" w:hAnsiTheme="minorHAnsi"/>
        </w:rPr>
        <w:t>include:</w:t>
      </w:r>
    </w:p>
    <w:p w14:paraId="713EB730" w14:textId="77777777" w:rsidR="00D37ECD" w:rsidRPr="005E4C61" w:rsidRDefault="00FB715B" w:rsidP="00D951BA">
      <w:pPr>
        <w:pStyle w:val="ListParagraph"/>
      </w:pPr>
      <w:r w:rsidRPr="005E4C61">
        <w:t>Strong and effective Customer engagement</w:t>
      </w:r>
    </w:p>
    <w:p w14:paraId="0E069677" w14:textId="77777777" w:rsidR="00D37ECD" w:rsidRPr="005E4C61" w:rsidRDefault="00FB715B" w:rsidP="00D951BA">
      <w:pPr>
        <w:pStyle w:val="ListParagraph"/>
      </w:pPr>
      <w:r w:rsidRPr="005E4C61">
        <w:t>Resolving issues at lowest possible level</w:t>
      </w:r>
    </w:p>
    <w:p w14:paraId="2DC7079B" w14:textId="77777777" w:rsidR="00D37ECD" w:rsidRPr="0035618C" w:rsidRDefault="00FB715B" w:rsidP="00D951BA">
      <w:pPr>
        <w:pStyle w:val="ListParagraph"/>
      </w:pPr>
      <w:r w:rsidRPr="0035618C">
        <w:t>Establishing representative groups to resolve issues</w:t>
      </w:r>
    </w:p>
    <w:p w14:paraId="477B9DE0" w14:textId="77777777" w:rsidR="00D37ECD" w:rsidRPr="00D951BA" w:rsidRDefault="00FB715B" w:rsidP="00D951BA">
      <w:pPr>
        <w:pStyle w:val="ListParagraph"/>
      </w:pPr>
      <w:r w:rsidRPr="00D951BA">
        <w:t>Regularly validating and updating Operational Documents</w:t>
      </w:r>
    </w:p>
    <w:p w14:paraId="6C6468AC" w14:textId="77777777" w:rsidR="00D37ECD" w:rsidRPr="00D951BA" w:rsidRDefault="00FB715B" w:rsidP="00D951BA">
      <w:pPr>
        <w:pStyle w:val="ListParagraph"/>
      </w:pPr>
      <w:r w:rsidRPr="00D951BA">
        <w:t>Monitoring contractual requirements</w:t>
      </w:r>
    </w:p>
    <w:p w14:paraId="63108791" w14:textId="77777777" w:rsidR="00D37ECD" w:rsidRPr="005E4C61" w:rsidRDefault="00FB715B" w:rsidP="00D951BA">
      <w:pPr>
        <w:pStyle w:val="ListParagraph"/>
      </w:pPr>
      <w:r w:rsidRPr="00D951BA">
        <w:t xml:space="preserve">Managing interparty relationships </w:t>
      </w:r>
      <w:r w:rsidR="00A5206A">
        <w:t>among</w:t>
      </w:r>
      <w:r w:rsidR="00A5206A" w:rsidRPr="005E4C61">
        <w:t xml:space="preserve"> </w:t>
      </w:r>
      <w:r w:rsidRPr="005E4C61">
        <w:t xml:space="preserve">all Integrated </w:t>
      </w:r>
      <w:r w:rsidR="000D3DA4" w:rsidRPr="005E4C61">
        <w:t>Supplier</w:t>
      </w:r>
      <w:r w:rsidRPr="005E4C61">
        <w:t>s</w:t>
      </w:r>
    </w:p>
    <w:p w14:paraId="0C2DB3E6" w14:textId="77777777" w:rsidR="00D37ECD" w:rsidRPr="005E4C61" w:rsidRDefault="00FB715B" w:rsidP="00D951BA">
      <w:pPr>
        <w:pStyle w:val="ListParagraph"/>
      </w:pPr>
      <w:r w:rsidRPr="005E4C61">
        <w:t>Evolving service options and supporting innovation</w:t>
      </w:r>
    </w:p>
    <w:p w14:paraId="505B3973" w14:textId="77777777" w:rsidR="00D37ECD" w:rsidRPr="00D951BA" w:rsidRDefault="00FB715B" w:rsidP="00D951BA">
      <w:pPr>
        <w:pStyle w:val="ListParagraph"/>
      </w:pPr>
      <w:r w:rsidRPr="0035618C">
        <w:t>Formaliz</w:t>
      </w:r>
      <w:r w:rsidR="00AC7F1C" w:rsidRPr="0035618C">
        <w:t>ing</w:t>
      </w:r>
      <w:r w:rsidRPr="0035618C">
        <w:t xml:space="preserve"> roles and responsibilities for strategy and issue management among </w:t>
      </w:r>
      <w:r w:rsidR="000D3DA4" w:rsidRPr="00D951BA">
        <w:t>VITA</w:t>
      </w:r>
      <w:r w:rsidRPr="00D951BA">
        <w:t xml:space="preserve">, Customers, and Integrated </w:t>
      </w:r>
      <w:r w:rsidR="000D3DA4" w:rsidRPr="00D951BA">
        <w:t>Supplier</w:t>
      </w:r>
      <w:r w:rsidRPr="00D951BA">
        <w:t>s</w:t>
      </w:r>
    </w:p>
    <w:p w14:paraId="56B7C1C6" w14:textId="77777777" w:rsidR="00EA0C35" w:rsidRPr="00EA0C35" w:rsidRDefault="00EA0C35" w:rsidP="00C55A5B">
      <w:pPr>
        <w:pStyle w:val="ListParagraph"/>
      </w:pPr>
      <w:r w:rsidRPr="00EA0C35">
        <w:t>Aligning management of IT-related ri</w:t>
      </w:r>
      <w:r>
        <w:t>sk with overall risk management</w:t>
      </w:r>
    </w:p>
    <w:p w14:paraId="6291B054" w14:textId="77777777" w:rsidR="00B4722E" w:rsidRDefault="00B4722E" w:rsidP="00EE5165">
      <w:pPr>
        <w:rPr>
          <w:rFonts w:asciiTheme="minorHAnsi" w:hAnsiTheme="minorHAnsi"/>
        </w:rPr>
      </w:pPr>
    </w:p>
    <w:p w14:paraId="0A2679D5" w14:textId="77777777" w:rsidR="009B07B3" w:rsidRDefault="000D3DA4" w:rsidP="00EE5165">
      <w:pPr>
        <w:rPr>
          <w:rFonts w:asciiTheme="minorHAnsi" w:hAnsiTheme="minorHAnsi"/>
        </w:rPr>
      </w:pPr>
      <w:r w:rsidRPr="004F1390">
        <w:rPr>
          <w:rFonts w:asciiTheme="minorHAnsi" w:hAnsiTheme="minorHAnsi"/>
        </w:rPr>
        <w:t>VITA</w:t>
      </w:r>
      <w:r w:rsidR="00FB715B" w:rsidRPr="004F1390">
        <w:rPr>
          <w:rFonts w:asciiTheme="minorHAnsi" w:hAnsiTheme="minorHAnsi"/>
        </w:rPr>
        <w:t xml:space="preserve"> anticipates that </w:t>
      </w:r>
      <w:r w:rsidR="007008D3">
        <w:rPr>
          <w:rFonts w:asciiTheme="minorHAnsi" w:hAnsiTheme="minorHAnsi"/>
        </w:rPr>
        <w:t xml:space="preserve">all </w:t>
      </w:r>
      <w:r w:rsidR="00FB715B" w:rsidRPr="004F1390">
        <w:rPr>
          <w:rFonts w:asciiTheme="minorHAnsi" w:hAnsiTheme="minorHAnsi"/>
        </w:rPr>
        <w:t xml:space="preserve">Integrated </w:t>
      </w:r>
      <w:r w:rsidRPr="004F1390">
        <w:rPr>
          <w:rFonts w:asciiTheme="minorHAnsi" w:hAnsiTheme="minorHAnsi"/>
        </w:rPr>
        <w:t>Supplier</w:t>
      </w:r>
      <w:r w:rsidR="00FB715B" w:rsidRPr="004F1390">
        <w:rPr>
          <w:rFonts w:asciiTheme="minorHAnsi" w:hAnsiTheme="minorHAnsi"/>
        </w:rPr>
        <w:t xml:space="preserve">s will collaborate with </w:t>
      </w:r>
      <w:r w:rsidRPr="004F1390">
        <w:rPr>
          <w:rFonts w:asciiTheme="minorHAnsi" w:hAnsiTheme="minorHAnsi"/>
        </w:rPr>
        <w:t>VITA</w:t>
      </w:r>
      <w:r w:rsidR="00FB715B" w:rsidRPr="004F1390">
        <w:rPr>
          <w:rFonts w:asciiTheme="minorHAnsi" w:hAnsiTheme="minorHAnsi"/>
        </w:rPr>
        <w:t xml:space="preserve"> t</w:t>
      </w:r>
      <w:r w:rsidR="00B32A84" w:rsidRPr="004F1390">
        <w:rPr>
          <w:rFonts w:asciiTheme="minorHAnsi" w:hAnsiTheme="minorHAnsi"/>
        </w:rPr>
        <w:t xml:space="preserve">o </w:t>
      </w:r>
      <w:r w:rsidR="00EE5165" w:rsidRPr="00C064B3">
        <w:rPr>
          <w:rFonts w:asciiTheme="minorHAnsi" w:hAnsiTheme="minorHAnsi"/>
        </w:rPr>
        <w:t>establish and improve governance processes, particularly at the operational layer</w:t>
      </w:r>
      <w:r w:rsidR="00FB715B" w:rsidRPr="004F1390">
        <w:rPr>
          <w:rFonts w:asciiTheme="minorHAnsi" w:hAnsiTheme="minorHAnsi"/>
        </w:rPr>
        <w:t xml:space="preserve">. This model will continue to evolve as the Parties identify opportunities to </w:t>
      </w:r>
      <w:r w:rsidR="00AF4159" w:rsidRPr="00C064B3">
        <w:rPr>
          <w:rFonts w:asciiTheme="minorHAnsi" w:hAnsiTheme="minorHAnsi"/>
        </w:rPr>
        <w:t>enhance and grow</w:t>
      </w:r>
      <w:r w:rsidR="00963D84" w:rsidRPr="00C064B3">
        <w:rPr>
          <w:rFonts w:asciiTheme="minorHAnsi" w:hAnsiTheme="minorHAnsi"/>
        </w:rPr>
        <w:t xml:space="preserve"> the Platform</w:t>
      </w:r>
      <w:r w:rsidR="00B32A84" w:rsidRPr="004F1390">
        <w:rPr>
          <w:rFonts w:asciiTheme="minorHAnsi" w:hAnsiTheme="minorHAnsi"/>
        </w:rPr>
        <w:t>.</w:t>
      </w:r>
    </w:p>
    <w:p w14:paraId="011CA8C4" w14:textId="77777777" w:rsidR="009B07B3" w:rsidRDefault="009B07B3" w:rsidP="00D951BA">
      <w:pPr>
        <w:spacing w:before="0" w:after="160"/>
        <w:ind w:left="0"/>
        <w:rPr>
          <w:rFonts w:asciiTheme="minorHAnsi" w:hAnsiTheme="minorHAnsi"/>
        </w:rPr>
      </w:pPr>
      <w:r>
        <w:rPr>
          <w:rFonts w:asciiTheme="minorHAnsi" w:hAnsiTheme="minorHAnsi"/>
        </w:rPr>
        <w:br w:type="page"/>
      </w:r>
    </w:p>
    <w:p w14:paraId="43830626" w14:textId="77777777" w:rsidR="0094170D" w:rsidRPr="005E4C61" w:rsidRDefault="00C85091">
      <w:pPr>
        <w:pStyle w:val="Heading1"/>
      </w:pPr>
      <w:bookmarkStart w:id="7" w:name="_Toc461115405"/>
      <w:bookmarkStart w:id="8" w:name="_Toc512347144"/>
      <w:r w:rsidRPr="005E4C61">
        <w:lastRenderedPageBreak/>
        <w:t>Governance Policy and Approach</w:t>
      </w:r>
      <w:bookmarkEnd w:id="7"/>
      <w:bookmarkEnd w:id="8"/>
    </w:p>
    <w:p w14:paraId="148FBA52" w14:textId="77777777" w:rsidR="009E2BF6" w:rsidRDefault="005169B9" w:rsidP="00C064B3">
      <w:pPr>
        <w:rPr>
          <w:rFonts w:asciiTheme="minorHAnsi" w:hAnsiTheme="minorHAnsi"/>
        </w:rPr>
      </w:pPr>
      <w:r>
        <w:rPr>
          <w:rFonts w:asciiTheme="minorHAnsi" w:hAnsiTheme="minorHAnsi"/>
          <w:noProof/>
        </w:rPr>
        <mc:AlternateContent>
          <mc:Choice Requires="wpg">
            <w:drawing>
              <wp:anchor distT="0" distB="0" distL="114300" distR="114300" simplePos="0" relativeHeight="251651072" behindDoc="0" locked="0" layoutInCell="1" allowOverlap="1" wp14:anchorId="7EAE9B82" wp14:editId="0B90C856">
                <wp:simplePos x="0" y="0"/>
                <wp:positionH relativeFrom="column">
                  <wp:posOffset>1207827</wp:posOffset>
                </wp:positionH>
                <wp:positionV relativeFrom="paragraph">
                  <wp:posOffset>852530</wp:posOffset>
                </wp:positionV>
                <wp:extent cx="4281170" cy="2006790"/>
                <wp:effectExtent l="0" t="0" r="5080" b="0"/>
                <wp:wrapTopAndBottom/>
                <wp:docPr id="14" name="Group 14"/>
                <wp:cNvGraphicFramePr/>
                <a:graphic xmlns:a="http://schemas.openxmlformats.org/drawingml/2006/main">
                  <a:graphicData uri="http://schemas.microsoft.com/office/word/2010/wordprocessingGroup">
                    <wpg:wgp>
                      <wpg:cNvGrpSpPr/>
                      <wpg:grpSpPr>
                        <a:xfrm>
                          <a:off x="0" y="0"/>
                          <a:ext cx="4281170" cy="2006790"/>
                          <a:chOff x="0" y="0"/>
                          <a:chExt cx="4281170" cy="2006790"/>
                        </a:xfrm>
                      </wpg:grpSpPr>
                      <pic:pic xmlns:pic="http://schemas.openxmlformats.org/drawingml/2006/picture">
                        <pic:nvPicPr>
                          <pic:cNvPr id="28" name="Picture 28"/>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1170" cy="1782445"/>
                          </a:xfrm>
                          <a:prstGeom prst="rect">
                            <a:avLst/>
                          </a:prstGeom>
                          <a:noFill/>
                        </pic:spPr>
                      </pic:pic>
                      <wps:wsp>
                        <wps:cNvPr id="1" name="Text Box 1"/>
                        <wps:cNvSpPr txBox="1"/>
                        <wps:spPr>
                          <a:xfrm>
                            <a:off x="0" y="1740090"/>
                            <a:ext cx="4281170" cy="266700"/>
                          </a:xfrm>
                          <a:prstGeom prst="rect">
                            <a:avLst/>
                          </a:prstGeom>
                          <a:solidFill>
                            <a:prstClr val="white"/>
                          </a:solidFill>
                          <a:ln>
                            <a:noFill/>
                          </a:ln>
                        </wps:spPr>
                        <wps:txbx>
                          <w:txbxContent>
                            <w:p w14:paraId="651DA88D" w14:textId="77777777" w:rsidR="002E4777" w:rsidRPr="005169B9" w:rsidRDefault="002E4777" w:rsidP="005169B9">
                              <w:pPr>
                                <w:pStyle w:val="Caption"/>
                              </w:pPr>
                              <w:r w:rsidRPr="005169B9">
                                <w:t xml:space="preserve">Figure </w:t>
                              </w:r>
                              <w:fldSimple w:instr=" SEQ Figure \* ARABIC ">
                                <w:r>
                                  <w:rPr>
                                    <w:noProof/>
                                  </w:rPr>
                                  <w:t>1</w:t>
                                </w:r>
                              </w:fldSimple>
                              <w:r w:rsidRPr="005169B9">
                                <w:t xml:space="preserve">: </w:t>
                              </w:r>
                              <w:r>
                                <w:t xml:space="preserve">Traits of </w:t>
                              </w:r>
                              <w:r w:rsidRPr="005169B9">
                                <w:t>Relational vs. Operational Governance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EAE9B82" id="Group 14" o:spid="_x0000_s1027" style="position:absolute;left:0;text-align:left;margin-left:95.1pt;margin-top:67.15pt;width:337.1pt;height:158pt;z-index:251651072" coordsize="42811,20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8" type="#_x0000_t75" style="position:absolute;width:42811;height:17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">
                  <v:imagedata r:id="rId14" o:title=""/>
                </v:shape>
                <v:shape id="Text Box 1" o:spid="_x0000_s1029" type="#_x0000_t202" style="position:absolute;top:17400;width:4281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651DA88D" w14:textId="77777777" w:rsidR="002E4777" w:rsidRPr="005169B9" w:rsidRDefault="002E4777" w:rsidP="005169B9">
                        <w:pPr>
                          <w:pStyle w:val="Caption"/>
                        </w:pPr>
                        <w:r w:rsidRPr="005169B9">
                          <w:t xml:space="preserve">Figure </w:t>
                        </w:r>
                        <w:fldSimple w:instr=" SEQ Figure \* ARABIC ">
                          <w:r>
                            <w:rPr>
                              <w:noProof/>
                            </w:rPr>
                            <w:t>1</w:t>
                          </w:r>
                        </w:fldSimple>
                        <w:r w:rsidRPr="005169B9">
                          <w:t xml:space="preserve">: </w:t>
                        </w:r>
                        <w:r>
                          <w:t xml:space="preserve">Traits of </w:t>
                        </w:r>
                        <w:r w:rsidRPr="005169B9">
                          <w:t>Relational vs. Operational Governance</w:t>
                        </w:r>
                      </w:p>
                    </w:txbxContent>
                  </v:textbox>
                </v:shape>
                <w10:wrap type="topAndBottom"/>
              </v:group>
            </w:pict>
          </mc:Fallback>
        </mc:AlternateContent>
      </w:r>
      <w:r w:rsidR="00927C90" w:rsidRPr="004F1390">
        <w:rPr>
          <w:rFonts w:asciiTheme="minorHAnsi" w:hAnsiTheme="minorHAnsi"/>
        </w:rPr>
        <w:t xml:space="preserve">Governance must include more than meetings and escalations, and stakeholders must understand the role they play within a governance framework. </w:t>
      </w:r>
      <w:r w:rsidR="00AF5FD5">
        <w:rPr>
          <w:rFonts w:asciiTheme="minorHAnsi" w:hAnsiTheme="minorHAnsi"/>
        </w:rPr>
        <w:t>T</w:t>
      </w:r>
      <w:r w:rsidR="00927C90" w:rsidRPr="004F1390">
        <w:rPr>
          <w:rFonts w:asciiTheme="minorHAnsi" w:hAnsiTheme="minorHAnsi"/>
        </w:rPr>
        <w:t xml:space="preserve">he Commonwealth has applied a </w:t>
      </w:r>
      <w:r w:rsidR="00AF5FD5">
        <w:rPr>
          <w:rFonts w:asciiTheme="minorHAnsi" w:hAnsiTheme="minorHAnsi"/>
        </w:rPr>
        <w:t xml:space="preserve">framework consisting of </w:t>
      </w:r>
      <w:r w:rsidR="00927C90" w:rsidRPr="004F1390">
        <w:rPr>
          <w:rFonts w:asciiTheme="minorHAnsi" w:hAnsiTheme="minorHAnsi"/>
        </w:rPr>
        <w:t xml:space="preserve">Relational and Operational </w:t>
      </w:r>
      <w:r w:rsidR="00AF5FD5">
        <w:rPr>
          <w:rFonts w:asciiTheme="minorHAnsi" w:hAnsiTheme="minorHAnsi"/>
        </w:rPr>
        <w:t>governance</w:t>
      </w:r>
      <w:r w:rsidR="00927C90" w:rsidRPr="004F1390">
        <w:rPr>
          <w:rFonts w:asciiTheme="minorHAnsi" w:hAnsiTheme="minorHAnsi"/>
        </w:rPr>
        <w:t xml:space="preserve"> to help stakeholders understand their role within the </w:t>
      </w:r>
      <w:r w:rsidR="00AF5FD5">
        <w:rPr>
          <w:rFonts w:asciiTheme="minorHAnsi" w:hAnsiTheme="minorHAnsi"/>
        </w:rPr>
        <w:t>P</w:t>
      </w:r>
      <w:r w:rsidR="00927C90" w:rsidRPr="004F1390">
        <w:rPr>
          <w:rFonts w:asciiTheme="minorHAnsi" w:hAnsiTheme="minorHAnsi"/>
        </w:rPr>
        <w:t>latform</w:t>
      </w:r>
      <w:r w:rsidR="00704C9D">
        <w:rPr>
          <w:rFonts w:asciiTheme="minorHAnsi" w:hAnsiTheme="minorHAnsi"/>
        </w:rPr>
        <w:t xml:space="preserve"> (Figure 1)</w:t>
      </w:r>
      <w:r w:rsidR="00927C90" w:rsidRPr="004F1390">
        <w:rPr>
          <w:rFonts w:asciiTheme="minorHAnsi" w:hAnsiTheme="minorHAnsi"/>
        </w:rPr>
        <w:t xml:space="preserve">. </w:t>
      </w:r>
    </w:p>
    <w:p w14:paraId="68EBAAE9" w14:textId="77777777" w:rsidR="00B4722E" w:rsidRDefault="00B4722E" w:rsidP="00C064B3">
      <w:pPr>
        <w:rPr>
          <w:rFonts w:asciiTheme="minorHAnsi" w:hAnsiTheme="minorHAnsi"/>
        </w:rPr>
      </w:pPr>
    </w:p>
    <w:p w14:paraId="3408A5A8" w14:textId="77777777" w:rsidR="00704C9D" w:rsidRPr="00C064B3" w:rsidRDefault="00927C90" w:rsidP="00C064B3">
      <w:pPr>
        <w:rPr>
          <w:rFonts w:asciiTheme="minorHAnsi" w:hAnsiTheme="minorHAnsi"/>
        </w:rPr>
      </w:pPr>
      <w:r w:rsidRPr="004F1390">
        <w:rPr>
          <w:rFonts w:asciiTheme="minorHAnsi" w:hAnsiTheme="minorHAnsi"/>
        </w:rPr>
        <w:t xml:space="preserve">Simply put, </w:t>
      </w:r>
      <w:r w:rsidR="00704C9D" w:rsidRPr="00847D74">
        <w:rPr>
          <w:rFonts w:asciiTheme="minorHAnsi" w:hAnsiTheme="minorHAnsi"/>
        </w:rPr>
        <w:t xml:space="preserve">Relational Forums </w:t>
      </w:r>
      <w:r w:rsidR="00704C9D" w:rsidRPr="00C064B3">
        <w:rPr>
          <w:rFonts w:asciiTheme="minorHAnsi" w:hAnsiTheme="minorHAnsi"/>
        </w:rPr>
        <w:t>will be</w:t>
      </w:r>
      <w:r w:rsidR="00704C9D" w:rsidRPr="00847D74">
        <w:rPr>
          <w:rFonts w:asciiTheme="minorHAnsi" w:hAnsiTheme="minorHAnsi"/>
        </w:rPr>
        <w:t xml:space="preserve"> led by VITA; they will provide strategic oversight and seek to resolve escalated issues. The Operational Forums noted below, and other such forums as needed, will be established and led by the </w:t>
      </w:r>
      <w:r w:rsidR="007008D3">
        <w:rPr>
          <w:rFonts w:asciiTheme="minorHAnsi" w:hAnsiTheme="minorHAnsi"/>
        </w:rPr>
        <w:t>Multisourcing S</w:t>
      </w:r>
      <w:r w:rsidR="00704C9D" w:rsidRPr="00847D74">
        <w:rPr>
          <w:rFonts w:asciiTheme="minorHAnsi" w:hAnsiTheme="minorHAnsi"/>
        </w:rPr>
        <w:t xml:space="preserve">ervice </w:t>
      </w:r>
      <w:r w:rsidR="007008D3">
        <w:rPr>
          <w:rFonts w:asciiTheme="minorHAnsi" w:hAnsiTheme="minorHAnsi"/>
        </w:rPr>
        <w:t>I</w:t>
      </w:r>
      <w:r w:rsidR="00704C9D" w:rsidRPr="00847D74">
        <w:rPr>
          <w:rFonts w:asciiTheme="minorHAnsi" w:hAnsiTheme="minorHAnsi"/>
        </w:rPr>
        <w:t xml:space="preserve">ntegrator </w:t>
      </w:r>
      <w:r w:rsidR="00704C9D">
        <w:rPr>
          <w:rFonts w:asciiTheme="minorHAnsi" w:hAnsiTheme="minorHAnsi"/>
        </w:rPr>
        <w:t xml:space="preserve">(MSI) </w:t>
      </w:r>
      <w:r w:rsidR="00704C9D" w:rsidRPr="00847D74">
        <w:rPr>
          <w:rFonts w:asciiTheme="minorHAnsi" w:hAnsiTheme="minorHAnsi"/>
        </w:rPr>
        <w:t xml:space="preserve">and overseen by VITA; they will be grounded in ITIL processes and align with the </w:t>
      </w:r>
      <w:r w:rsidR="00704C9D">
        <w:rPr>
          <w:rFonts w:asciiTheme="minorHAnsi" w:hAnsiTheme="minorHAnsi"/>
        </w:rPr>
        <w:t>MSI</w:t>
      </w:r>
      <w:r w:rsidR="00704C9D" w:rsidRPr="00847D74">
        <w:rPr>
          <w:rFonts w:asciiTheme="minorHAnsi" w:hAnsiTheme="minorHAnsi"/>
        </w:rPr>
        <w:t>’s core functions.</w:t>
      </w:r>
    </w:p>
    <w:p w14:paraId="4AC7DEEB" w14:textId="77777777" w:rsidR="00D37ECD" w:rsidRPr="005E4C61" w:rsidRDefault="00FB715B">
      <w:pPr>
        <w:pStyle w:val="Heading2"/>
      </w:pPr>
      <w:bookmarkStart w:id="9" w:name="_Toc461115406"/>
      <w:bookmarkStart w:id="10" w:name="_Toc512347145"/>
      <w:r w:rsidRPr="005E4C61">
        <w:t xml:space="preserve">Governance </w:t>
      </w:r>
      <w:r w:rsidR="00C85091" w:rsidRPr="005E4C61">
        <w:t>Framework</w:t>
      </w:r>
      <w:r w:rsidRPr="005E4C61">
        <w:t xml:space="preserve"> Overview</w:t>
      </w:r>
      <w:bookmarkEnd w:id="9"/>
      <w:bookmarkEnd w:id="10"/>
    </w:p>
    <w:p w14:paraId="70BFC2BF" w14:textId="77777777" w:rsidR="00704C9D" w:rsidRDefault="00B60CEE" w:rsidP="00704C9D">
      <w:pPr>
        <w:rPr>
          <w:rFonts w:asciiTheme="minorHAnsi" w:hAnsiTheme="minorHAnsi"/>
        </w:rPr>
      </w:pPr>
      <w:r w:rsidRPr="00C064B3">
        <w:rPr>
          <w:rFonts w:asciiTheme="minorHAnsi" w:hAnsiTheme="minorHAnsi"/>
        </w:rPr>
        <w:t xml:space="preserve">To ensure accountability and to preserve the decision rights of the Chief Information Officer of the Commonwealth (CIO), VITA sits at the center of the governance model. VITA’s Platform Relationship </w:t>
      </w:r>
      <w:r w:rsidR="004D1A50">
        <w:rPr>
          <w:rFonts w:asciiTheme="minorHAnsi" w:hAnsiTheme="minorHAnsi"/>
        </w:rPr>
        <w:t>Office</w:t>
      </w:r>
      <w:r w:rsidR="004D1A50" w:rsidRPr="00C064B3">
        <w:rPr>
          <w:rFonts w:asciiTheme="minorHAnsi" w:hAnsiTheme="minorHAnsi"/>
        </w:rPr>
        <w:t xml:space="preserve"> </w:t>
      </w:r>
      <w:r w:rsidRPr="00C064B3">
        <w:rPr>
          <w:rFonts w:asciiTheme="minorHAnsi" w:hAnsiTheme="minorHAnsi"/>
        </w:rPr>
        <w:t xml:space="preserve">(PRO) establishes and leads the Relational Governance forums, and participates with the MSI in the Operational Governance forums. Because decision rights are retained by VITA, the PRO serves as the primary focal point for issue escalation and resolution. </w:t>
      </w:r>
      <w:r w:rsidR="00704C9D" w:rsidRPr="00847D74">
        <w:rPr>
          <w:rFonts w:asciiTheme="minorHAnsi" w:hAnsiTheme="minorHAnsi"/>
        </w:rPr>
        <w:t xml:space="preserve">Relational </w:t>
      </w:r>
      <w:r w:rsidR="004D1A50">
        <w:rPr>
          <w:rFonts w:asciiTheme="minorHAnsi" w:hAnsiTheme="minorHAnsi"/>
        </w:rPr>
        <w:t>G</w:t>
      </w:r>
      <w:r w:rsidR="00704C9D" w:rsidRPr="00847D74">
        <w:rPr>
          <w:rFonts w:asciiTheme="minorHAnsi" w:hAnsiTheme="minorHAnsi"/>
        </w:rPr>
        <w:t xml:space="preserve">overnance focuses on strategic issues, including the relationships </w:t>
      </w:r>
      <w:r w:rsidR="0086319F">
        <w:rPr>
          <w:rFonts w:asciiTheme="minorHAnsi" w:hAnsiTheme="minorHAnsi"/>
        </w:rPr>
        <w:t>among</w:t>
      </w:r>
      <w:r w:rsidR="0086319F" w:rsidRPr="00847D74">
        <w:rPr>
          <w:rFonts w:asciiTheme="minorHAnsi" w:hAnsiTheme="minorHAnsi"/>
        </w:rPr>
        <w:t xml:space="preserve"> </w:t>
      </w:r>
      <w:r w:rsidR="00704C9D" w:rsidRPr="00847D74">
        <w:rPr>
          <w:rFonts w:asciiTheme="minorHAnsi" w:hAnsiTheme="minorHAnsi"/>
        </w:rPr>
        <w:t xml:space="preserve">stakeholders, the ability of the </w:t>
      </w:r>
      <w:r w:rsidR="003C2903">
        <w:rPr>
          <w:rFonts w:asciiTheme="minorHAnsi" w:hAnsiTheme="minorHAnsi"/>
        </w:rPr>
        <w:t>P</w:t>
      </w:r>
      <w:r w:rsidR="00704C9D" w:rsidRPr="00847D74">
        <w:rPr>
          <w:rFonts w:asciiTheme="minorHAnsi" w:hAnsiTheme="minorHAnsi"/>
        </w:rPr>
        <w:t>latform to meet changing customer needs</w:t>
      </w:r>
      <w:r w:rsidR="00EA0C35">
        <w:rPr>
          <w:rFonts w:asciiTheme="minorHAnsi" w:hAnsiTheme="minorHAnsi"/>
        </w:rPr>
        <w:t>, risk management</w:t>
      </w:r>
      <w:r w:rsidR="00704C9D">
        <w:rPr>
          <w:rFonts w:asciiTheme="minorHAnsi" w:hAnsiTheme="minorHAnsi"/>
        </w:rPr>
        <w:t>,</w:t>
      </w:r>
      <w:r w:rsidR="00704C9D" w:rsidRPr="00847D74">
        <w:rPr>
          <w:rFonts w:asciiTheme="minorHAnsi" w:hAnsiTheme="minorHAnsi"/>
        </w:rPr>
        <w:t xml:space="preserve"> and support from the enterprise for changes to the </w:t>
      </w:r>
      <w:r w:rsidR="003C2903">
        <w:rPr>
          <w:rFonts w:asciiTheme="minorHAnsi" w:hAnsiTheme="minorHAnsi"/>
        </w:rPr>
        <w:t>P</w:t>
      </w:r>
      <w:r w:rsidR="00704C9D" w:rsidRPr="00847D74">
        <w:rPr>
          <w:rFonts w:asciiTheme="minorHAnsi" w:hAnsiTheme="minorHAnsi"/>
        </w:rPr>
        <w:t xml:space="preserve">latform.  </w:t>
      </w:r>
    </w:p>
    <w:p w14:paraId="079F1060" w14:textId="77777777" w:rsidR="00704C9D" w:rsidRDefault="00704C9D" w:rsidP="00704C9D">
      <w:pPr>
        <w:rPr>
          <w:rFonts w:asciiTheme="minorHAnsi" w:hAnsiTheme="minorHAnsi"/>
        </w:rPr>
      </w:pPr>
      <w:r>
        <w:rPr>
          <w:rFonts w:asciiTheme="minorHAnsi" w:hAnsiTheme="minorHAnsi"/>
        </w:rPr>
        <w:t xml:space="preserve">Operational </w:t>
      </w:r>
      <w:r w:rsidRPr="00847D74">
        <w:rPr>
          <w:rFonts w:asciiTheme="minorHAnsi" w:hAnsiTheme="minorHAnsi"/>
        </w:rPr>
        <w:t xml:space="preserve">governance </w:t>
      </w:r>
      <w:r>
        <w:rPr>
          <w:rFonts w:asciiTheme="minorHAnsi" w:hAnsiTheme="minorHAnsi"/>
        </w:rPr>
        <w:t xml:space="preserve">will be provided by the MSI and </w:t>
      </w:r>
      <w:r w:rsidR="007008D3">
        <w:rPr>
          <w:rFonts w:asciiTheme="minorHAnsi" w:hAnsiTheme="minorHAnsi"/>
        </w:rPr>
        <w:t>the Service Tower</w:t>
      </w:r>
      <w:r>
        <w:rPr>
          <w:rFonts w:asciiTheme="minorHAnsi" w:hAnsiTheme="minorHAnsi"/>
        </w:rPr>
        <w:t xml:space="preserve"> Suppliers</w:t>
      </w:r>
      <w:r w:rsidRPr="00847D74">
        <w:rPr>
          <w:rFonts w:asciiTheme="minorHAnsi" w:hAnsiTheme="minorHAnsi"/>
        </w:rPr>
        <w:t xml:space="preserve"> as part of service delivery. Operational components </w:t>
      </w:r>
      <w:r>
        <w:rPr>
          <w:rFonts w:asciiTheme="minorHAnsi" w:hAnsiTheme="minorHAnsi"/>
        </w:rPr>
        <w:t>will be</w:t>
      </w:r>
      <w:r w:rsidRPr="00847D74">
        <w:rPr>
          <w:rFonts w:asciiTheme="minorHAnsi" w:hAnsiTheme="minorHAnsi"/>
        </w:rPr>
        <w:t xml:space="preserve"> defined by the </w:t>
      </w:r>
      <w:r w:rsidR="004D1A50">
        <w:rPr>
          <w:rFonts w:asciiTheme="minorHAnsi" w:hAnsiTheme="minorHAnsi"/>
        </w:rPr>
        <w:t>C</w:t>
      </w:r>
      <w:r w:rsidRPr="00847D74">
        <w:rPr>
          <w:rFonts w:asciiTheme="minorHAnsi" w:hAnsiTheme="minorHAnsi"/>
        </w:rPr>
        <w:t xml:space="preserve">ustomers together with suppliers, and are aligned with </w:t>
      </w:r>
      <w:r w:rsidR="0086319F">
        <w:rPr>
          <w:rFonts w:asciiTheme="minorHAnsi" w:hAnsiTheme="minorHAnsi"/>
        </w:rPr>
        <w:t>the processes as defined in the Service Management Manual</w:t>
      </w:r>
      <w:r w:rsidR="007008D3">
        <w:rPr>
          <w:rFonts w:asciiTheme="minorHAnsi" w:hAnsiTheme="minorHAnsi"/>
        </w:rPr>
        <w:t xml:space="preserve"> (SMM)</w:t>
      </w:r>
      <w:r w:rsidRPr="00847D74">
        <w:rPr>
          <w:rFonts w:asciiTheme="minorHAnsi" w:hAnsiTheme="minorHAnsi"/>
        </w:rPr>
        <w:t>. This includes processes such as issue resolution, service level management, change management</w:t>
      </w:r>
      <w:r>
        <w:rPr>
          <w:rFonts w:asciiTheme="minorHAnsi" w:hAnsiTheme="minorHAnsi"/>
        </w:rPr>
        <w:t>,</w:t>
      </w:r>
      <w:r w:rsidR="00EA0C35">
        <w:rPr>
          <w:rFonts w:asciiTheme="minorHAnsi" w:hAnsiTheme="minorHAnsi"/>
        </w:rPr>
        <w:t xml:space="preserve"> risk management,</w:t>
      </w:r>
      <w:r w:rsidRPr="00847D74">
        <w:rPr>
          <w:rFonts w:asciiTheme="minorHAnsi" w:hAnsiTheme="minorHAnsi"/>
        </w:rPr>
        <w:t xml:space="preserve"> and reporting. The Commonwealth expects </w:t>
      </w:r>
      <w:r w:rsidR="0086319F">
        <w:rPr>
          <w:rFonts w:asciiTheme="minorHAnsi" w:hAnsiTheme="minorHAnsi"/>
        </w:rPr>
        <w:t>the MSI</w:t>
      </w:r>
      <w:r w:rsidRPr="00847D74">
        <w:rPr>
          <w:rFonts w:asciiTheme="minorHAnsi" w:hAnsiTheme="minorHAnsi"/>
        </w:rPr>
        <w:t xml:space="preserve"> to manage operational governance forums, coordinate across forums, and drive the decisions made in those forums.  </w:t>
      </w:r>
    </w:p>
    <w:p w14:paraId="7C43F76E" w14:textId="77777777" w:rsidR="00704C9D" w:rsidRDefault="00704C9D" w:rsidP="00704C9D">
      <w:pPr>
        <w:rPr>
          <w:rFonts w:asciiTheme="minorHAnsi" w:hAnsiTheme="minorHAnsi"/>
        </w:rPr>
      </w:pPr>
      <w:r w:rsidRPr="00C064B3">
        <w:rPr>
          <w:rFonts w:asciiTheme="minorHAnsi" w:hAnsiTheme="minorHAnsi"/>
        </w:rPr>
        <w:t xml:space="preserve">Figure </w:t>
      </w:r>
      <w:r>
        <w:rPr>
          <w:rFonts w:asciiTheme="minorHAnsi" w:hAnsiTheme="minorHAnsi"/>
        </w:rPr>
        <w:t>2</w:t>
      </w:r>
      <w:r w:rsidRPr="00C064B3">
        <w:rPr>
          <w:rFonts w:asciiTheme="minorHAnsi" w:hAnsiTheme="minorHAnsi"/>
        </w:rPr>
        <w:t xml:space="preserve"> provides a framework for the future state service governance model.</w:t>
      </w:r>
      <w:r>
        <w:rPr>
          <w:rFonts w:asciiTheme="minorHAnsi" w:hAnsiTheme="minorHAnsi"/>
        </w:rPr>
        <w:t xml:space="preserve"> </w:t>
      </w:r>
      <w:r w:rsidRPr="00847D74">
        <w:rPr>
          <w:rFonts w:asciiTheme="minorHAnsi" w:hAnsiTheme="minorHAnsi"/>
        </w:rPr>
        <w:t>The application of this framework to the Commonwealth’s future state is discussed in the next section.</w:t>
      </w:r>
    </w:p>
    <w:p w14:paraId="56783EE1" w14:textId="77777777" w:rsidR="00B60CEE" w:rsidRPr="005E4C61" w:rsidRDefault="00C85091">
      <w:pPr>
        <w:pStyle w:val="Heading2"/>
      </w:pPr>
      <w:bookmarkStart w:id="11" w:name="_Toc461115407"/>
      <w:bookmarkStart w:id="12" w:name="_Toc512347146"/>
      <w:r w:rsidRPr="005E4C61">
        <w:lastRenderedPageBreak/>
        <w:t>Governance Framework</w:t>
      </w:r>
      <w:bookmarkStart w:id="13" w:name="_Toc461030492"/>
      <w:bookmarkStart w:id="14" w:name="_Toc461115408"/>
      <w:bookmarkStart w:id="15" w:name="_Toc461030493"/>
      <w:bookmarkStart w:id="16" w:name="_Toc461115409"/>
      <w:bookmarkStart w:id="17" w:name="_Toc461030494"/>
      <w:bookmarkStart w:id="18" w:name="_Toc461115410"/>
      <w:bookmarkStart w:id="19" w:name="_Toc461030495"/>
      <w:bookmarkStart w:id="20" w:name="_Toc461115411"/>
      <w:bookmarkStart w:id="21" w:name="_Toc461030496"/>
      <w:bookmarkStart w:id="22" w:name="_Toc461115412"/>
      <w:bookmarkStart w:id="23" w:name="_Toc461030497"/>
      <w:bookmarkStart w:id="24" w:name="_Toc461115413"/>
      <w:bookmarkStart w:id="25" w:name="_Toc461115414"/>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5E112AC2" w14:textId="77777777" w:rsidR="007D259A" w:rsidRDefault="00A8775E">
      <w:pPr>
        <w:rPr>
          <w:rFonts w:asciiTheme="minorHAnsi" w:hAnsiTheme="minorHAnsi"/>
        </w:rPr>
      </w:pPr>
      <w:r w:rsidRPr="00C064B3">
        <w:rPr>
          <w:rFonts w:asciiTheme="minorHAnsi" w:hAnsiTheme="minorHAnsi"/>
        </w:rPr>
        <w:t xml:space="preserve">The </w:t>
      </w:r>
      <w:r w:rsidR="009F3AB9">
        <w:rPr>
          <w:rFonts w:asciiTheme="minorHAnsi" w:hAnsiTheme="minorHAnsi"/>
        </w:rPr>
        <w:t>ITISP</w:t>
      </w:r>
      <w:r w:rsidR="009F3AB9" w:rsidRPr="00C064B3">
        <w:rPr>
          <w:rFonts w:asciiTheme="minorHAnsi" w:hAnsiTheme="minorHAnsi"/>
        </w:rPr>
        <w:t xml:space="preserve"> </w:t>
      </w:r>
      <w:r w:rsidRPr="00C064B3">
        <w:rPr>
          <w:rFonts w:asciiTheme="minorHAnsi" w:hAnsiTheme="minorHAnsi"/>
        </w:rPr>
        <w:t xml:space="preserve">governance framework is depicted in Figure </w:t>
      </w:r>
      <w:r w:rsidR="00927C90" w:rsidRPr="00C064B3">
        <w:rPr>
          <w:rFonts w:asciiTheme="minorHAnsi" w:hAnsiTheme="minorHAnsi"/>
        </w:rPr>
        <w:t>3</w:t>
      </w:r>
      <w:r w:rsidRPr="00C064B3">
        <w:rPr>
          <w:rFonts w:asciiTheme="minorHAnsi" w:hAnsiTheme="minorHAnsi"/>
        </w:rPr>
        <w:t>.  This framework has been approved by the Commonwealth CIO with concurrence fro</w:t>
      </w:r>
      <w:r w:rsidR="00B60CEE" w:rsidRPr="00C064B3">
        <w:rPr>
          <w:rFonts w:asciiTheme="minorHAnsi" w:hAnsiTheme="minorHAnsi"/>
        </w:rPr>
        <w:t>m the Customer Advisory Council, a governance body established by VITA to provide input on the Commonwealth’s sourcing strategy and objectives.</w:t>
      </w:r>
      <w:r w:rsidRPr="00C064B3">
        <w:rPr>
          <w:rFonts w:asciiTheme="minorHAnsi" w:hAnsiTheme="minorHAnsi"/>
        </w:rPr>
        <w:t xml:space="preserve"> </w:t>
      </w:r>
      <w:r w:rsidR="00B60CEE" w:rsidRPr="00C064B3">
        <w:rPr>
          <w:rFonts w:asciiTheme="minorHAnsi" w:hAnsiTheme="minorHAnsi"/>
        </w:rPr>
        <w:t xml:space="preserve">It is designed to balance VITA’s need to manage the </w:t>
      </w:r>
      <w:r w:rsidR="007D259A">
        <w:rPr>
          <w:rFonts w:asciiTheme="minorHAnsi" w:hAnsiTheme="minorHAnsi"/>
        </w:rPr>
        <w:t>daily</w:t>
      </w:r>
      <w:r w:rsidR="00B60CEE" w:rsidRPr="00C064B3">
        <w:rPr>
          <w:rFonts w:asciiTheme="minorHAnsi" w:hAnsiTheme="minorHAnsi"/>
        </w:rPr>
        <w:t xml:space="preserve"> outcomes of the </w:t>
      </w:r>
      <w:r w:rsidR="007008D3">
        <w:rPr>
          <w:rFonts w:asciiTheme="minorHAnsi" w:hAnsiTheme="minorHAnsi"/>
        </w:rPr>
        <w:t>Managed Environment</w:t>
      </w:r>
      <w:r w:rsidR="00B60CEE" w:rsidRPr="00C064B3">
        <w:rPr>
          <w:rFonts w:asciiTheme="minorHAnsi" w:hAnsiTheme="minorHAnsi"/>
        </w:rPr>
        <w:t xml:space="preserve">, with the </w:t>
      </w:r>
      <w:r w:rsidR="004D1A50">
        <w:rPr>
          <w:rFonts w:asciiTheme="minorHAnsi" w:hAnsiTheme="minorHAnsi"/>
        </w:rPr>
        <w:t xml:space="preserve">Customers’ </w:t>
      </w:r>
      <w:r w:rsidR="007D259A">
        <w:rPr>
          <w:rFonts w:asciiTheme="minorHAnsi" w:hAnsiTheme="minorHAnsi"/>
        </w:rPr>
        <w:t>need</w:t>
      </w:r>
      <w:r w:rsidR="00B60CEE" w:rsidRPr="00C064B3">
        <w:rPr>
          <w:rFonts w:asciiTheme="minorHAnsi" w:hAnsiTheme="minorHAnsi"/>
        </w:rPr>
        <w:t xml:space="preserve"> to understand the </w:t>
      </w:r>
      <w:r w:rsidR="007D259A">
        <w:rPr>
          <w:rFonts w:asciiTheme="minorHAnsi" w:hAnsiTheme="minorHAnsi"/>
        </w:rPr>
        <w:t>effectiveness of the P</w:t>
      </w:r>
      <w:r w:rsidR="00B60CEE" w:rsidRPr="00C064B3">
        <w:rPr>
          <w:rFonts w:asciiTheme="minorHAnsi" w:hAnsiTheme="minorHAnsi"/>
        </w:rPr>
        <w:t>latform and provide input into its future development.</w:t>
      </w:r>
      <w:r w:rsidR="009F3AB9">
        <w:rPr>
          <w:rFonts w:asciiTheme="minorHAnsi" w:hAnsiTheme="minorHAnsi"/>
        </w:rPr>
        <w:t xml:space="preserve"> </w:t>
      </w:r>
    </w:p>
    <w:p w14:paraId="53A23954" w14:textId="77777777" w:rsidR="007D259A" w:rsidRPr="005E4C61" w:rsidRDefault="007D259A">
      <w:pPr>
        <w:pStyle w:val="Heading2"/>
      </w:pPr>
      <w:bookmarkStart w:id="26" w:name="_Toc512347147"/>
      <w:r w:rsidRPr="005E4C61">
        <w:t>Governance Forums</w:t>
      </w:r>
      <w:bookmarkEnd w:id="26"/>
    </w:p>
    <w:p w14:paraId="117E3817" w14:textId="77777777" w:rsidR="007D259A" w:rsidRPr="00C064B3" w:rsidRDefault="007D259A" w:rsidP="007D259A">
      <w:pPr>
        <w:rPr>
          <w:rFonts w:asciiTheme="minorHAnsi" w:hAnsiTheme="minorHAnsi"/>
        </w:rPr>
      </w:pPr>
      <w:r w:rsidRPr="00C064B3">
        <w:rPr>
          <w:rFonts w:asciiTheme="minorHAnsi" w:hAnsiTheme="minorHAnsi"/>
        </w:rPr>
        <w:t xml:space="preserve">Each forum has a purpose and scope that is defined in this </w:t>
      </w:r>
      <w:r>
        <w:rPr>
          <w:rFonts w:asciiTheme="minorHAnsi" w:hAnsiTheme="minorHAnsi"/>
        </w:rPr>
        <w:t>Exhibit</w:t>
      </w:r>
      <w:r w:rsidRPr="00C064B3">
        <w:rPr>
          <w:rFonts w:asciiTheme="minorHAnsi" w:hAnsiTheme="minorHAnsi"/>
        </w:rPr>
        <w:t>. A brief definition of each type of forum is presented below.</w:t>
      </w:r>
    </w:p>
    <w:p w14:paraId="323A8566" w14:textId="77777777" w:rsidR="007D259A" w:rsidRPr="005E4C61" w:rsidRDefault="007D259A" w:rsidP="00D951BA">
      <w:pPr>
        <w:pStyle w:val="ListParagraph"/>
      </w:pPr>
      <w:r w:rsidRPr="005E4C61">
        <w:rPr>
          <w:b/>
        </w:rPr>
        <w:t>Committee:</w:t>
      </w:r>
      <w:r w:rsidRPr="005E4C61">
        <w:t xml:space="preserve"> Group of individuals assembled to perform a defined service or function,  investigate, report on, or act upon a particular matter</w:t>
      </w:r>
    </w:p>
    <w:p w14:paraId="0A1C78FE" w14:textId="77777777" w:rsidR="007D259A" w:rsidRPr="005E4C61" w:rsidRDefault="007D259A" w:rsidP="00D951BA">
      <w:pPr>
        <w:pStyle w:val="ListParagraph"/>
      </w:pPr>
      <w:r w:rsidRPr="005E4C61">
        <w:rPr>
          <w:b/>
        </w:rPr>
        <w:t>Meeting:</w:t>
      </w:r>
      <w:r w:rsidRPr="005E4C61">
        <w:t xml:space="preserve"> Gathering of people for a particular purpose and empowered to address and solve issues</w:t>
      </w:r>
    </w:p>
    <w:p w14:paraId="015A6113" w14:textId="77777777" w:rsidR="007D259A" w:rsidRPr="00D951BA" w:rsidRDefault="007D259A" w:rsidP="00D951BA">
      <w:pPr>
        <w:pStyle w:val="ListParagraph"/>
      </w:pPr>
      <w:r w:rsidRPr="0035618C">
        <w:rPr>
          <w:b/>
        </w:rPr>
        <w:t xml:space="preserve">Review: </w:t>
      </w:r>
      <w:r w:rsidRPr="0035618C">
        <w:t>Regular activity for a particular purpose, designated to recommend options to address a particular matter</w:t>
      </w:r>
    </w:p>
    <w:p w14:paraId="034ABD3E" w14:textId="77777777" w:rsidR="007D259A" w:rsidRDefault="007D259A" w:rsidP="007D259A">
      <w:pPr>
        <w:rPr>
          <w:rFonts w:asciiTheme="minorHAnsi" w:hAnsiTheme="minorHAnsi"/>
        </w:rPr>
      </w:pPr>
      <w:r w:rsidRPr="00C064B3">
        <w:rPr>
          <w:rFonts w:asciiTheme="minorHAnsi" w:hAnsiTheme="minorHAnsi"/>
        </w:rPr>
        <w:t xml:space="preserve">As depicted in </w:t>
      </w:r>
      <w:r w:rsidR="00C967E9">
        <w:rPr>
          <w:rFonts w:asciiTheme="minorHAnsi" w:hAnsiTheme="minorHAnsi"/>
        </w:rPr>
        <w:t>T</w:t>
      </w:r>
      <w:r w:rsidRPr="00C064B3">
        <w:rPr>
          <w:rFonts w:asciiTheme="minorHAnsi" w:hAnsiTheme="minorHAnsi"/>
        </w:rPr>
        <w:t>able</w:t>
      </w:r>
      <w:r w:rsidR="000C7C67">
        <w:rPr>
          <w:rFonts w:asciiTheme="minorHAnsi" w:hAnsiTheme="minorHAnsi"/>
        </w:rPr>
        <w:t>s</w:t>
      </w:r>
      <w:r w:rsidRPr="00C064B3">
        <w:rPr>
          <w:rFonts w:asciiTheme="minorHAnsi" w:hAnsiTheme="minorHAnsi"/>
        </w:rPr>
        <w:t xml:space="preserve"> </w:t>
      </w:r>
      <w:r w:rsidR="00C967E9">
        <w:rPr>
          <w:rFonts w:asciiTheme="minorHAnsi" w:hAnsiTheme="minorHAnsi"/>
        </w:rPr>
        <w:t>1</w:t>
      </w:r>
      <w:r w:rsidR="000C7C67">
        <w:rPr>
          <w:rFonts w:asciiTheme="minorHAnsi" w:hAnsiTheme="minorHAnsi"/>
        </w:rPr>
        <w:t xml:space="preserve"> and 2</w:t>
      </w:r>
      <w:r w:rsidR="00C967E9">
        <w:rPr>
          <w:rFonts w:asciiTheme="minorHAnsi" w:hAnsiTheme="minorHAnsi"/>
        </w:rPr>
        <w:t xml:space="preserve"> </w:t>
      </w:r>
      <w:r w:rsidRPr="00C064B3">
        <w:rPr>
          <w:rFonts w:asciiTheme="minorHAnsi" w:hAnsiTheme="minorHAnsi"/>
        </w:rPr>
        <w:t xml:space="preserve">below, each forum fits into one of </w:t>
      </w:r>
      <w:r>
        <w:rPr>
          <w:rFonts w:asciiTheme="minorHAnsi" w:hAnsiTheme="minorHAnsi"/>
        </w:rPr>
        <w:t>two</w:t>
      </w:r>
      <w:r w:rsidRPr="00C064B3">
        <w:rPr>
          <w:rFonts w:asciiTheme="minorHAnsi" w:hAnsiTheme="minorHAnsi"/>
        </w:rPr>
        <w:t xml:space="preserve"> levels: </w:t>
      </w:r>
      <w:r>
        <w:rPr>
          <w:rFonts w:asciiTheme="minorHAnsi" w:hAnsiTheme="minorHAnsi"/>
        </w:rPr>
        <w:t>relational</w:t>
      </w:r>
      <w:r w:rsidRPr="00C064B3">
        <w:rPr>
          <w:rFonts w:asciiTheme="minorHAnsi" w:hAnsiTheme="minorHAnsi"/>
        </w:rPr>
        <w:t xml:space="preserve"> or operational. </w:t>
      </w:r>
      <w:r>
        <w:rPr>
          <w:rFonts w:asciiTheme="minorHAnsi" w:hAnsiTheme="minorHAnsi"/>
        </w:rPr>
        <w:t>E</w:t>
      </w:r>
      <w:r w:rsidRPr="00C064B3">
        <w:rPr>
          <w:rFonts w:asciiTheme="minorHAnsi" w:hAnsiTheme="minorHAnsi"/>
        </w:rPr>
        <w:t>ach level is distinguished by the level of focus: overall strategy, or platform-centric engagement and accountability. The operational level reflects the initial Operational Governance Forums.</w:t>
      </w:r>
    </w:p>
    <w:p w14:paraId="654AB4DC" w14:textId="77777777" w:rsidR="009B07B3" w:rsidRDefault="007D259A" w:rsidP="007D259A">
      <w:pPr>
        <w:rPr>
          <w:rFonts w:asciiTheme="minorHAnsi" w:hAnsiTheme="minorHAnsi"/>
        </w:rPr>
      </w:pPr>
      <w:r w:rsidRPr="00C064B3">
        <w:rPr>
          <w:rFonts w:asciiTheme="minorHAnsi" w:hAnsiTheme="minorHAnsi"/>
        </w:rPr>
        <w:t xml:space="preserve">Although each forum has its own unique purpose and scope, there are interrelationships among them, including information sharing and escalation.  In general, information sharing and escalation begins at the operational level, then to the management level and finally to the strategic level.  The specific information sharing and escalation relationships will be defined in a more detailed governance processes </w:t>
      </w:r>
      <w:r w:rsidR="009F3AB9">
        <w:rPr>
          <w:rFonts w:asciiTheme="minorHAnsi" w:hAnsiTheme="minorHAnsi"/>
        </w:rPr>
        <w:t>in</w:t>
      </w:r>
      <w:r w:rsidR="009F3AB9" w:rsidRPr="00C064B3">
        <w:rPr>
          <w:rFonts w:asciiTheme="minorHAnsi" w:hAnsiTheme="minorHAnsi"/>
        </w:rPr>
        <w:t xml:space="preserve"> </w:t>
      </w:r>
      <w:r w:rsidRPr="00C064B3">
        <w:rPr>
          <w:rFonts w:asciiTheme="minorHAnsi" w:hAnsiTheme="minorHAnsi"/>
        </w:rPr>
        <w:t xml:space="preserve">the </w:t>
      </w:r>
      <w:r w:rsidR="007008D3">
        <w:rPr>
          <w:rFonts w:asciiTheme="minorHAnsi" w:hAnsiTheme="minorHAnsi"/>
        </w:rPr>
        <w:t>SMM</w:t>
      </w:r>
      <w:r w:rsidR="00B4722E">
        <w:rPr>
          <w:rFonts w:asciiTheme="minorHAnsi" w:hAnsiTheme="minorHAnsi"/>
        </w:rPr>
        <w:t>.</w:t>
      </w:r>
    </w:p>
    <w:p w14:paraId="7E09503E" w14:textId="77777777" w:rsidR="000C7C67" w:rsidRPr="008A3551" w:rsidRDefault="0030334F" w:rsidP="008A3551">
      <w:pPr>
        <w:spacing w:before="0" w:after="160"/>
        <w:ind w:left="0"/>
        <w:rPr>
          <w:rFonts w:asciiTheme="minorHAnsi" w:hAnsiTheme="minorHAnsi"/>
        </w:rPr>
      </w:pPr>
      <w:r>
        <w:rPr>
          <w:noProof/>
        </w:rPr>
        <w:lastRenderedPageBreak/>
        <mc:AlternateContent>
          <mc:Choice Requires="wpg">
            <w:drawing>
              <wp:anchor distT="0" distB="0" distL="114300" distR="114300" simplePos="0" relativeHeight="251654144" behindDoc="0" locked="0" layoutInCell="1" allowOverlap="1" wp14:anchorId="2E334180" wp14:editId="7F649B85">
                <wp:simplePos x="0" y="0"/>
                <wp:positionH relativeFrom="column">
                  <wp:posOffset>250279</wp:posOffset>
                </wp:positionH>
                <wp:positionV relativeFrom="paragraph">
                  <wp:posOffset>4246310</wp:posOffset>
                </wp:positionV>
                <wp:extent cx="5723255" cy="3719584"/>
                <wp:effectExtent l="0" t="0" r="0" b="0"/>
                <wp:wrapSquare wrapText="bothSides"/>
                <wp:docPr id="22" name="Group 22"/>
                <wp:cNvGraphicFramePr/>
                <a:graphic xmlns:a="http://schemas.openxmlformats.org/drawingml/2006/main">
                  <a:graphicData uri="http://schemas.microsoft.com/office/word/2010/wordprocessingGroup">
                    <wpg:wgp>
                      <wpg:cNvGrpSpPr/>
                      <wpg:grpSpPr>
                        <a:xfrm>
                          <a:off x="0" y="0"/>
                          <a:ext cx="5723255" cy="3719584"/>
                          <a:chOff x="0" y="0"/>
                          <a:chExt cx="5723255" cy="3719584"/>
                        </a:xfrm>
                      </wpg:grpSpPr>
                      <pic:pic xmlns:pic="http://schemas.openxmlformats.org/drawingml/2006/picture">
                        <pic:nvPicPr>
                          <pic:cNvPr id="13" name="Picture 13"/>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3255" cy="3479800"/>
                          </a:xfrm>
                          <a:prstGeom prst="rect">
                            <a:avLst/>
                          </a:prstGeom>
                          <a:noFill/>
                        </pic:spPr>
                      </pic:pic>
                      <wps:wsp>
                        <wps:cNvPr id="21" name="Text Box 21"/>
                        <wps:cNvSpPr txBox="1"/>
                        <wps:spPr>
                          <a:xfrm>
                            <a:off x="0" y="3452884"/>
                            <a:ext cx="5723255" cy="266700"/>
                          </a:xfrm>
                          <a:prstGeom prst="rect">
                            <a:avLst/>
                          </a:prstGeom>
                          <a:solidFill>
                            <a:prstClr val="white"/>
                          </a:solidFill>
                          <a:ln>
                            <a:noFill/>
                          </a:ln>
                        </wps:spPr>
                        <wps:txbx>
                          <w:txbxContent>
                            <w:p w14:paraId="17DC1C42" w14:textId="77777777" w:rsidR="002E4777" w:rsidRPr="00E20E6F" w:rsidRDefault="002E4777" w:rsidP="005169B9">
                              <w:pPr>
                                <w:pStyle w:val="Caption"/>
                                <w:rPr>
                                  <w:rFonts w:ascii="Times New Roman" w:hAnsi="Times New Roman"/>
                                  <w:noProof/>
                                </w:rPr>
                              </w:pPr>
                              <w:r>
                                <w:t xml:space="preserve">Figure </w:t>
                              </w:r>
                              <w:fldSimple w:instr=" SEQ Figure \* ARABIC ">
                                <w:r>
                                  <w:rPr>
                                    <w:noProof/>
                                  </w:rPr>
                                  <w:t>3</w:t>
                                </w:r>
                              </w:fldSimple>
                              <w:r>
                                <w:t>: Commonwealth's Current and future Governance Framework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E334180" id="Group 22" o:spid="_x0000_s1030" style="position:absolute;margin-left:19.7pt;margin-top:334.35pt;width:450.65pt;height:292.9pt;z-index:251654144" coordsize="57232,37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">
                <v:shape id="Picture 13" o:spid="_x0000_s1031" type="#_x0000_t75" style="position:absolute;width:57232;height:34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">
                  <v:imagedata r:id="rId16" o:title=""/>
                </v:shape>
                <v:shape id="Text Box 21" o:spid="_x0000_s1032" type="#_x0000_t202" style="position:absolute;top:34528;width:5723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17DC1C42" w14:textId="77777777" w:rsidR="002E4777" w:rsidRPr="00E20E6F" w:rsidRDefault="002E4777" w:rsidP="005169B9">
                        <w:pPr>
                          <w:pStyle w:val="Caption"/>
                          <w:rPr>
                            <w:rFonts w:ascii="Times New Roman" w:hAnsi="Times New Roman"/>
                            <w:noProof/>
                          </w:rPr>
                        </w:pPr>
                        <w:r>
                          <w:t xml:space="preserve">Figure </w:t>
                        </w:r>
                        <w:fldSimple w:instr=" SEQ Figure \* ARABIC ">
                          <w:r>
                            <w:rPr>
                              <w:noProof/>
                            </w:rPr>
                            <w:t>3</w:t>
                          </w:r>
                        </w:fldSimple>
                        <w:r>
                          <w:t>: Commonwealth's Current and future Governance Framework</w:t>
                        </w:r>
                      </w:p>
                    </w:txbxContent>
                  </v:textbox>
                </v:shape>
                <w10:wrap type="square"/>
              </v:group>
            </w:pict>
          </mc:Fallback>
        </mc:AlternateContent>
      </w:r>
      <w:r>
        <w:rPr>
          <w:noProof/>
        </w:rPr>
        <mc:AlternateContent>
          <mc:Choice Requires="wps">
            <w:drawing>
              <wp:anchor distT="45720" distB="45720" distL="114300" distR="114300" simplePos="0" relativeHeight="251659264" behindDoc="0" locked="0" layoutInCell="1" allowOverlap="1" wp14:anchorId="51AF3D38" wp14:editId="4ACC6995">
                <wp:simplePos x="0" y="0"/>
                <wp:positionH relativeFrom="margin">
                  <wp:posOffset>255905</wp:posOffset>
                </wp:positionH>
                <wp:positionV relativeFrom="paragraph">
                  <wp:posOffset>442595</wp:posOffset>
                </wp:positionV>
                <wp:extent cx="5608320" cy="3593465"/>
                <wp:effectExtent l="0" t="0" r="11430"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320" cy="3593465"/>
                        </a:xfrm>
                        <a:prstGeom prst="rect">
                          <a:avLst/>
                        </a:prstGeom>
                        <a:solidFill>
                          <a:srgbClr val="FFFFFF"/>
                        </a:solidFill>
                        <a:ln w="9525">
                          <a:solidFill>
                            <a:srgbClr val="000000"/>
                          </a:solidFill>
                          <a:miter lim="800000"/>
                          <a:headEnd/>
                          <a:tailEnd/>
                        </a:ln>
                      </wps:spPr>
                      <wps:txbx>
                        <w:txbxContent>
                          <w:p w14:paraId="7745DE27" w14:textId="77777777" w:rsidR="002E4777" w:rsidRDefault="002E4777" w:rsidP="0030334F">
                            <w:r w:rsidRPr="00674C7B">
                              <w:rPr>
                                <w:noProof/>
                              </w:rPr>
                              <w:drawing>
                                <wp:inline distT="0" distB="0" distL="0" distR="0" wp14:anchorId="46547FB2" wp14:editId="32B3A648">
                                  <wp:extent cx="4922957" cy="32033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43076" cy="3216404"/>
                                          </a:xfrm>
                                          <a:prstGeom prst="rect">
                                            <a:avLst/>
                                          </a:prstGeom>
                                          <a:noFill/>
                                          <a:ln>
                                            <a:noFill/>
                                          </a:ln>
                                        </pic:spPr>
                                      </pic:pic>
                                    </a:graphicData>
                                  </a:graphic>
                                </wp:inline>
                              </w:drawing>
                            </w:r>
                          </w:p>
                          <w:p w14:paraId="4E688616" w14:textId="77777777" w:rsidR="002E4777" w:rsidRDefault="002E4777" w:rsidP="00303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AF3D38" id="_x0000_s1033" type="#_x0000_t202" style="position:absolute;margin-left:20.15pt;margin-top:34.85pt;width:441.6pt;height:282.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">
                <v:textbox>
                  <w:txbxContent>
                    <w:p w14:paraId="7745DE27" w14:textId="77777777" w:rsidR="002E4777" w:rsidRDefault="002E4777" w:rsidP="0030334F">
                      <w:r w:rsidRPr="00674C7B">
                        <w:rPr>
                          <w:noProof/>
                        </w:rPr>
                        <w:drawing>
                          <wp:inline distT="0" distB="0" distL="0" distR="0" wp14:anchorId="46547FB2" wp14:editId="32B3A648">
                            <wp:extent cx="4922957" cy="32033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43076" cy="3216404"/>
                                    </a:xfrm>
                                    <a:prstGeom prst="rect">
                                      <a:avLst/>
                                    </a:prstGeom>
                                    <a:noFill/>
                                    <a:ln>
                                      <a:noFill/>
                                    </a:ln>
                                  </pic:spPr>
                                </pic:pic>
                              </a:graphicData>
                            </a:graphic>
                          </wp:inline>
                        </w:drawing>
                      </w:r>
                    </w:p>
                    <w:p w14:paraId="4E688616" w14:textId="77777777" w:rsidR="002E4777" w:rsidRDefault="002E4777" w:rsidP="0030334F"/>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1EFB439C" wp14:editId="285D8047">
                <wp:simplePos x="0" y="0"/>
                <wp:positionH relativeFrom="column">
                  <wp:posOffset>1376130</wp:posOffset>
                </wp:positionH>
                <wp:positionV relativeFrom="paragraph">
                  <wp:posOffset>3817102</wp:posOffset>
                </wp:positionV>
                <wp:extent cx="4280535" cy="257810"/>
                <wp:effectExtent l="0" t="0" r="5715" b="8255"/>
                <wp:wrapNone/>
                <wp:docPr id="17" name="Text Box 17"/>
                <wp:cNvGraphicFramePr/>
                <a:graphic xmlns:a="http://schemas.openxmlformats.org/drawingml/2006/main">
                  <a:graphicData uri="http://schemas.microsoft.com/office/word/2010/wordprocessingShape">
                    <wps:wsp>
                      <wps:cNvSpPr txBox="1"/>
                      <wps:spPr>
                        <a:xfrm>
                          <a:off x="0" y="0"/>
                          <a:ext cx="4280535" cy="257810"/>
                        </a:xfrm>
                        <a:prstGeom prst="rect">
                          <a:avLst/>
                        </a:prstGeom>
                        <a:noFill/>
                        <a:ln>
                          <a:noFill/>
                        </a:ln>
                        <a:effectLst/>
                      </wps:spPr>
                      <wps:txbx>
                        <w:txbxContent>
                          <w:p w14:paraId="27C3AC22" w14:textId="77777777" w:rsidR="002E4777" w:rsidRPr="00301C92" w:rsidRDefault="002E4777" w:rsidP="005169B9">
                            <w:pPr>
                              <w:pStyle w:val="Caption"/>
                              <w:rPr>
                                <w:rFonts w:eastAsia="Times New Roman"/>
                                <w:noProof/>
                                <w:sz w:val="20"/>
                              </w:rPr>
                            </w:pPr>
                            <w:r>
                              <w:t>Figure 2: Framework for Future State Service Governance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FB439C" id="Text Box 17" o:spid="_x0000_s1034" type="#_x0000_t202" style="position:absolute;margin-left:108.35pt;margin-top:300.55pt;width:337.05pt;height:20.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" filled="f" stroked="f">
                <v:textbox style="mso-fit-shape-to-text:t" inset="0,0,0,0">
                  <w:txbxContent>
                    <w:p w14:paraId="27C3AC22" w14:textId="77777777" w:rsidR="002E4777" w:rsidRPr="00301C92" w:rsidRDefault="002E4777" w:rsidP="005169B9">
                      <w:pPr>
                        <w:pStyle w:val="Caption"/>
                        <w:rPr>
                          <w:rFonts w:eastAsia="Times New Roman"/>
                          <w:noProof/>
                          <w:sz w:val="20"/>
                        </w:rPr>
                      </w:pPr>
                      <w:r>
                        <w:t>Figure 2: Framework for Future State Service Governance Model</w:t>
                      </w:r>
                    </w:p>
                  </w:txbxContent>
                </v:textbox>
              </v:shape>
            </w:pict>
          </mc:Fallback>
        </mc:AlternateContent>
      </w:r>
      <w:r>
        <w:rPr>
          <w:rFonts w:asciiTheme="minorHAnsi" w:hAnsiTheme="minorHAnsi"/>
          <w:noProof/>
        </w:rPr>
        <mc:AlternateContent>
          <mc:Choice Requires="wps">
            <w:drawing>
              <wp:anchor distT="0" distB="0" distL="114300" distR="114300" simplePos="0" relativeHeight="251653120" behindDoc="0" locked="0" layoutInCell="1" allowOverlap="1" wp14:anchorId="260EFE02" wp14:editId="283360E1">
                <wp:simplePos x="0" y="0"/>
                <wp:positionH relativeFrom="column">
                  <wp:posOffset>457200</wp:posOffset>
                </wp:positionH>
                <wp:positionV relativeFrom="paragraph">
                  <wp:posOffset>3630930</wp:posOffset>
                </wp:positionV>
                <wp:extent cx="5419090" cy="266700"/>
                <wp:effectExtent l="0" t="0" r="0" b="0"/>
                <wp:wrapThrough wrapText="bothSides">
                  <wp:wrapPolygon edited="0">
                    <wp:start x="0" y="0"/>
                    <wp:lineTo x="0" y="20057"/>
                    <wp:lineTo x="21489" y="20057"/>
                    <wp:lineTo x="21489"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5419090" cy="266700"/>
                        </a:xfrm>
                        <a:prstGeom prst="rect">
                          <a:avLst/>
                        </a:prstGeom>
                        <a:solidFill>
                          <a:prstClr val="white"/>
                        </a:solidFill>
                        <a:ln>
                          <a:noFill/>
                        </a:ln>
                      </wps:spPr>
                      <wps:txbx>
                        <w:txbxContent>
                          <w:p w14:paraId="230B8DB6" w14:textId="77777777" w:rsidR="002E4777" w:rsidRPr="00FD3827" w:rsidRDefault="002E4777" w:rsidP="005169B9">
                            <w:pPr>
                              <w:pStyle w:val="Caption"/>
                              <w:rPr>
                                <w:rFonts w:cstheme="minorBidi"/>
                                <w:b/>
                                <w:i w:val="0"/>
                                <w:iCs w:val="0"/>
                                <w:noProof/>
                                <w:color w:val="auto"/>
                                <w:szCs w:val="24"/>
                              </w:rPr>
                            </w:pPr>
                            <w:r>
                              <w:t xml:space="preserve">Figure </w:t>
                            </w:r>
                            <w:fldSimple w:instr=" SEQ Figure \* ARABIC ">
                              <w:r>
                                <w:rPr>
                                  <w:noProof/>
                                </w:rPr>
                                <w:t>2</w:t>
                              </w:r>
                            </w:fldSimple>
                            <w:r>
                              <w:t>: Framework for future state service governance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0EFE02" id="Text Box 19" o:spid="_x0000_s1035" type="#_x0000_t202" style="position:absolute;margin-left:36pt;margin-top:285.9pt;width:426.7pt;height:21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" stroked="f">
                <v:textbox style="mso-fit-shape-to-text:t" inset="0,0,0,0">
                  <w:txbxContent>
                    <w:p w14:paraId="230B8DB6" w14:textId="77777777" w:rsidR="002E4777" w:rsidRPr="00FD3827" w:rsidRDefault="002E4777" w:rsidP="005169B9">
                      <w:pPr>
                        <w:pStyle w:val="Caption"/>
                        <w:rPr>
                          <w:rFonts w:cstheme="minorBidi"/>
                          <w:b/>
                          <w:i w:val="0"/>
                          <w:iCs w:val="0"/>
                          <w:noProof/>
                          <w:color w:val="auto"/>
                          <w:szCs w:val="24"/>
                        </w:rPr>
                      </w:pPr>
                      <w:r>
                        <w:t xml:space="preserve">Figure </w:t>
                      </w:r>
                      <w:fldSimple w:instr=" SEQ Figure \* ARABIC ">
                        <w:r>
                          <w:rPr>
                            <w:noProof/>
                          </w:rPr>
                          <w:t>2</w:t>
                        </w:r>
                      </w:fldSimple>
                      <w:r>
                        <w:t>: Framework for future state service governance model</w:t>
                      </w:r>
                    </w:p>
                  </w:txbxContent>
                </v:textbox>
                <w10:wrap type="through"/>
              </v:shape>
            </w:pict>
          </mc:Fallback>
        </mc:AlternateContent>
      </w:r>
    </w:p>
    <w:tbl>
      <w:tblPr>
        <w:tblStyle w:val="TableGrid"/>
        <w:tblW w:w="10188" w:type="dxa"/>
        <w:tblLayout w:type="fixed"/>
        <w:tblLook w:val="04A0" w:firstRow="1" w:lastRow="0" w:firstColumn="1" w:lastColumn="0" w:noHBand="0" w:noVBand="1"/>
      </w:tblPr>
      <w:tblGrid>
        <w:gridCol w:w="1548"/>
        <w:gridCol w:w="5238"/>
        <w:gridCol w:w="2142"/>
        <w:gridCol w:w="1260"/>
      </w:tblGrid>
      <w:tr w:rsidR="00A667CB" w:rsidRPr="000B120F" w14:paraId="4607EA0B" w14:textId="77777777" w:rsidTr="00D951BA">
        <w:tc>
          <w:tcPr>
            <w:tcW w:w="10188" w:type="dxa"/>
            <w:gridSpan w:val="4"/>
            <w:shd w:val="clear" w:color="auto" w:fill="1F4E79" w:themeFill="accent1" w:themeFillShade="80"/>
          </w:tcPr>
          <w:p w14:paraId="465856D4" w14:textId="77777777" w:rsidR="00A667CB" w:rsidRPr="000B120F" w:rsidRDefault="00A667CB" w:rsidP="00D951BA">
            <w:pPr>
              <w:ind w:left="-90"/>
              <w:jc w:val="center"/>
              <w:rPr>
                <w:rFonts w:asciiTheme="minorHAnsi" w:hAnsiTheme="minorHAnsi"/>
                <w:b/>
              </w:rPr>
            </w:pPr>
            <w:r w:rsidRPr="00D951BA">
              <w:rPr>
                <w:rFonts w:asciiTheme="minorHAnsi" w:hAnsiTheme="minorHAnsi"/>
                <w:b/>
                <w:color w:val="FFFFFF" w:themeColor="background1"/>
                <w:sz w:val="28"/>
              </w:rPr>
              <w:lastRenderedPageBreak/>
              <w:t>Table 1</w:t>
            </w:r>
            <w:r w:rsidR="00B65250">
              <w:rPr>
                <w:rFonts w:asciiTheme="minorHAnsi" w:hAnsiTheme="minorHAnsi"/>
                <w:b/>
                <w:color w:val="FFFFFF" w:themeColor="background1"/>
                <w:sz w:val="28"/>
              </w:rPr>
              <w:t>:</w:t>
            </w:r>
            <w:r w:rsidR="00B65250">
              <w:rPr>
                <w:rFonts w:asciiTheme="minorHAnsi" w:hAnsiTheme="minorHAnsi"/>
                <w:b/>
                <w:color w:val="FFFFFF" w:themeColor="background1"/>
                <w:sz w:val="28"/>
              </w:rPr>
              <w:br/>
            </w:r>
            <w:r w:rsidRPr="00D951BA">
              <w:rPr>
                <w:rFonts w:asciiTheme="minorHAnsi" w:hAnsiTheme="minorHAnsi"/>
                <w:b/>
                <w:color w:val="FFFFFF" w:themeColor="background1"/>
                <w:sz w:val="28"/>
              </w:rPr>
              <w:t>Relational Governance Forums</w:t>
            </w:r>
          </w:p>
        </w:tc>
      </w:tr>
      <w:tr w:rsidR="005E4C61" w:rsidRPr="000B120F" w14:paraId="76FC3F48" w14:textId="77777777" w:rsidTr="00C0081D">
        <w:tc>
          <w:tcPr>
            <w:tcW w:w="1548" w:type="dxa"/>
            <w:shd w:val="clear" w:color="auto" w:fill="DEEAF6" w:themeFill="accent1" w:themeFillTint="33"/>
            <w:vAlign w:val="center"/>
          </w:tcPr>
          <w:p w14:paraId="38AA7878" w14:textId="77777777" w:rsidR="00A667CB" w:rsidRPr="000B120F" w:rsidRDefault="00A667CB" w:rsidP="00A5206A">
            <w:pPr>
              <w:ind w:left="0"/>
              <w:jc w:val="center"/>
              <w:rPr>
                <w:rFonts w:asciiTheme="minorHAnsi" w:hAnsiTheme="minorHAnsi"/>
                <w:b/>
              </w:rPr>
            </w:pPr>
            <w:r w:rsidRPr="000B120F">
              <w:rPr>
                <w:rFonts w:asciiTheme="minorHAnsi" w:hAnsiTheme="minorHAnsi"/>
                <w:b/>
              </w:rPr>
              <w:t>Meeting</w:t>
            </w:r>
          </w:p>
        </w:tc>
        <w:tc>
          <w:tcPr>
            <w:tcW w:w="5238" w:type="dxa"/>
            <w:shd w:val="clear" w:color="auto" w:fill="DEEAF6" w:themeFill="accent1" w:themeFillTint="33"/>
          </w:tcPr>
          <w:p w14:paraId="7EDC7094" w14:textId="77777777" w:rsidR="00A667CB" w:rsidRPr="000B120F" w:rsidRDefault="00A667CB" w:rsidP="00D12B16">
            <w:pPr>
              <w:jc w:val="center"/>
              <w:rPr>
                <w:rFonts w:asciiTheme="minorHAnsi" w:hAnsiTheme="minorHAnsi"/>
                <w:b/>
              </w:rPr>
            </w:pPr>
            <w:r w:rsidRPr="000B120F">
              <w:rPr>
                <w:rFonts w:asciiTheme="minorHAnsi" w:hAnsiTheme="minorHAnsi"/>
                <w:b/>
              </w:rPr>
              <w:t>Purpose</w:t>
            </w:r>
          </w:p>
        </w:tc>
        <w:tc>
          <w:tcPr>
            <w:tcW w:w="2142" w:type="dxa"/>
            <w:shd w:val="clear" w:color="auto" w:fill="DEEAF6" w:themeFill="accent1" w:themeFillTint="33"/>
          </w:tcPr>
          <w:p w14:paraId="69D7C790" w14:textId="77777777" w:rsidR="00A667CB" w:rsidRPr="000B120F" w:rsidRDefault="00A667CB" w:rsidP="00C55A5B">
            <w:pPr>
              <w:ind w:left="0"/>
              <w:jc w:val="center"/>
              <w:rPr>
                <w:rFonts w:asciiTheme="minorHAnsi" w:hAnsiTheme="minorHAnsi"/>
                <w:b/>
              </w:rPr>
            </w:pPr>
            <w:r>
              <w:rPr>
                <w:rFonts w:asciiTheme="minorHAnsi" w:hAnsiTheme="minorHAnsi"/>
                <w:b/>
              </w:rPr>
              <w:t>Participants</w:t>
            </w:r>
          </w:p>
        </w:tc>
        <w:tc>
          <w:tcPr>
            <w:tcW w:w="1260" w:type="dxa"/>
            <w:shd w:val="clear" w:color="auto" w:fill="DEEAF6" w:themeFill="accent1" w:themeFillTint="33"/>
          </w:tcPr>
          <w:p w14:paraId="160FCB70" w14:textId="77777777" w:rsidR="00A667CB" w:rsidRPr="000B120F" w:rsidRDefault="00A667CB" w:rsidP="00D951BA">
            <w:pPr>
              <w:ind w:left="-20"/>
              <w:jc w:val="center"/>
              <w:rPr>
                <w:rFonts w:asciiTheme="minorHAnsi" w:hAnsiTheme="minorHAnsi"/>
                <w:b/>
              </w:rPr>
            </w:pPr>
            <w:r w:rsidRPr="000B120F">
              <w:rPr>
                <w:rFonts w:asciiTheme="minorHAnsi" w:hAnsiTheme="minorHAnsi"/>
                <w:b/>
              </w:rPr>
              <w:t>Frequency</w:t>
            </w:r>
          </w:p>
        </w:tc>
      </w:tr>
      <w:tr w:rsidR="00850613" w:rsidRPr="000B120F" w14:paraId="4DFEC341" w14:textId="77777777" w:rsidTr="00D951BA">
        <w:tc>
          <w:tcPr>
            <w:tcW w:w="1548" w:type="dxa"/>
            <w:vAlign w:val="center"/>
          </w:tcPr>
          <w:p w14:paraId="4614A4D1" w14:textId="77777777" w:rsidR="00A667CB" w:rsidRPr="00C064B3" w:rsidRDefault="00A667CB" w:rsidP="00A5206A">
            <w:pPr>
              <w:ind w:left="0"/>
              <w:jc w:val="center"/>
              <w:rPr>
                <w:rFonts w:asciiTheme="minorHAnsi" w:hAnsiTheme="minorHAnsi"/>
                <w:b/>
                <w:sz w:val="20"/>
                <w:szCs w:val="18"/>
              </w:rPr>
            </w:pPr>
            <w:r w:rsidRPr="00C064B3">
              <w:rPr>
                <w:rFonts w:asciiTheme="minorHAnsi" w:hAnsiTheme="minorHAnsi"/>
                <w:b/>
                <w:sz w:val="20"/>
                <w:szCs w:val="18"/>
              </w:rPr>
              <w:t>Executive Alignment Meeting</w:t>
            </w:r>
          </w:p>
          <w:p w14:paraId="2103C2EA" w14:textId="77777777" w:rsidR="00A667CB" w:rsidRPr="004F1390" w:rsidRDefault="00A667CB" w:rsidP="00A5206A">
            <w:pPr>
              <w:jc w:val="center"/>
              <w:rPr>
                <w:rFonts w:asciiTheme="minorHAnsi" w:hAnsiTheme="minorHAnsi"/>
                <w:sz w:val="20"/>
              </w:rPr>
            </w:pPr>
          </w:p>
        </w:tc>
        <w:tc>
          <w:tcPr>
            <w:tcW w:w="5238" w:type="dxa"/>
          </w:tcPr>
          <w:p w14:paraId="28594E72" w14:textId="77777777" w:rsidR="00A667CB" w:rsidRPr="00D951BA" w:rsidRDefault="00850613" w:rsidP="00A5206A">
            <w:pPr>
              <w:ind w:left="0"/>
              <w:rPr>
                <w:rFonts w:asciiTheme="minorHAnsi" w:hAnsiTheme="minorHAnsi"/>
              </w:rPr>
            </w:pPr>
            <w:r w:rsidRPr="00D951BA">
              <w:rPr>
                <w:rFonts w:asciiTheme="minorHAnsi" w:hAnsiTheme="minorHAnsi"/>
              </w:rPr>
              <w:t>St</w:t>
            </w:r>
            <w:r w:rsidR="00A667CB" w:rsidRPr="00D951BA">
              <w:rPr>
                <w:rFonts w:asciiTheme="minorHAnsi" w:hAnsiTheme="minorHAnsi"/>
              </w:rPr>
              <w:t xml:space="preserve">rategic oversight and alignment of the VITA program to the VITA and Customer business needs.  </w:t>
            </w:r>
          </w:p>
          <w:p w14:paraId="0523312D" w14:textId="77777777" w:rsidR="00A667CB" w:rsidRPr="00D951BA" w:rsidRDefault="00A667CB" w:rsidP="00A5206A">
            <w:pPr>
              <w:ind w:left="0"/>
              <w:rPr>
                <w:rFonts w:asciiTheme="minorHAnsi" w:hAnsiTheme="minorHAnsi"/>
              </w:rPr>
            </w:pPr>
            <w:r w:rsidRPr="00D951BA">
              <w:rPr>
                <w:rFonts w:asciiTheme="minorHAnsi" w:hAnsiTheme="minorHAnsi"/>
              </w:rPr>
              <w:t xml:space="preserve">Chaired by CIO, meets quarterly or as needed; supplier executives are primary participants.  </w:t>
            </w:r>
          </w:p>
          <w:p w14:paraId="322242F2" w14:textId="77777777" w:rsidR="00A667CB" w:rsidRPr="004F1390" w:rsidRDefault="00A667CB" w:rsidP="00A5206A">
            <w:pPr>
              <w:ind w:left="0"/>
              <w:rPr>
                <w:rFonts w:asciiTheme="minorHAnsi" w:hAnsiTheme="minorHAnsi"/>
              </w:rPr>
            </w:pPr>
            <w:r w:rsidRPr="00D951BA">
              <w:rPr>
                <w:rFonts w:asciiTheme="minorHAnsi" w:hAnsiTheme="minorHAnsi"/>
              </w:rPr>
              <w:t>Customers attend as invited.</w:t>
            </w:r>
          </w:p>
        </w:tc>
        <w:tc>
          <w:tcPr>
            <w:tcW w:w="2142" w:type="dxa"/>
            <w:vAlign w:val="center"/>
          </w:tcPr>
          <w:p w14:paraId="676F0F36" w14:textId="77777777" w:rsidR="00A667CB" w:rsidRDefault="00A667CB" w:rsidP="00C55A5B">
            <w:pPr>
              <w:pStyle w:val="ListParagraph"/>
              <w:numPr>
                <w:ilvl w:val="0"/>
                <w:numId w:val="15"/>
              </w:numPr>
            </w:pPr>
            <w:r>
              <w:t>CIO</w:t>
            </w:r>
          </w:p>
          <w:p w14:paraId="2AA76788" w14:textId="77777777" w:rsidR="00A667CB" w:rsidRPr="004F1390" w:rsidRDefault="00A667CB" w:rsidP="00C55A5B">
            <w:pPr>
              <w:pStyle w:val="ListParagraph"/>
              <w:numPr>
                <w:ilvl w:val="0"/>
                <w:numId w:val="15"/>
              </w:numPr>
            </w:pPr>
            <w:r>
              <w:t>Supplier Executives</w:t>
            </w:r>
          </w:p>
        </w:tc>
        <w:tc>
          <w:tcPr>
            <w:tcW w:w="1260" w:type="dxa"/>
            <w:vAlign w:val="center"/>
          </w:tcPr>
          <w:p w14:paraId="733B88DF" w14:textId="77777777" w:rsidR="00A667CB" w:rsidRPr="00D951BA" w:rsidRDefault="00A667CB" w:rsidP="00A5206A">
            <w:pPr>
              <w:ind w:left="0"/>
              <w:jc w:val="center"/>
              <w:rPr>
                <w:rFonts w:asciiTheme="minorHAnsi" w:hAnsiTheme="minorHAnsi"/>
              </w:rPr>
            </w:pPr>
            <w:r w:rsidRPr="00D951BA">
              <w:rPr>
                <w:rFonts w:asciiTheme="minorHAnsi" w:hAnsiTheme="minorHAnsi"/>
              </w:rPr>
              <w:t>Quarterly, or as needed</w:t>
            </w:r>
          </w:p>
        </w:tc>
      </w:tr>
      <w:tr w:rsidR="00850613" w:rsidRPr="000B120F" w14:paraId="5D26F87D" w14:textId="77777777" w:rsidTr="00D951BA">
        <w:tc>
          <w:tcPr>
            <w:tcW w:w="1548" w:type="dxa"/>
            <w:vAlign w:val="center"/>
          </w:tcPr>
          <w:p w14:paraId="41957259" w14:textId="77777777" w:rsidR="00A667CB" w:rsidRPr="00C064B3" w:rsidRDefault="00A667CB" w:rsidP="00A5206A">
            <w:pPr>
              <w:ind w:left="0"/>
              <w:jc w:val="center"/>
              <w:rPr>
                <w:rFonts w:asciiTheme="minorHAnsi" w:hAnsiTheme="minorHAnsi"/>
                <w:b/>
                <w:sz w:val="20"/>
                <w:szCs w:val="18"/>
              </w:rPr>
            </w:pPr>
            <w:r w:rsidRPr="00C064B3">
              <w:rPr>
                <w:rFonts w:asciiTheme="minorHAnsi" w:hAnsiTheme="minorHAnsi"/>
                <w:b/>
                <w:sz w:val="20"/>
                <w:szCs w:val="18"/>
              </w:rPr>
              <w:t>Platform Relationship Review</w:t>
            </w:r>
          </w:p>
          <w:p w14:paraId="1D50A317" w14:textId="77777777" w:rsidR="00A667CB" w:rsidRPr="004F1390" w:rsidRDefault="00A667CB" w:rsidP="00A5206A">
            <w:pPr>
              <w:jc w:val="center"/>
              <w:rPr>
                <w:rFonts w:asciiTheme="minorHAnsi" w:hAnsiTheme="minorHAnsi"/>
                <w:sz w:val="20"/>
              </w:rPr>
            </w:pPr>
          </w:p>
        </w:tc>
        <w:tc>
          <w:tcPr>
            <w:tcW w:w="5238" w:type="dxa"/>
          </w:tcPr>
          <w:p w14:paraId="398D6C44" w14:textId="77777777" w:rsidR="00A667CB" w:rsidRPr="00D951BA" w:rsidRDefault="00A667CB" w:rsidP="00A5206A">
            <w:pPr>
              <w:ind w:left="0"/>
              <w:rPr>
                <w:rFonts w:asciiTheme="minorHAnsi" w:hAnsiTheme="minorHAnsi"/>
              </w:rPr>
            </w:pPr>
            <w:r w:rsidRPr="00D951BA">
              <w:rPr>
                <w:rFonts w:asciiTheme="minorHAnsi" w:hAnsiTheme="minorHAnsi"/>
              </w:rPr>
              <w:t>Assessment performed by an independent advisor designed to:</w:t>
            </w:r>
          </w:p>
          <w:p w14:paraId="017F4E6A" w14:textId="77777777" w:rsidR="00A667CB" w:rsidRPr="00D951BA" w:rsidRDefault="00A667CB" w:rsidP="00D951BA">
            <w:pPr>
              <w:pStyle w:val="ListParagraph"/>
              <w:numPr>
                <w:ilvl w:val="0"/>
                <w:numId w:val="15"/>
              </w:numPr>
            </w:pPr>
            <w:r w:rsidRPr="00D951BA">
              <w:t xml:space="preserve">Create transparency for </w:t>
            </w:r>
            <w:r>
              <w:t>Customer</w:t>
            </w:r>
            <w:r w:rsidRPr="00D951BA">
              <w:t xml:space="preserve"> engagement, service delivery and competing interests</w:t>
            </w:r>
          </w:p>
          <w:p w14:paraId="0BEFE698" w14:textId="77777777" w:rsidR="00A667CB" w:rsidRPr="00D951BA" w:rsidRDefault="00A667CB" w:rsidP="00D951BA">
            <w:pPr>
              <w:pStyle w:val="ListParagraph"/>
              <w:numPr>
                <w:ilvl w:val="0"/>
                <w:numId w:val="15"/>
              </w:numPr>
            </w:pPr>
            <w:r w:rsidRPr="00D951BA">
              <w:t xml:space="preserve">Independent enterprise review of </w:t>
            </w:r>
            <w:r w:rsidR="00B00FFF">
              <w:t>ITISP Governance</w:t>
            </w:r>
            <w:r w:rsidR="00B00FFF" w:rsidRPr="00D951BA">
              <w:t xml:space="preserve"> </w:t>
            </w:r>
            <w:r w:rsidRPr="00D951BA">
              <w:t>framework</w:t>
            </w:r>
          </w:p>
          <w:p w14:paraId="0D6DFD89" w14:textId="77777777" w:rsidR="00A667CB" w:rsidRPr="00D951BA" w:rsidRDefault="00A667CB" w:rsidP="00D951BA">
            <w:pPr>
              <w:pStyle w:val="ListParagraph"/>
              <w:numPr>
                <w:ilvl w:val="0"/>
                <w:numId w:val="15"/>
              </w:numPr>
            </w:pPr>
            <w:r w:rsidRPr="00D951BA">
              <w:t xml:space="preserve">Protect the platform by validating service delivery, governance effectiveness and </w:t>
            </w:r>
            <w:r>
              <w:t>Customer</w:t>
            </w:r>
            <w:r w:rsidRPr="00D951BA">
              <w:t xml:space="preserve"> engagement</w:t>
            </w:r>
          </w:p>
          <w:p w14:paraId="4FA4251B" w14:textId="77777777" w:rsidR="00A667CB" w:rsidRPr="00D951BA" w:rsidRDefault="00A667CB" w:rsidP="00D951BA">
            <w:pPr>
              <w:pStyle w:val="ListParagraph"/>
              <w:numPr>
                <w:ilvl w:val="0"/>
                <w:numId w:val="15"/>
              </w:numPr>
            </w:pPr>
            <w:r w:rsidRPr="00D951BA">
              <w:t>Identify systemic issues often missed by “normal governance</w:t>
            </w:r>
            <w:r w:rsidRPr="004F1390">
              <w:t>”</w:t>
            </w:r>
          </w:p>
          <w:p w14:paraId="67306512" w14:textId="77777777" w:rsidR="00A667CB" w:rsidRPr="005C0E62" w:rsidRDefault="00A667CB" w:rsidP="00C55A5B">
            <w:pPr>
              <w:pStyle w:val="ListParagraph"/>
              <w:numPr>
                <w:ilvl w:val="0"/>
                <w:numId w:val="15"/>
              </w:numPr>
            </w:pPr>
            <w:r w:rsidRPr="005C0E62">
              <w:t>Identify strategic-level and portfolio-level risk to IT achieving its objectives</w:t>
            </w:r>
          </w:p>
          <w:p w14:paraId="46A2470B" w14:textId="77777777" w:rsidR="00A667CB" w:rsidRPr="00850613" w:rsidRDefault="00A667CB" w:rsidP="00A5206A">
            <w:pPr>
              <w:ind w:left="0"/>
              <w:rPr>
                <w:rFonts w:asciiTheme="minorHAnsi" w:hAnsiTheme="minorHAnsi"/>
              </w:rPr>
            </w:pPr>
            <w:r w:rsidRPr="00D951BA">
              <w:rPr>
                <w:rFonts w:asciiTheme="minorHAnsi" w:hAnsiTheme="minorHAnsi"/>
              </w:rPr>
              <w:t>Assessment is delivered to the CIO</w:t>
            </w:r>
          </w:p>
        </w:tc>
        <w:tc>
          <w:tcPr>
            <w:tcW w:w="2142" w:type="dxa"/>
            <w:vAlign w:val="center"/>
          </w:tcPr>
          <w:p w14:paraId="5A8C533A" w14:textId="77777777" w:rsidR="00A667CB" w:rsidRDefault="00A667CB" w:rsidP="00C55A5B">
            <w:pPr>
              <w:pStyle w:val="ListParagraph"/>
              <w:numPr>
                <w:ilvl w:val="0"/>
                <w:numId w:val="15"/>
              </w:numPr>
            </w:pPr>
            <w:r>
              <w:t>CIO</w:t>
            </w:r>
          </w:p>
          <w:p w14:paraId="5461B6EE" w14:textId="77777777" w:rsidR="00A667CB" w:rsidRPr="00D951BA" w:rsidRDefault="00A667CB" w:rsidP="00D951BA">
            <w:pPr>
              <w:pStyle w:val="ListParagraph"/>
              <w:numPr>
                <w:ilvl w:val="0"/>
                <w:numId w:val="15"/>
              </w:numPr>
            </w:pPr>
            <w:r>
              <w:t>Independent Advisor</w:t>
            </w:r>
          </w:p>
        </w:tc>
        <w:tc>
          <w:tcPr>
            <w:tcW w:w="1260" w:type="dxa"/>
            <w:vAlign w:val="center"/>
          </w:tcPr>
          <w:p w14:paraId="43B3A0A7" w14:textId="77777777" w:rsidR="00A667CB" w:rsidRPr="00C55A5B" w:rsidRDefault="00A667CB">
            <w:pPr>
              <w:ind w:left="0"/>
              <w:jc w:val="center"/>
              <w:rPr>
                <w:rFonts w:asciiTheme="minorHAnsi" w:hAnsiTheme="minorHAnsi"/>
              </w:rPr>
            </w:pPr>
            <w:r w:rsidRPr="00C55A5B">
              <w:rPr>
                <w:rFonts w:asciiTheme="minorHAnsi" w:hAnsiTheme="minorHAnsi"/>
              </w:rPr>
              <w:t>Biennially</w:t>
            </w:r>
          </w:p>
        </w:tc>
      </w:tr>
      <w:tr w:rsidR="00850613" w:rsidRPr="000B120F" w14:paraId="558BDF29" w14:textId="77777777" w:rsidTr="00D951BA">
        <w:trPr>
          <w:trHeight w:val="350"/>
        </w:trPr>
        <w:tc>
          <w:tcPr>
            <w:tcW w:w="1548" w:type="dxa"/>
            <w:vAlign w:val="center"/>
          </w:tcPr>
          <w:p w14:paraId="3B17BABD" w14:textId="77777777" w:rsidR="00A667CB" w:rsidRPr="004F1390" w:rsidRDefault="00A667CB" w:rsidP="00A5206A">
            <w:pPr>
              <w:ind w:left="0"/>
              <w:jc w:val="center"/>
              <w:rPr>
                <w:rFonts w:asciiTheme="minorHAnsi" w:hAnsiTheme="minorHAnsi"/>
                <w:b/>
                <w:sz w:val="20"/>
                <w:szCs w:val="18"/>
              </w:rPr>
            </w:pPr>
            <w:r w:rsidRPr="00C064B3">
              <w:rPr>
                <w:rFonts w:asciiTheme="minorHAnsi" w:hAnsiTheme="minorHAnsi"/>
                <w:b/>
                <w:sz w:val="20"/>
                <w:szCs w:val="18"/>
              </w:rPr>
              <w:t>Relationship Management Committee</w:t>
            </w:r>
          </w:p>
        </w:tc>
        <w:tc>
          <w:tcPr>
            <w:tcW w:w="5238" w:type="dxa"/>
          </w:tcPr>
          <w:p w14:paraId="1863AAA5" w14:textId="77777777" w:rsidR="00A667CB" w:rsidRPr="00D951BA" w:rsidRDefault="00A667CB" w:rsidP="00A5206A">
            <w:pPr>
              <w:ind w:left="0"/>
              <w:rPr>
                <w:rFonts w:asciiTheme="minorHAnsi" w:hAnsiTheme="minorHAnsi"/>
              </w:rPr>
            </w:pPr>
            <w:r w:rsidRPr="00D951BA">
              <w:rPr>
                <w:rFonts w:asciiTheme="minorHAnsi" w:hAnsiTheme="minorHAnsi"/>
              </w:rPr>
              <w:t>Meeting chaired by VITA PRO Director with participation defined by the Customer Advisory Council to:</w:t>
            </w:r>
          </w:p>
          <w:p w14:paraId="42964872" w14:textId="77777777" w:rsidR="00A667CB" w:rsidRPr="00D951BA" w:rsidRDefault="00A667CB" w:rsidP="00D951BA">
            <w:pPr>
              <w:pStyle w:val="ListParagraph"/>
              <w:numPr>
                <w:ilvl w:val="0"/>
                <w:numId w:val="7"/>
              </w:numPr>
              <w:ind w:left="344"/>
            </w:pPr>
            <w:r w:rsidRPr="00D951BA">
              <w:t xml:space="preserve">Promote broad and effective </w:t>
            </w:r>
            <w:r>
              <w:t>Customer</w:t>
            </w:r>
            <w:r w:rsidRPr="00D951BA">
              <w:t xml:space="preserve"> and </w:t>
            </w:r>
            <w:r>
              <w:t>Supplier</w:t>
            </w:r>
            <w:r w:rsidRPr="00D951BA">
              <w:t xml:space="preserve"> engagement</w:t>
            </w:r>
          </w:p>
          <w:p w14:paraId="1A66025A" w14:textId="77777777" w:rsidR="00A667CB" w:rsidRPr="00D951BA" w:rsidRDefault="00A667CB" w:rsidP="00D951BA">
            <w:pPr>
              <w:pStyle w:val="ListParagraph"/>
              <w:numPr>
                <w:ilvl w:val="0"/>
                <w:numId w:val="7"/>
              </w:numPr>
              <w:ind w:left="344"/>
            </w:pPr>
            <w:r w:rsidRPr="00D951BA">
              <w:t>Ensure quality of service and cross functional integration</w:t>
            </w:r>
          </w:p>
          <w:p w14:paraId="5674EE5E" w14:textId="77777777" w:rsidR="00A667CB" w:rsidRPr="00D951BA" w:rsidRDefault="00A667CB" w:rsidP="00D951BA">
            <w:pPr>
              <w:pStyle w:val="ListParagraph"/>
              <w:numPr>
                <w:ilvl w:val="0"/>
                <w:numId w:val="7"/>
              </w:numPr>
              <w:ind w:left="344"/>
            </w:pPr>
            <w:r w:rsidRPr="00D951BA">
              <w:t xml:space="preserve">Foster </w:t>
            </w:r>
            <w:r>
              <w:t>Customer</w:t>
            </w:r>
            <w:r w:rsidRPr="00D951BA">
              <w:t xml:space="preserve"> and </w:t>
            </w:r>
            <w:r>
              <w:t>Supplier</w:t>
            </w:r>
            <w:r w:rsidRPr="00D951BA">
              <w:t xml:space="preserve"> accountability</w:t>
            </w:r>
          </w:p>
          <w:p w14:paraId="5EE9646A" w14:textId="77777777" w:rsidR="00A667CB" w:rsidRPr="00D951BA" w:rsidRDefault="00A667CB" w:rsidP="00D951BA">
            <w:pPr>
              <w:pStyle w:val="ListParagraph"/>
              <w:numPr>
                <w:ilvl w:val="0"/>
                <w:numId w:val="7"/>
              </w:numPr>
              <w:ind w:left="344"/>
            </w:pPr>
            <w:r w:rsidRPr="00D951BA">
              <w:t xml:space="preserve">Identify new services to address enterprise and </w:t>
            </w:r>
            <w:r>
              <w:t>Customer</w:t>
            </w:r>
            <w:r w:rsidRPr="00D951BA">
              <w:t xml:space="preserve"> needs</w:t>
            </w:r>
          </w:p>
          <w:p w14:paraId="3ABE0F4C" w14:textId="77777777" w:rsidR="00A667CB" w:rsidRPr="00D951BA" w:rsidRDefault="00A667CB" w:rsidP="00D951BA">
            <w:pPr>
              <w:pStyle w:val="ListParagraph"/>
              <w:numPr>
                <w:ilvl w:val="0"/>
                <w:numId w:val="7"/>
              </w:numPr>
              <w:ind w:left="344"/>
            </w:pPr>
            <w:r w:rsidRPr="00D951BA">
              <w:t>Manage and resolve escalated issues</w:t>
            </w:r>
          </w:p>
          <w:p w14:paraId="285DB9D1" w14:textId="77777777" w:rsidR="00A667CB" w:rsidRPr="00D951BA" w:rsidRDefault="00A667CB" w:rsidP="00D951BA">
            <w:pPr>
              <w:pStyle w:val="ListParagraph"/>
              <w:numPr>
                <w:ilvl w:val="0"/>
                <w:numId w:val="7"/>
              </w:numPr>
              <w:ind w:left="344"/>
            </w:pPr>
            <w:r w:rsidRPr="00D951BA">
              <w:t>Provide oversight of organizational change management and transition activities</w:t>
            </w:r>
          </w:p>
          <w:p w14:paraId="2EAE4D49" w14:textId="77777777" w:rsidR="00A667CB" w:rsidRPr="00D951BA" w:rsidRDefault="00A667CB" w:rsidP="00A5206A">
            <w:pPr>
              <w:ind w:left="0"/>
              <w:rPr>
                <w:rFonts w:asciiTheme="minorHAnsi" w:hAnsiTheme="minorHAnsi"/>
              </w:rPr>
            </w:pPr>
            <w:r w:rsidRPr="00D951BA">
              <w:rPr>
                <w:rFonts w:asciiTheme="minorHAnsi" w:hAnsiTheme="minorHAnsi"/>
              </w:rPr>
              <w:t>Meeting topics include:</w:t>
            </w:r>
          </w:p>
          <w:p w14:paraId="6FD7B27F" w14:textId="77777777" w:rsidR="00A667CB" w:rsidRPr="00D951BA" w:rsidRDefault="00B00FFF" w:rsidP="00D951BA">
            <w:pPr>
              <w:pStyle w:val="ListParagraph"/>
              <w:numPr>
                <w:ilvl w:val="0"/>
                <w:numId w:val="16"/>
              </w:numPr>
            </w:pPr>
            <w:r>
              <w:t>Escalated i</w:t>
            </w:r>
            <w:r w:rsidR="00A667CB" w:rsidRPr="004F1390">
              <w:t>ssue</w:t>
            </w:r>
            <w:r w:rsidR="00A667CB" w:rsidRPr="00D951BA">
              <w:t xml:space="preserve"> resolution</w:t>
            </w:r>
          </w:p>
          <w:p w14:paraId="40E7AF31" w14:textId="77777777" w:rsidR="00A667CB" w:rsidRPr="00D951BA" w:rsidRDefault="00A667CB" w:rsidP="00D951BA">
            <w:pPr>
              <w:pStyle w:val="ListParagraph"/>
              <w:numPr>
                <w:ilvl w:val="0"/>
                <w:numId w:val="16"/>
              </w:numPr>
            </w:pPr>
            <w:r w:rsidRPr="00D951BA">
              <w:t>Identification of new services</w:t>
            </w:r>
          </w:p>
          <w:p w14:paraId="1338CAC9" w14:textId="77777777" w:rsidR="005E2933" w:rsidRPr="00D951BA" w:rsidRDefault="00A667CB" w:rsidP="00D951BA">
            <w:pPr>
              <w:pStyle w:val="ListParagraph"/>
              <w:numPr>
                <w:ilvl w:val="0"/>
                <w:numId w:val="16"/>
              </w:numPr>
            </w:pPr>
            <w:r w:rsidRPr="00D951BA">
              <w:t xml:space="preserve">Communication with </w:t>
            </w:r>
            <w:r>
              <w:t>Customer</w:t>
            </w:r>
            <w:r w:rsidRPr="00D951BA">
              <w:t xml:space="preserve"> groups</w:t>
            </w:r>
          </w:p>
        </w:tc>
        <w:tc>
          <w:tcPr>
            <w:tcW w:w="2142" w:type="dxa"/>
            <w:vAlign w:val="center"/>
          </w:tcPr>
          <w:p w14:paraId="04C84EA6" w14:textId="77777777" w:rsidR="00A667CB" w:rsidRDefault="00A667CB" w:rsidP="00C55A5B">
            <w:pPr>
              <w:pStyle w:val="ListParagraph"/>
              <w:numPr>
                <w:ilvl w:val="0"/>
                <w:numId w:val="15"/>
              </w:numPr>
            </w:pPr>
            <w:r>
              <w:t>VITA PRO representatives</w:t>
            </w:r>
          </w:p>
          <w:p w14:paraId="137DF0AD" w14:textId="77777777" w:rsidR="00A667CB" w:rsidRDefault="00A667CB" w:rsidP="00C55A5B">
            <w:pPr>
              <w:pStyle w:val="ListParagraph"/>
              <w:numPr>
                <w:ilvl w:val="0"/>
                <w:numId w:val="15"/>
              </w:numPr>
            </w:pPr>
            <w:r>
              <w:t>Agency representatives as nominated by CAC</w:t>
            </w:r>
          </w:p>
          <w:p w14:paraId="6186E36E" w14:textId="77777777" w:rsidR="00A667CB" w:rsidRPr="004F1390" w:rsidRDefault="00AD66DF" w:rsidP="00C55A5B">
            <w:pPr>
              <w:pStyle w:val="ListParagraph"/>
              <w:numPr>
                <w:ilvl w:val="0"/>
                <w:numId w:val="15"/>
              </w:numPr>
            </w:pPr>
            <w:r>
              <w:t>MSI and Service Tower Suppliers</w:t>
            </w:r>
          </w:p>
        </w:tc>
        <w:tc>
          <w:tcPr>
            <w:tcW w:w="1260" w:type="dxa"/>
            <w:vAlign w:val="center"/>
          </w:tcPr>
          <w:p w14:paraId="0ECFD0D9" w14:textId="77777777" w:rsidR="00A667CB" w:rsidRPr="00D951BA" w:rsidRDefault="00A667CB" w:rsidP="00A5206A">
            <w:pPr>
              <w:ind w:left="0"/>
              <w:jc w:val="center"/>
              <w:rPr>
                <w:rFonts w:asciiTheme="minorHAnsi" w:hAnsiTheme="minorHAnsi"/>
              </w:rPr>
            </w:pPr>
            <w:r w:rsidRPr="00D951BA">
              <w:rPr>
                <w:rFonts w:asciiTheme="minorHAnsi" w:hAnsiTheme="minorHAnsi"/>
              </w:rPr>
              <w:t>Monthly</w:t>
            </w:r>
          </w:p>
        </w:tc>
      </w:tr>
      <w:tr w:rsidR="00850613" w:rsidRPr="000B120F" w14:paraId="6B0A491E" w14:textId="77777777" w:rsidTr="00850613">
        <w:tc>
          <w:tcPr>
            <w:tcW w:w="1548" w:type="dxa"/>
            <w:vAlign w:val="center"/>
          </w:tcPr>
          <w:p w14:paraId="71FD08ED" w14:textId="77777777" w:rsidR="00A667CB" w:rsidRPr="00C064B3" w:rsidRDefault="00A667CB" w:rsidP="003A213A">
            <w:pPr>
              <w:ind w:left="0"/>
              <w:jc w:val="center"/>
              <w:rPr>
                <w:rFonts w:asciiTheme="minorHAnsi" w:hAnsiTheme="minorHAnsi"/>
                <w:b/>
                <w:sz w:val="20"/>
                <w:szCs w:val="18"/>
              </w:rPr>
            </w:pPr>
            <w:r>
              <w:rPr>
                <w:rFonts w:asciiTheme="minorHAnsi" w:hAnsiTheme="minorHAnsi"/>
                <w:b/>
                <w:sz w:val="20"/>
                <w:szCs w:val="18"/>
              </w:rPr>
              <w:lastRenderedPageBreak/>
              <w:t>Risk Management Committee</w:t>
            </w:r>
          </w:p>
        </w:tc>
        <w:tc>
          <w:tcPr>
            <w:tcW w:w="5238" w:type="dxa"/>
          </w:tcPr>
          <w:p w14:paraId="134C4E8E" w14:textId="77777777" w:rsidR="00A667CB" w:rsidRPr="00C55A5B" w:rsidRDefault="00A667CB" w:rsidP="003A213A">
            <w:pPr>
              <w:ind w:left="0"/>
              <w:rPr>
                <w:rFonts w:asciiTheme="minorHAnsi" w:hAnsiTheme="minorHAnsi"/>
              </w:rPr>
            </w:pPr>
            <w:r w:rsidRPr="00C55A5B">
              <w:rPr>
                <w:rFonts w:asciiTheme="minorHAnsi" w:hAnsiTheme="minorHAnsi"/>
              </w:rPr>
              <w:t>Meeting Chaired by the Chief Information Security Officer (CISO) of the Commonwealth and comprised of a cross section of business and IT leaders to:</w:t>
            </w:r>
          </w:p>
          <w:p w14:paraId="716E6B22" w14:textId="77777777" w:rsidR="00A667CB" w:rsidRDefault="00A667CB" w:rsidP="00C55A5B">
            <w:pPr>
              <w:pStyle w:val="ListParagraph"/>
              <w:numPr>
                <w:ilvl w:val="0"/>
                <w:numId w:val="16"/>
              </w:numPr>
            </w:pPr>
            <w:r>
              <w:t>Promote enterprise risk management comprised of business and IT risks</w:t>
            </w:r>
          </w:p>
          <w:p w14:paraId="3410F77B" w14:textId="77777777" w:rsidR="00A667CB" w:rsidRDefault="00A667CB" w:rsidP="00C55A5B">
            <w:pPr>
              <w:pStyle w:val="ListParagraph"/>
              <w:numPr>
                <w:ilvl w:val="0"/>
                <w:numId w:val="16"/>
              </w:numPr>
            </w:pPr>
            <w:r>
              <w:t xml:space="preserve">Maintain risk register including mitigation and compensating controls, </w:t>
            </w:r>
          </w:p>
          <w:p w14:paraId="09F2F48A" w14:textId="77777777" w:rsidR="00A667CB" w:rsidRDefault="00A667CB" w:rsidP="00C55A5B">
            <w:pPr>
              <w:pStyle w:val="ListParagraph"/>
              <w:numPr>
                <w:ilvl w:val="0"/>
                <w:numId w:val="16"/>
              </w:numPr>
            </w:pPr>
            <w:r>
              <w:t>Review and approve risk level and impact of identified changes</w:t>
            </w:r>
          </w:p>
          <w:p w14:paraId="489C1737" w14:textId="77777777" w:rsidR="00A667CB" w:rsidRDefault="00A667CB" w:rsidP="00C55A5B">
            <w:pPr>
              <w:pStyle w:val="ListParagraph"/>
              <w:numPr>
                <w:ilvl w:val="0"/>
                <w:numId w:val="16"/>
              </w:numPr>
            </w:pPr>
            <w:r>
              <w:t>Review risk mitigation progress and estimated resources</w:t>
            </w:r>
          </w:p>
          <w:p w14:paraId="273384F4" w14:textId="77777777" w:rsidR="00A667CB" w:rsidRDefault="00A667CB" w:rsidP="00C55A5B">
            <w:pPr>
              <w:pStyle w:val="ListParagraph"/>
              <w:numPr>
                <w:ilvl w:val="0"/>
                <w:numId w:val="16"/>
              </w:numPr>
            </w:pPr>
            <w:r>
              <w:t>Review Key Risk Indicators</w:t>
            </w:r>
          </w:p>
          <w:p w14:paraId="7E8054A9" w14:textId="77777777" w:rsidR="00A667CB" w:rsidRDefault="00A667CB" w:rsidP="00C55A5B">
            <w:pPr>
              <w:pStyle w:val="ListParagraph"/>
              <w:numPr>
                <w:ilvl w:val="0"/>
                <w:numId w:val="16"/>
              </w:numPr>
            </w:pPr>
            <w:r>
              <w:t>Foster integrated risk management at the agency level</w:t>
            </w:r>
          </w:p>
          <w:p w14:paraId="1C3CD74D" w14:textId="77777777" w:rsidR="00A667CB" w:rsidRDefault="00A667CB" w:rsidP="00C55A5B">
            <w:pPr>
              <w:pStyle w:val="ListParagraph"/>
              <w:numPr>
                <w:ilvl w:val="0"/>
                <w:numId w:val="16"/>
              </w:numPr>
            </w:pPr>
            <w:r>
              <w:t>Opportunity to communicate back to agencies on risks that affect them</w:t>
            </w:r>
          </w:p>
          <w:p w14:paraId="651C5AD8" w14:textId="77777777" w:rsidR="00A667CB" w:rsidRDefault="00A667CB" w:rsidP="00C55A5B">
            <w:pPr>
              <w:pStyle w:val="ListParagraph"/>
              <w:numPr>
                <w:ilvl w:val="0"/>
                <w:numId w:val="16"/>
              </w:numPr>
            </w:pPr>
            <w:r>
              <w:t xml:space="preserve">Evaluate new technology risks </w:t>
            </w:r>
          </w:p>
          <w:p w14:paraId="0BD60150" w14:textId="77777777" w:rsidR="00A667CB" w:rsidRDefault="00A667CB" w:rsidP="00C55A5B">
            <w:pPr>
              <w:pStyle w:val="ListParagraph"/>
              <w:numPr>
                <w:ilvl w:val="0"/>
                <w:numId w:val="16"/>
              </w:numPr>
            </w:pPr>
            <w:r>
              <w:t>Report risks and impacts to governance committees</w:t>
            </w:r>
          </w:p>
          <w:p w14:paraId="2BFD22AB" w14:textId="74BBA684" w:rsidR="005E525C" w:rsidRPr="004F1390" w:rsidRDefault="005E525C" w:rsidP="00C55A5B">
            <w:pPr>
              <w:pStyle w:val="ListParagraph"/>
              <w:numPr>
                <w:ilvl w:val="0"/>
                <w:numId w:val="16"/>
              </w:numPr>
            </w:pPr>
            <w:r>
              <w:t xml:space="preserve">Raise </w:t>
            </w:r>
            <w:r w:rsidR="00E44F08">
              <w:t>issues</w:t>
            </w:r>
            <w:r>
              <w:t xml:space="preserve"> to the CIO as needed</w:t>
            </w:r>
          </w:p>
        </w:tc>
        <w:tc>
          <w:tcPr>
            <w:tcW w:w="2142" w:type="dxa"/>
            <w:vAlign w:val="center"/>
          </w:tcPr>
          <w:p w14:paraId="2927D456" w14:textId="77777777" w:rsidR="00A667CB" w:rsidRDefault="00A667CB" w:rsidP="00C55A5B">
            <w:pPr>
              <w:pStyle w:val="ListParagraph"/>
              <w:numPr>
                <w:ilvl w:val="0"/>
                <w:numId w:val="15"/>
              </w:numPr>
            </w:pPr>
            <w:r>
              <w:t>CISO</w:t>
            </w:r>
          </w:p>
          <w:p w14:paraId="7809B564" w14:textId="16DAB299" w:rsidR="00A667CB" w:rsidRDefault="00E44F08" w:rsidP="00C55A5B">
            <w:pPr>
              <w:pStyle w:val="ListParagraph"/>
              <w:numPr>
                <w:ilvl w:val="0"/>
                <w:numId w:val="15"/>
              </w:numPr>
            </w:pPr>
            <w:r>
              <w:t>Commonwealth</w:t>
            </w:r>
            <w:r w:rsidR="00A667CB">
              <w:t xml:space="preserve"> business and IT leaders as identify by CISO</w:t>
            </w:r>
          </w:p>
          <w:p w14:paraId="2780A87A" w14:textId="77777777" w:rsidR="00A667CB" w:rsidRDefault="00A667CB" w:rsidP="00C55A5B">
            <w:pPr>
              <w:pStyle w:val="ListParagraph"/>
              <w:numPr>
                <w:ilvl w:val="0"/>
                <w:numId w:val="15"/>
              </w:numPr>
            </w:pPr>
            <w:r>
              <w:t>Suppliers</w:t>
            </w:r>
            <w:r w:rsidR="00AD66DF">
              <w:t xml:space="preserve"> as required</w:t>
            </w:r>
          </w:p>
        </w:tc>
        <w:tc>
          <w:tcPr>
            <w:tcW w:w="1260" w:type="dxa"/>
            <w:vAlign w:val="center"/>
          </w:tcPr>
          <w:p w14:paraId="0DCC2092" w14:textId="77777777" w:rsidR="00A667CB" w:rsidRPr="00C55A5B" w:rsidRDefault="00A667CB" w:rsidP="003A213A">
            <w:pPr>
              <w:ind w:left="0"/>
              <w:jc w:val="center"/>
              <w:rPr>
                <w:rFonts w:asciiTheme="minorHAnsi" w:hAnsiTheme="minorHAnsi"/>
              </w:rPr>
            </w:pPr>
            <w:r w:rsidRPr="00C55A5B">
              <w:rPr>
                <w:rFonts w:asciiTheme="minorHAnsi" w:hAnsiTheme="minorHAnsi"/>
              </w:rPr>
              <w:t>Monthly</w:t>
            </w:r>
          </w:p>
        </w:tc>
      </w:tr>
      <w:tr w:rsidR="00B26B8A" w:rsidRPr="000B120F" w14:paraId="143B0681" w14:textId="77777777" w:rsidTr="00E51BD0">
        <w:tc>
          <w:tcPr>
            <w:tcW w:w="1548" w:type="dxa"/>
            <w:vAlign w:val="center"/>
          </w:tcPr>
          <w:p w14:paraId="04A3FA10" w14:textId="77777777" w:rsidR="00B26B8A" w:rsidRPr="004F1390" w:rsidRDefault="00B26B8A" w:rsidP="00B26B8A">
            <w:pPr>
              <w:ind w:left="0"/>
              <w:jc w:val="center"/>
              <w:rPr>
                <w:rFonts w:asciiTheme="minorHAnsi" w:hAnsiTheme="minorHAnsi"/>
                <w:b/>
                <w:sz w:val="20"/>
              </w:rPr>
            </w:pPr>
            <w:r w:rsidRPr="00C064B3">
              <w:rPr>
                <w:rFonts w:asciiTheme="minorHAnsi" w:hAnsiTheme="minorHAnsi"/>
                <w:b/>
                <w:sz w:val="20"/>
                <w:szCs w:val="18"/>
              </w:rPr>
              <w:t>Platform Relationship Meeting</w:t>
            </w:r>
          </w:p>
        </w:tc>
        <w:tc>
          <w:tcPr>
            <w:tcW w:w="5238" w:type="dxa"/>
          </w:tcPr>
          <w:p w14:paraId="21BCFC86" w14:textId="77777777" w:rsidR="00B26B8A" w:rsidRPr="00D951BA" w:rsidRDefault="00B26B8A" w:rsidP="00B26B8A">
            <w:pPr>
              <w:ind w:left="0"/>
              <w:rPr>
                <w:rFonts w:asciiTheme="minorHAnsi" w:hAnsiTheme="minorHAnsi"/>
              </w:rPr>
            </w:pPr>
            <w:r w:rsidRPr="00D951BA">
              <w:rPr>
                <w:rFonts w:asciiTheme="minorHAnsi" w:hAnsiTheme="minorHAnsi"/>
              </w:rPr>
              <w:t>Meeting chaired by the VITA PRO Director to:</w:t>
            </w:r>
          </w:p>
          <w:p w14:paraId="6A3069CF" w14:textId="77777777" w:rsidR="00B26B8A" w:rsidRPr="00B26B8A" w:rsidRDefault="00B26B8A" w:rsidP="00B26B8A">
            <w:pPr>
              <w:pStyle w:val="BodyText"/>
              <w:ind w:left="0"/>
              <w:rPr>
                <w:rFonts w:asciiTheme="minorHAnsi" w:eastAsiaTheme="minorHAnsi" w:hAnsiTheme="minorHAnsi" w:cstheme="minorBidi"/>
                <w:szCs w:val="22"/>
              </w:rPr>
            </w:pPr>
            <w:r w:rsidRPr="00B26B8A">
              <w:rPr>
                <w:rFonts w:asciiTheme="minorHAnsi" w:eastAsiaTheme="minorHAnsi" w:hAnsiTheme="minorHAnsi" w:cstheme="minorBidi"/>
                <w:szCs w:val="22"/>
              </w:rPr>
              <w:t xml:space="preserve">Platform Relationship Forum includes the enterprise review of the Platform in the following areas:  </w:t>
            </w:r>
          </w:p>
          <w:p w14:paraId="5E580ED4" w14:textId="77777777" w:rsidR="00B26B8A" w:rsidRPr="0009411D" w:rsidRDefault="00B26B8A" w:rsidP="00B26B8A">
            <w:pPr>
              <w:pStyle w:val="ListParagraph"/>
              <w:numPr>
                <w:ilvl w:val="0"/>
                <w:numId w:val="16"/>
              </w:numPr>
            </w:pPr>
            <w:r w:rsidRPr="0009411D">
              <w:t>MSI and Tower Service Provider Performance Management, Review and Resolve Service Level Management Issues</w:t>
            </w:r>
          </w:p>
          <w:p w14:paraId="733DB2AE" w14:textId="77777777" w:rsidR="00B26B8A" w:rsidRPr="0009411D" w:rsidRDefault="00B26B8A" w:rsidP="00B26B8A">
            <w:pPr>
              <w:pStyle w:val="ListParagraph"/>
              <w:numPr>
                <w:ilvl w:val="0"/>
                <w:numId w:val="16"/>
              </w:numPr>
            </w:pPr>
            <w:r w:rsidRPr="0009411D">
              <w:t>Relationship Management (VITA and all Suppliers)</w:t>
            </w:r>
          </w:p>
          <w:p w14:paraId="20FCAAFC" w14:textId="77777777" w:rsidR="00B26B8A" w:rsidRPr="0009411D" w:rsidRDefault="00B26B8A" w:rsidP="00B26B8A">
            <w:pPr>
              <w:pStyle w:val="ListParagraph"/>
              <w:numPr>
                <w:ilvl w:val="0"/>
                <w:numId w:val="16"/>
              </w:numPr>
            </w:pPr>
            <w:r w:rsidRPr="0009411D">
              <w:t>Resolve escalated issues (operational, financial, etc.)</w:t>
            </w:r>
          </w:p>
          <w:p w14:paraId="18383D12" w14:textId="77777777" w:rsidR="00B26B8A" w:rsidRPr="0009411D" w:rsidRDefault="00B26B8A" w:rsidP="00B26B8A">
            <w:pPr>
              <w:pStyle w:val="ListParagraph"/>
              <w:numPr>
                <w:ilvl w:val="0"/>
                <w:numId w:val="16"/>
              </w:numPr>
            </w:pPr>
            <w:r w:rsidRPr="0009411D">
              <w:t xml:space="preserve">Review and mitigate risks that would impact agencies technology roadmap </w:t>
            </w:r>
          </w:p>
          <w:p w14:paraId="408BA5DE" w14:textId="77777777" w:rsidR="00B26B8A" w:rsidRPr="0009411D" w:rsidRDefault="00B26B8A" w:rsidP="00B26B8A">
            <w:pPr>
              <w:pStyle w:val="ListParagraph"/>
              <w:numPr>
                <w:ilvl w:val="0"/>
                <w:numId w:val="16"/>
              </w:numPr>
            </w:pPr>
            <w:r w:rsidRPr="0009411D">
              <w:t>Prioritize proposals and review updates from major/transformational projects</w:t>
            </w:r>
          </w:p>
          <w:p w14:paraId="486716AE" w14:textId="77777777" w:rsidR="00B26B8A" w:rsidRPr="0009411D" w:rsidRDefault="00B26B8A" w:rsidP="00B26B8A">
            <w:pPr>
              <w:pStyle w:val="ListParagraph"/>
              <w:numPr>
                <w:ilvl w:val="0"/>
                <w:numId w:val="16"/>
              </w:numPr>
            </w:pPr>
            <w:r w:rsidRPr="0009411D">
              <w:t>Prioritize proposals and review updates from SPLM (new services and service changes)</w:t>
            </w:r>
          </w:p>
          <w:p w14:paraId="35DDF3AB" w14:textId="77777777" w:rsidR="00B26B8A" w:rsidRPr="0009411D" w:rsidRDefault="00B26B8A" w:rsidP="00B26B8A">
            <w:pPr>
              <w:pStyle w:val="ListParagraph"/>
              <w:numPr>
                <w:ilvl w:val="0"/>
                <w:numId w:val="16"/>
              </w:numPr>
            </w:pPr>
            <w:r w:rsidRPr="0009411D">
              <w:t>Review top priorities from Supplier Relationship Management</w:t>
            </w:r>
          </w:p>
          <w:p w14:paraId="1ED9B486" w14:textId="77777777" w:rsidR="00B26B8A" w:rsidRPr="00D951BA" w:rsidRDefault="00B26B8A" w:rsidP="00B26B8A">
            <w:pPr>
              <w:pStyle w:val="ListParagraph"/>
              <w:numPr>
                <w:ilvl w:val="0"/>
                <w:numId w:val="16"/>
              </w:numPr>
            </w:pPr>
            <w:r w:rsidRPr="0009411D">
              <w:t>Prioritize and charter services improvements that could enhance agency operations - CSI Register</w:t>
            </w:r>
          </w:p>
          <w:p w14:paraId="20EF4482" w14:textId="77777777" w:rsidR="00B26B8A" w:rsidRPr="004F1390" w:rsidRDefault="00B26B8A" w:rsidP="00B26B8A">
            <w:pPr>
              <w:pStyle w:val="ListBullet2"/>
              <w:numPr>
                <w:ilvl w:val="0"/>
                <w:numId w:val="0"/>
              </w:numPr>
              <w:rPr>
                <w:rFonts w:asciiTheme="minorHAnsi" w:hAnsiTheme="minorHAnsi"/>
                <w:sz w:val="18"/>
                <w:szCs w:val="18"/>
              </w:rPr>
            </w:pPr>
            <w:r w:rsidRPr="00D951BA">
              <w:rPr>
                <w:rFonts w:asciiTheme="minorHAnsi" w:hAnsiTheme="minorHAnsi"/>
              </w:rPr>
              <w:t xml:space="preserve">Participants are </w:t>
            </w:r>
            <w:r>
              <w:rPr>
                <w:rFonts w:asciiTheme="minorHAnsi" w:hAnsiTheme="minorHAnsi"/>
              </w:rPr>
              <w:t>VITA</w:t>
            </w:r>
            <w:r w:rsidRPr="00D951BA">
              <w:rPr>
                <w:rFonts w:asciiTheme="minorHAnsi" w:hAnsiTheme="minorHAnsi"/>
              </w:rPr>
              <w:t xml:space="preserve"> staff, suppliers and (by invitation and as necessary) </w:t>
            </w:r>
            <w:r w:rsidRPr="00C55A5B">
              <w:rPr>
                <w:rFonts w:asciiTheme="minorHAnsi" w:hAnsiTheme="minorHAnsi"/>
              </w:rPr>
              <w:t>Customers</w:t>
            </w:r>
            <w:r w:rsidRPr="00C064B3">
              <w:rPr>
                <w:rFonts w:asciiTheme="minorHAnsi" w:hAnsiTheme="minorHAnsi"/>
                <w:sz w:val="18"/>
                <w:szCs w:val="18"/>
              </w:rPr>
              <w:t xml:space="preserve"> </w:t>
            </w:r>
          </w:p>
        </w:tc>
        <w:tc>
          <w:tcPr>
            <w:tcW w:w="2142" w:type="dxa"/>
          </w:tcPr>
          <w:p w14:paraId="1624022D" w14:textId="77777777" w:rsidR="00B26B8A" w:rsidRDefault="00B26B8A" w:rsidP="00B26B8A">
            <w:pPr>
              <w:pStyle w:val="ListParagraph"/>
              <w:numPr>
                <w:ilvl w:val="0"/>
                <w:numId w:val="15"/>
              </w:numPr>
            </w:pPr>
            <w:r>
              <w:t>PRO Director</w:t>
            </w:r>
          </w:p>
          <w:p w14:paraId="7E742EBE" w14:textId="77777777" w:rsidR="00B26B8A" w:rsidRDefault="00B26B8A" w:rsidP="00B26B8A">
            <w:pPr>
              <w:pStyle w:val="ListParagraph"/>
              <w:numPr>
                <w:ilvl w:val="0"/>
                <w:numId w:val="15"/>
              </w:numPr>
            </w:pPr>
            <w:r>
              <w:t>VITA representatives as required</w:t>
            </w:r>
          </w:p>
          <w:p w14:paraId="4A322A48" w14:textId="77777777" w:rsidR="00B26B8A" w:rsidRPr="004F1390" w:rsidRDefault="00B26B8A" w:rsidP="00B26B8A">
            <w:pPr>
              <w:pStyle w:val="ListParagraph"/>
              <w:numPr>
                <w:ilvl w:val="0"/>
                <w:numId w:val="15"/>
              </w:numPr>
            </w:pPr>
            <w:r>
              <w:t>Supplier representatives</w:t>
            </w:r>
          </w:p>
        </w:tc>
        <w:tc>
          <w:tcPr>
            <w:tcW w:w="1260" w:type="dxa"/>
            <w:vAlign w:val="center"/>
          </w:tcPr>
          <w:p w14:paraId="018CDE5B" w14:textId="77777777" w:rsidR="00B26B8A" w:rsidRPr="00D951BA" w:rsidRDefault="00B26B8A" w:rsidP="00B26B8A">
            <w:pPr>
              <w:ind w:left="0"/>
              <w:jc w:val="center"/>
              <w:rPr>
                <w:rFonts w:asciiTheme="minorHAnsi" w:hAnsiTheme="minorHAnsi"/>
              </w:rPr>
            </w:pPr>
            <w:r>
              <w:rPr>
                <w:rFonts w:asciiTheme="minorHAnsi" w:hAnsiTheme="minorHAnsi"/>
              </w:rPr>
              <w:t>Monthly</w:t>
            </w:r>
          </w:p>
        </w:tc>
      </w:tr>
    </w:tbl>
    <w:p w14:paraId="3775343E" w14:textId="77777777" w:rsidR="000C7C67" w:rsidRPr="000C7C67" w:rsidRDefault="000C7C67" w:rsidP="000C7C67"/>
    <w:p w14:paraId="26620867" w14:textId="77777777" w:rsidR="000C7C67" w:rsidRDefault="000C7C67">
      <w:pPr>
        <w:spacing w:before="0" w:after="160"/>
        <w:ind w:left="0"/>
        <w:rPr>
          <w:rFonts w:asciiTheme="minorHAnsi" w:eastAsiaTheme="majorEastAsia" w:hAnsiTheme="minorHAnsi" w:cstheme="majorBidi"/>
          <w:b/>
          <w:sz w:val="32"/>
          <w:szCs w:val="32"/>
        </w:rPr>
      </w:pPr>
      <w:r>
        <w:rPr>
          <w:rFonts w:asciiTheme="minorHAnsi" w:hAnsiTheme="minorHAnsi"/>
        </w:rPr>
        <w:br w:type="page"/>
      </w:r>
    </w:p>
    <w:tbl>
      <w:tblPr>
        <w:tblStyle w:val="TableGrid"/>
        <w:tblW w:w="10188" w:type="dxa"/>
        <w:tblLayout w:type="fixed"/>
        <w:tblLook w:val="04A0" w:firstRow="1" w:lastRow="0" w:firstColumn="1" w:lastColumn="0" w:noHBand="0" w:noVBand="1"/>
      </w:tblPr>
      <w:tblGrid>
        <w:gridCol w:w="1548"/>
        <w:gridCol w:w="5220"/>
        <w:gridCol w:w="2250"/>
        <w:gridCol w:w="1170"/>
      </w:tblGrid>
      <w:tr w:rsidR="00AD66DF" w:rsidRPr="000B120F" w14:paraId="1E7E8BE8" w14:textId="77777777" w:rsidTr="00D951BA">
        <w:tc>
          <w:tcPr>
            <w:tcW w:w="10188" w:type="dxa"/>
            <w:gridSpan w:val="4"/>
            <w:shd w:val="clear" w:color="auto" w:fill="1F4E79" w:themeFill="accent1" w:themeFillShade="80"/>
          </w:tcPr>
          <w:p w14:paraId="19E9195C" w14:textId="77777777" w:rsidR="00AD66DF" w:rsidRPr="000B120F" w:rsidRDefault="00AD66DF" w:rsidP="00D951BA">
            <w:pPr>
              <w:ind w:left="0"/>
              <w:jc w:val="center"/>
              <w:rPr>
                <w:rFonts w:asciiTheme="minorHAnsi" w:hAnsiTheme="minorHAnsi"/>
                <w:b/>
              </w:rPr>
            </w:pPr>
            <w:r w:rsidRPr="00D951BA">
              <w:rPr>
                <w:rFonts w:asciiTheme="minorHAnsi" w:hAnsiTheme="minorHAnsi"/>
                <w:b/>
                <w:color w:val="FFFFFF" w:themeColor="background1"/>
                <w:sz w:val="28"/>
              </w:rPr>
              <w:lastRenderedPageBreak/>
              <w:t>Table 2</w:t>
            </w:r>
            <w:r w:rsidR="00B65250">
              <w:rPr>
                <w:rFonts w:asciiTheme="minorHAnsi" w:hAnsiTheme="minorHAnsi"/>
                <w:b/>
                <w:color w:val="FFFFFF" w:themeColor="background1"/>
                <w:sz w:val="28"/>
              </w:rPr>
              <w:t>:</w:t>
            </w:r>
            <w:r w:rsidR="00B65250">
              <w:rPr>
                <w:rFonts w:asciiTheme="minorHAnsi" w:hAnsiTheme="minorHAnsi"/>
                <w:b/>
                <w:color w:val="FFFFFF" w:themeColor="background1"/>
                <w:sz w:val="28"/>
              </w:rPr>
              <w:br/>
            </w:r>
            <w:r w:rsidRPr="00D951BA">
              <w:rPr>
                <w:rFonts w:asciiTheme="minorHAnsi" w:hAnsiTheme="minorHAnsi"/>
                <w:b/>
                <w:color w:val="FFFFFF" w:themeColor="background1"/>
                <w:sz w:val="28"/>
              </w:rPr>
              <w:t>Operational Governance Forums</w:t>
            </w:r>
          </w:p>
        </w:tc>
      </w:tr>
      <w:tr w:rsidR="00D951BA" w:rsidRPr="000B120F" w14:paraId="6A53704F" w14:textId="77777777" w:rsidTr="00D951BA">
        <w:tc>
          <w:tcPr>
            <w:tcW w:w="1548" w:type="dxa"/>
            <w:shd w:val="clear" w:color="auto" w:fill="DEEAF6" w:themeFill="accent1" w:themeFillTint="33"/>
            <w:vAlign w:val="center"/>
          </w:tcPr>
          <w:p w14:paraId="77CA0092" w14:textId="77777777" w:rsidR="00AD66DF" w:rsidRPr="000B120F" w:rsidRDefault="00AD66DF" w:rsidP="00A5206A">
            <w:pPr>
              <w:ind w:left="0"/>
              <w:jc w:val="center"/>
              <w:rPr>
                <w:rFonts w:asciiTheme="minorHAnsi" w:hAnsiTheme="minorHAnsi"/>
                <w:b/>
              </w:rPr>
            </w:pPr>
            <w:r w:rsidRPr="000B120F">
              <w:rPr>
                <w:rFonts w:asciiTheme="minorHAnsi" w:hAnsiTheme="minorHAnsi"/>
                <w:b/>
              </w:rPr>
              <w:t>Meeting</w:t>
            </w:r>
          </w:p>
        </w:tc>
        <w:tc>
          <w:tcPr>
            <w:tcW w:w="5220" w:type="dxa"/>
            <w:shd w:val="clear" w:color="auto" w:fill="DEEAF6" w:themeFill="accent1" w:themeFillTint="33"/>
            <w:vAlign w:val="center"/>
          </w:tcPr>
          <w:p w14:paraId="1B84D136" w14:textId="77777777" w:rsidR="00AD66DF" w:rsidRPr="000B120F" w:rsidRDefault="00AD66DF" w:rsidP="000C7C67">
            <w:pPr>
              <w:jc w:val="center"/>
              <w:rPr>
                <w:rFonts w:asciiTheme="minorHAnsi" w:hAnsiTheme="minorHAnsi"/>
                <w:b/>
              </w:rPr>
            </w:pPr>
            <w:r w:rsidRPr="000B120F">
              <w:rPr>
                <w:rFonts w:asciiTheme="minorHAnsi" w:hAnsiTheme="minorHAnsi"/>
                <w:b/>
              </w:rPr>
              <w:t>Purpose</w:t>
            </w:r>
          </w:p>
        </w:tc>
        <w:tc>
          <w:tcPr>
            <w:tcW w:w="2250" w:type="dxa"/>
            <w:shd w:val="clear" w:color="auto" w:fill="DEEAF6" w:themeFill="accent1" w:themeFillTint="33"/>
          </w:tcPr>
          <w:p w14:paraId="515AB4F2" w14:textId="77777777" w:rsidR="00AD66DF" w:rsidRPr="000B120F" w:rsidRDefault="00AD66DF" w:rsidP="00AD66DF">
            <w:pPr>
              <w:ind w:left="0"/>
              <w:jc w:val="center"/>
              <w:rPr>
                <w:rFonts w:asciiTheme="minorHAnsi" w:hAnsiTheme="minorHAnsi"/>
                <w:b/>
              </w:rPr>
            </w:pPr>
            <w:r>
              <w:rPr>
                <w:rFonts w:asciiTheme="minorHAnsi" w:hAnsiTheme="minorHAnsi"/>
                <w:b/>
              </w:rPr>
              <w:t>Participants</w:t>
            </w:r>
          </w:p>
        </w:tc>
        <w:tc>
          <w:tcPr>
            <w:tcW w:w="1170" w:type="dxa"/>
            <w:shd w:val="clear" w:color="auto" w:fill="DEEAF6" w:themeFill="accent1" w:themeFillTint="33"/>
          </w:tcPr>
          <w:p w14:paraId="1FDC87D3" w14:textId="77777777" w:rsidR="00AD66DF" w:rsidRPr="000B120F" w:rsidRDefault="00AD66DF" w:rsidP="00D951BA">
            <w:pPr>
              <w:ind w:left="0"/>
              <w:jc w:val="center"/>
              <w:rPr>
                <w:rFonts w:asciiTheme="minorHAnsi" w:hAnsiTheme="minorHAnsi"/>
                <w:b/>
              </w:rPr>
            </w:pPr>
            <w:r w:rsidRPr="000B120F">
              <w:rPr>
                <w:rFonts w:asciiTheme="minorHAnsi" w:hAnsiTheme="minorHAnsi"/>
                <w:b/>
              </w:rPr>
              <w:t>Frequency</w:t>
            </w:r>
          </w:p>
        </w:tc>
      </w:tr>
      <w:tr w:rsidR="00850613" w:rsidRPr="000B120F" w14:paraId="2615DF7F" w14:textId="77777777" w:rsidTr="00D951BA">
        <w:tc>
          <w:tcPr>
            <w:tcW w:w="1548" w:type="dxa"/>
            <w:vAlign w:val="center"/>
          </w:tcPr>
          <w:p w14:paraId="1E086B8E" w14:textId="77777777" w:rsidR="00AD66DF" w:rsidRPr="004F1390" w:rsidRDefault="00AD66DF" w:rsidP="00A5206A">
            <w:pPr>
              <w:ind w:left="0"/>
              <w:jc w:val="center"/>
              <w:rPr>
                <w:rFonts w:asciiTheme="minorHAnsi" w:hAnsiTheme="minorHAnsi"/>
                <w:b/>
                <w:sz w:val="20"/>
              </w:rPr>
            </w:pPr>
            <w:r w:rsidRPr="00C064B3">
              <w:rPr>
                <w:rFonts w:asciiTheme="minorHAnsi" w:hAnsiTheme="minorHAnsi"/>
                <w:b/>
                <w:sz w:val="20"/>
                <w:szCs w:val="18"/>
              </w:rPr>
              <w:t>Operational Forums</w:t>
            </w:r>
          </w:p>
        </w:tc>
        <w:tc>
          <w:tcPr>
            <w:tcW w:w="5220" w:type="dxa"/>
          </w:tcPr>
          <w:p w14:paraId="4412ECCB" w14:textId="77777777" w:rsidR="00AD66DF" w:rsidRPr="00D951BA" w:rsidRDefault="00AD66DF" w:rsidP="00A5206A">
            <w:pPr>
              <w:ind w:left="0"/>
              <w:rPr>
                <w:rFonts w:asciiTheme="minorHAnsi" w:hAnsiTheme="minorHAnsi"/>
              </w:rPr>
            </w:pPr>
            <w:r w:rsidRPr="00D951BA">
              <w:rPr>
                <w:rFonts w:asciiTheme="minorHAnsi" w:hAnsiTheme="minorHAnsi"/>
              </w:rPr>
              <w:t xml:space="preserve">Meetings chaired by VITA PRO. Designed in consultation with the MSI and based on ITIL processes, operational metrics and VITA reporting requirements.  </w:t>
            </w:r>
          </w:p>
          <w:p w14:paraId="25130928" w14:textId="77777777" w:rsidR="00AD66DF" w:rsidRPr="00D951BA" w:rsidRDefault="00AD66DF" w:rsidP="004D1A50">
            <w:pPr>
              <w:ind w:left="0"/>
              <w:rPr>
                <w:rFonts w:asciiTheme="minorHAnsi" w:hAnsiTheme="minorHAnsi"/>
              </w:rPr>
            </w:pPr>
            <w:r w:rsidRPr="00D951BA">
              <w:rPr>
                <w:rFonts w:asciiTheme="minorHAnsi" w:hAnsiTheme="minorHAnsi"/>
              </w:rPr>
              <w:t xml:space="preserve">Operational Forums will serve as the key meetings for service delivery oversight and issue resolution. If issues cannot be resolved at this level in the timeframes established in the </w:t>
            </w:r>
            <w:r w:rsidRPr="00C55A5B">
              <w:rPr>
                <w:rFonts w:asciiTheme="minorHAnsi" w:hAnsiTheme="minorHAnsi"/>
              </w:rPr>
              <w:t>SMM</w:t>
            </w:r>
            <w:r w:rsidRPr="00D951BA">
              <w:rPr>
                <w:rFonts w:asciiTheme="minorHAnsi" w:hAnsiTheme="minorHAnsi"/>
              </w:rPr>
              <w:t xml:space="preserve"> then they will be escalated to the Platform Relationship Meeting. </w:t>
            </w:r>
          </w:p>
        </w:tc>
        <w:tc>
          <w:tcPr>
            <w:tcW w:w="2250" w:type="dxa"/>
          </w:tcPr>
          <w:p w14:paraId="6652FC1A" w14:textId="77777777" w:rsidR="00AD66DF" w:rsidRDefault="00AD66DF" w:rsidP="00C55A5B">
            <w:pPr>
              <w:pStyle w:val="ListParagraph"/>
              <w:numPr>
                <w:ilvl w:val="0"/>
                <w:numId w:val="15"/>
              </w:numPr>
            </w:pPr>
            <w:r>
              <w:t>MSI</w:t>
            </w:r>
          </w:p>
          <w:p w14:paraId="189E509B" w14:textId="77777777" w:rsidR="00AD66DF" w:rsidRDefault="00AD66DF" w:rsidP="00C55A5B">
            <w:pPr>
              <w:pStyle w:val="ListParagraph"/>
              <w:numPr>
                <w:ilvl w:val="0"/>
                <w:numId w:val="15"/>
              </w:numPr>
            </w:pPr>
            <w:r>
              <w:t>VITA PRO representatives</w:t>
            </w:r>
          </w:p>
          <w:p w14:paraId="0C871803" w14:textId="77777777" w:rsidR="00AD66DF" w:rsidRDefault="00AD66DF" w:rsidP="00C55A5B">
            <w:pPr>
              <w:pStyle w:val="ListParagraph"/>
              <w:numPr>
                <w:ilvl w:val="0"/>
                <w:numId w:val="15"/>
              </w:numPr>
            </w:pPr>
            <w:r>
              <w:t>Service Tower Suppliers as needed</w:t>
            </w:r>
          </w:p>
          <w:p w14:paraId="35B0EC6E" w14:textId="77777777" w:rsidR="00AD66DF" w:rsidRDefault="00AD66DF" w:rsidP="00C55A5B">
            <w:pPr>
              <w:pStyle w:val="ListParagraph"/>
              <w:numPr>
                <w:ilvl w:val="0"/>
                <w:numId w:val="15"/>
              </w:numPr>
            </w:pPr>
            <w:r>
              <w:t>Customer representatives as needed</w:t>
            </w:r>
          </w:p>
        </w:tc>
        <w:tc>
          <w:tcPr>
            <w:tcW w:w="1170" w:type="dxa"/>
            <w:vAlign w:val="center"/>
          </w:tcPr>
          <w:p w14:paraId="5F6AFA6C" w14:textId="77777777" w:rsidR="00AD66DF" w:rsidRPr="00D951BA" w:rsidRDefault="00AD66DF" w:rsidP="00A5206A">
            <w:pPr>
              <w:ind w:left="0"/>
              <w:jc w:val="center"/>
              <w:rPr>
                <w:rFonts w:asciiTheme="minorHAnsi" w:hAnsiTheme="minorHAnsi"/>
              </w:rPr>
            </w:pPr>
            <w:r w:rsidRPr="00D951BA">
              <w:rPr>
                <w:rFonts w:asciiTheme="minorHAnsi" w:hAnsiTheme="minorHAnsi"/>
              </w:rPr>
              <w:t>Weekly</w:t>
            </w:r>
          </w:p>
        </w:tc>
      </w:tr>
    </w:tbl>
    <w:p w14:paraId="302BD1F2" w14:textId="77777777" w:rsidR="00CD7FFA" w:rsidRPr="005E4C61" w:rsidRDefault="00CD7FFA">
      <w:pPr>
        <w:pStyle w:val="Heading1"/>
      </w:pPr>
      <w:bookmarkStart w:id="27" w:name="_Toc512347148"/>
      <w:r w:rsidRPr="005E4C61">
        <w:t>Relational Governance Forums</w:t>
      </w:r>
      <w:bookmarkEnd w:id="27"/>
    </w:p>
    <w:p w14:paraId="1C21FD58" w14:textId="77777777" w:rsidR="008A3551" w:rsidRPr="005E4C61" w:rsidRDefault="008A3551" w:rsidP="008A3551">
      <w:pPr>
        <w:pStyle w:val="Heading2"/>
      </w:pPr>
      <w:bookmarkStart w:id="28" w:name="_Toc512347149"/>
      <w:r w:rsidRPr="005E4C61">
        <w:t>Platform Relationship Meetings</w:t>
      </w:r>
      <w:bookmarkEnd w:id="28"/>
    </w:p>
    <w:p w14:paraId="5F00D6EF" w14:textId="77777777" w:rsidR="008A3551" w:rsidRPr="004F1390" w:rsidRDefault="008A3551" w:rsidP="008A3551">
      <w:pPr>
        <w:rPr>
          <w:rFonts w:asciiTheme="minorHAnsi" w:hAnsiTheme="minorHAnsi"/>
        </w:rPr>
      </w:pPr>
      <w:r w:rsidRPr="004F1390">
        <w:rPr>
          <w:rFonts w:asciiTheme="minorHAnsi" w:hAnsiTheme="minorHAnsi"/>
        </w:rPr>
        <w:t>Platform Relationship Meetings are chaired by VITA and are a component of VITA’s standard operating cadence.  Participants in this meeting are responsible for</w:t>
      </w:r>
      <w:r w:rsidRPr="00C064B3">
        <w:rPr>
          <w:rFonts w:asciiTheme="minorHAnsi" w:hAnsiTheme="minorHAnsi"/>
        </w:rPr>
        <w:t xml:space="preserve"> reviewing the </w:t>
      </w:r>
      <w:r>
        <w:rPr>
          <w:rFonts w:asciiTheme="minorHAnsi" w:hAnsiTheme="minorHAnsi"/>
        </w:rPr>
        <w:t>platform</w:t>
      </w:r>
      <w:r w:rsidRPr="00C064B3">
        <w:rPr>
          <w:rFonts w:asciiTheme="minorHAnsi" w:hAnsiTheme="minorHAnsi"/>
        </w:rPr>
        <w:t xml:space="preserve"> operations and customers experience for the VITA services program for all Customers. </w:t>
      </w:r>
      <w:r w:rsidRPr="004F1390">
        <w:rPr>
          <w:rFonts w:asciiTheme="minorHAnsi" w:hAnsiTheme="minorHAnsi"/>
        </w:rPr>
        <w:t xml:space="preserve">They are the first point of escalation for issues that cannot be resolved in the operational forums and will include participation of all Suppliers in the integrated platform.  In addition to the topics outlined in </w:t>
      </w:r>
      <w:r>
        <w:rPr>
          <w:rFonts w:asciiTheme="minorHAnsi" w:hAnsiTheme="minorHAnsi"/>
        </w:rPr>
        <w:t>Table</w:t>
      </w:r>
      <w:r w:rsidRPr="004F1390">
        <w:rPr>
          <w:rFonts w:asciiTheme="minorHAnsi" w:hAnsiTheme="minorHAnsi"/>
        </w:rPr>
        <w:t xml:space="preserve"> </w:t>
      </w:r>
      <w:r>
        <w:rPr>
          <w:rFonts w:asciiTheme="minorHAnsi" w:hAnsiTheme="minorHAnsi"/>
        </w:rPr>
        <w:t>2</w:t>
      </w:r>
      <w:r w:rsidRPr="004F1390">
        <w:rPr>
          <w:rFonts w:asciiTheme="minorHAnsi" w:hAnsiTheme="minorHAnsi"/>
        </w:rPr>
        <w:t xml:space="preserve"> above, Platform Relationship </w:t>
      </w:r>
      <w:r>
        <w:rPr>
          <w:rFonts w:asciiTheme="minorHAnsi" w:hAnsiTheme="minorHAnsi"/>
        </w:rPr>
        <w:t>M</w:t>
      </w:r>
      <w:r w:rsidRPr="004F1390">
        <w:rPr>
          <w:rFonts w:asciiTheme="minorHAnsi" w:hAnsiTheme="minorHAnsi"/>
        </w:rPr>
        <w:t>eeting</w:t>
      </w:r>
      <w:r>
        <w:rPr>
          <w:rFonts w:asciiTheme="minorHAnsi" w:hAnsiTheme="minorHAnsi"/>
        </w:rPr>
        <w:t>s</w:t>
      </w:r>
      <w:r w:rsidRPr="004F1390">
        <w:rPr>
          <w:rFonts w:asciiTheme="minorHAnsi" w:hAnsiTheme="minorHAnsi"/>
        </w:rPr>
        <w:t xml:space="preserve"> topics will address:</w:t>
      </w:r>
    </w:p>
    <w:p w14:paraId="3E4270FB" w14:textId="77777777" w:rsidR="008A3551" w:rsidRPr="005E4C61" w:rsidRDefault="008A3551" w:rsidP="008A3551">
      <w:pPr>
        <w:pStyle w:val="ListParagraph"/>
      </w:pPr>
      <w:r w:rsidRPr="005E4C61">
        <w:t>Issue escalation</w:t>
      </w:r>
      <w:r>
        <w:t xml:space="preserve"> and resolutions</w:t>
      </w:r>
    </w:p>
    <w:p w14:paraId="15F52514" w14:textId="77777777" w:rsidR="008A3551" w:rsidRPr="005E4C61" w:rsidRDefault="008A3551" w:rsidP="008A3551">
      <w:pPr>
        <w:pStyle w:val="ListParagraph"/>
      </w:pPr>
      <w:r w:rsidRPr="005E4C61">
        <w:t>Risks</w:t>
      </w:r>
      <w:r w:rsidRPr="00C524AE">
        <w:t xml:space="preserve"> and Risk Management</w:t>
      </w:r>
    </w:p>
    <w:p w14:paraId="789C2636" w14:textId="77777777" w:rsidR="008A3551" w:rsidRPr="005E4C61" w:rsidRDefault="008A3551" w:rsidP="008A3551">
      <w:pPr>
        <w:pStyle w:val="ListParagraph"/>
      </w:pPr>
      <w:r w:rsidRPr="005E4C61">
        <w:t xml:space="preserve">Contract and Finance </w:t>
      </w:r>
    </w:p>
    <w:p w14:paraId="1972DD6E" w14:textId="77777777" w:rsidR="008A3551" w:rsidRPr="005E4C61" w:rsidRDefault="008A3551" w:rsidP="008A3551">
      <w:pPr>
        <w:pStyle w:val="ListParagraph"/>
      </w:pPr>
      <w:r w:rsidRPr="005E4C61">
        <w:t>Integration of new suppliers and services into the platform</w:t>
      </w:r>
    </w:p>
    <w:p w14:paraId="66A58985" w14:textId="77777777" w:rsidR="008A3551" w:rsidRPr="005E4C61" w:rsidRDefault="008A3551" w:rsidP="008A3551">
      <w:pPr>
        <w:pStyle w:val="ListParagraph"/>
      </w:pPr>
      <w:r w:rsidRPr="005E4C61">
        <w:t>Reporting across SLAs and operational metrics</w:t>
      </w:r>
    </w:p>
    <w:p w14:paraId="779994DF" w14:textId="77777777" w:rsidR="008A3551" w:rsidRPr="0035618C" w:rsidRDefault="008A3551" w:rsidP="008A3551">
      <w:pPr>
        <w:pStyle w:val="ListParagraph"/>
      </w:pPr>
      <w:r w:rsidRPr="0035618C">
        <w:t>OLA status</w:t>
      </w:r>
    </w:p>
    <w:p w14:paraId="59F11BE2" w14:textId="77777777" w:rsidR="008A3551" w:rsidRPr="00D951BA" w:rsidRDefault="008A3551" w:rsidP="008A3551">
      <w:pPr>
        <w:pStyle w:val="ListParagraph"/>
      </w:pPr>
      <w:r w:rsidRPr="00D951BA">
        <w:t>Technology Roadmap</w:t>
      </w:r>
    </w:p>
    <w:p w14:paraId="11C78419" w14:textId="77777777" w:rsidR="008A3551" w:rsidRPr="00D951BA" w:rsidRDefault="008A3551" w:rsidP="008A3551">
      <w:pPr>
        <w:pStyle w:val="ListParagraph"/>
      </w:pPr>
      <w:r w:rsidRPr="00D951BA">
        <w:t>SLAs and Service performance</w:t>
      </w:r>
    </w:p>
    <w:p w14:paraId="2E236223" w14:textId="77777777" w:rsidR="008A3551" w:rsidRPr="00D951BA" w:rsidRDefault="008A3551" w:rsidP="008A3551">
      <w:pPr>
        <w:pStyle w:val="ListParagraph"/>
      </w:pPr>
      <w:r w:rsidRPr="00D951BA">
        <w:t>Customer experience</w:t>
      </w:r>
    </w:p>
    <w:p w14:paraId="1E78B541" w14:textId="77777777" w:rsidR="008A3551" w:rsidRPr="00D951BA" w:rsidRDefault="008A3551" w:rsidP="008A3551">
      <w:pPr>
        <w:pStyle w:val="ListParagraph"/>
      </w:pPr>
      <w:r w:rsidRPr="00D951BA">
        <w:t>Services consumption</w:t>
      </w:r>
    </w:p>
    <w:p w14:paraId="17CE3E9B" w14:textId="77777777" w:rsidR="008A3551" w:rsidRPr="005E4C61" w:rsidRDefault="008A3551" w:rsidP="008A3551">
      <w:pPr>
        <w:pStyle w:val="ListParagraph"/>
      </w:pPr>
      <w:r w:rsidRPr="005E4C61">
        <w:t xml:space="preserve">Opportunities / </w:t>
      </w:r>
      <w:r w:rsidRPr="00C524AE">
        <w:t xml:space="preserve">potential </w:t>
      </w:r>
      <w:r w:rsidRPr="005E4C61">
        <w:t>new projects</w:t>
      </w:r>
    </w:p>
    <w:p w14:paraId="5E44786E" w14:textId="77777777" w:rsidR="008A3551" w:rsidRPr="005E4C61" w:rsidRDefault="008A3551" w:rsidP="008A3551">
      <w:pPr>
        <w:pStyle w:val="ListParagraph"/>
      </w:pPr>
      <w:r w:rsidRPr="005E4C61">
        <w:t xml:space="preserve">Working relationship </w:t>
      </w:r>
      <w:r>
        <w:t>among</w:t>
      </w:r>
      <w:r w:rsidRPr="00C064B3">
        <w:t xml:space="preserve"> Customer</w:t>
      </w:r>
      <w:r>
        <w:t>s</w:t>
      </w:r>
      <w:r w:rsidRPr="005E4C61">
        <w:t>, VITA</w:t>
      </w:r>
      <w:r>
        <w:t>, the MSI</w:t>
      </w:r>
      <w:r w:rsidRPr="005E4C61">
        <w:t xml:space="preserve"> and the </w:t>
      </w:r>
      <w:r>
        <w:t>Service Tower</w:t>
      </w:r>
      <w:r w:rsidRPr="005E4C61">
        <w:t xml:space="preserve"> Suppliers</w:t>
      </w:r>
    </w:p>
    <w:p w14:paraId="03CCEFAD" w14:textId="77777777" w:rsidR="008A3551" w:rsidRDefault="008A3551" w:rsidP="008A3551">
      <w:pPr>
        <w:contextualSpacing/>
        <w:rPr>
          <w:rFonts w:asciiTheme="minorHAnsi" w:hAnsiTheme="minorHAnsi"/>
        </w:rPr>
      </w:pPr>
      <w:r w:rsidRPr="00C064B3">
        <w:rPr>
          <w:rFonts w:asciiTheme="minorHAnsi" w:hAnsiTheme="minorHAnsi"/>
        </w:rPr>
        <w:t xml:space="preserve">On a monthly basis, a month in review will be conducted and shared with the Relationship Management Committee. The VITA PRO Director in consultation with the MSI, </w:t>
      </w:r>
      <w:r>
        <w:rPr>
          <w:rFonts w:asciiTheme="minorHAnsi" w:hAnsiTheme="minorHAnsi"/>
        </w:rPr>
        <w:t>Service Tower</w:t>
      </w:r>
      <w:r w:rsidRPr="00C064B3">
        <w:rPr>
          <w:rFonts w:asciiTheme="minorHAnsi" w:hAnsiTheme="minorHAnsi"/>
        </w:rPr>
        <w:t xml:space="preserve"> Suppliers and Customers will identify issues and escalations for the Relationship Management Committee.  Agendas for the Relationship Management Committee will be distributed to Committee participants at least 3 days prior to any schedule meeting.</w:t>
      </w:r>
    </w:p>
    <w:p w14:paraId="68137FE9" w14:textId="77777777" w:rsidR="008A3551" w:rsidRDefault="008A3551" w:rsidP="008A3551">
      <w:pPr>
        <w:pStyle w:val="Heading2"/>
        <w:numPr>
          <w:ilvl w:val="0"/>
          <w:numId w:val="0"/>
        </w:numPr>
        <w:ind w:left="907"/>
      </w:pPr>
    </w:p>
    <w:p w14:paraId="4F1EF319" w14:textId="77777777" w:rsidR="00E75F0C" w:rsidRPr="005E4C61" w:rsidRDefault="00E75F0C">
      <w:pPr>
        <w:pStyle w:val="Heading2"/>
      </w:pPr>
      <w:bookmarkStart w:id="29" w:name="_Toc512347150"/>
      <w:r w:rsidRPr="005E4C61">
        <w:lastRenderedPageBreak/>
        <w:t>Relationship Management Committee</w:t>
      </w:r>
      <w:bookmarkEnd w:id="29"/>
    </w:p>
    <w:p w14:paraId="7160DDAC" w14:textId="7EDCE356" w:rsidR="00E75F0C" w:rsidRPr="00C064B3" w:rsidRDefault="00E75F0C" w:rsidP="00E75F0C">
      <w:pPr>
        <w:rPr>
          <w:rFonts w:asciiTheme="minorHAnsi" w:hAnsiTheme="minorHAnsi"/>
        </w:rPr>
      </w:pPr>
      <w:r w:rsidRPr="00C064B3">
        <w:rPr>
          <w:rFonts w:asciiTheme="minorHAnsi" w:hAnsiTheme="minorHAnsi"/>
        </w:rPr>
        <w:t xml:space="preserve">While </w:t>
      </w:r>
      <w:r w:rsidR="00A208DD">
        <w:rPr>
          <w:rFonts w:asciiTheme="minorHAnsi" w:hAnsiTheme="minorHAnsi"/>
        </w:rPr>
        <w:t>Customers</w:t>
      </w:r>
      <w:r w:rsidR="00A208DD" w:rsidRPr="00C064B3">
        <w:rPr>
          <w:rFonts w:asciiTheme="minorHAnsi" w:hAnsiTheme="minorHAnsi"/>
        </w:rPr>
        <w:t xml:space="preserve"> </w:t>
      </w:r>
      <w:r w:rsidRPr="00C064B3">
        <w:rPr>
          <w:rFonts w:asciiTheme="minorHAnsi" w:hAnsiTheme="minorHAnsi"/>
        </w:rPr>
        <w:t xml:space="preserve">are engaged at each level of the Commonwealth’s governance framework, the Relationship Management Committee </w:t>
      </w:r>
      <w:r w:rsidR="008F462E">
        <w:rPr>
          <w:rFonts w:asciiTheme="minorHAnsi" w:hAnsiTheme="minorHAnsi"/>
        </w:rPr>
        <w:t xml:space="preserve">(RMC) </w:t>
      </w:r>
      <w:r w:rsidRPr="00C064B3">
        <w:rPr>
          <w:rFonts w:asciiTheme="minorHAnsi" w:hAnsiTheme="minorHAnsi"/>
        </w:rPr>
        <w:t xml:space="preserve">is the cornerstone of </w:t>
      </w:r>
      <w:r w:rsidR="00A208DD">
        <w:rPr>
          <w:rFonts w:asciiTheme="minorHAnsi" w:hAnsiTheme="minorHAnsi"/>
        </w:rPr>
        <w:t>Customer</w:t>
      </w:r>
      <w:r w:rsidR="00A208DD" w:rsidRPr="00C064B3">
        <w:rPr>
          <w:rFonts w:asciiTheme="minorHAnsi" w:hAnsiTheme="minorHAnsi"/>
        </w:rPr>
        <w:t xml:space="preserve"> </w:t>
      </w:r>
      <w:r w:rsidRPr="00C064B3">
        <w:rPr>
          <w:rFonts w:asciiTheme="minorHAnsi" w:hAnsiTheme="minorHAnsi"/>
        </w:rPr>
        <w:t xml:space="preserve">involvement. </w:t>
      </w:r>
      <w:r w:rsidR="00A208DD">
        <w:rPr>
          <w:rFonts w:asciiTheme="minorHAnsi" w:hAnsiTheme="minorHAnsi"/>
        </w:rPr>
        <w:t>Customer</w:t>
      </w:r>
      <w:r w:rsidR="00A208DD" w:rsidRPr="00C064B3">
        <w:rPr>
          <w:rFonts w:asciiTheme="minorHAnsi" w:hAnsiTheme="minorHAnsi"/>
        </w:rPr>
        <w:t xml:space="preserve"> </w:t>
      </w:r>
      <w:r w:rsidRPr="00C064B3">
        <w:rPr>
          <w:rFonts w:asciiTheme="minorHAnsi" w:hAnsiTheme="minorHAnsi"/>
        </w:rPr>
        <w:t xml:space="preserve">participation in this Committee has been defined by VITA’s Customer Advisory Council based on groupings of </w:t>
      </w:r>
      <w:r w:rsidR="00A208DD">
        <w:rPr>
          <w:rFonts w:asciiTheme="minorHAnsi" w:hAnsiTheme="minorHAnsi"/>
        </w:rPr>
        <w:t>Customers</w:t>
      </w:r>
      <w:r w:rsidR="00A208DD" w:rsidRPr="00C064B3">
        <w:rPr>
          <w:rFonts w:asciiTheme="minorHAnsi" w:hAnsiTheme="minorHAnsi"/>
        </w:rPr>
        <w:t xml:space="preserve"> </w:t>
      </w:r>
      <w:r w:rsidRPr="00C064B3">
        <w:rPr>
          <w:rFonts w:asciiTheme="minorHAnsi" w:hAnsiTheme="minorHAnsi"/>
        </w:rPr>
        <w:t>sharing common business functions. The R</w:t>
      </w:r>
      <w:r w:rsidR="008F462E">
        <w:rPr>
          <w:rFonts w:asciiTheme="minorHAnsi" w:hAnsiTheme="minorHAnsi"/>
        </w:rPr>
        <w:t>MC</w:t>
      </w:r>
      <w:r w:rsidRPr="00C064B3">
        <w:rPr>
          <w:rFonts w:asciiTheme="minorHAnsi" w:hAnsiTheme="minorHAnsi"/>
        </w:rPr>
        <w:t xml:space="preserve"> is a </w:t>
      </w:r>
      <w:r w:rsidR="005B5DC5">
        <w:rPr>
          <w:rFonts w:asciiTheme="minorHAnsi" w:hAnsiTheme="minorHAnsi"/>
        </w:rPr>
        <w:t>l</w:t>
      </w:r>
      <w:r w:rsidRPr="00C064B3">
        <w:rPr>
          <w:rFonts w:asciiTheme="minorHAnsi" w:hAnsiTheme="minorHAnsi"/>
        </w:rPr>
        <w:t xml:space="preserve">eadership body providing general management and oversight to ensure the VITA program services, processes and practices are meeting Customer IT and business requirements. It will conduct a monthly Customer-oriented review of the performance of the Services, customer experience and related governance program activities across the </w:t>
      </w:r>
      <w:r w:rsidR="00A208DD">
        <w:rPr>
          <w:rFonts w:asciiTheme="minorHAnsi" w:hAnsiTheme="minorHAnsi"/>
        </w:rPr>
        <w:t>ITISP</w:t>
      </w:r>
      <w:r w:rsidRPr="00C064B3">
        <w:rPr>
          <w:rFonts w:asciiTheme="minorHAnsi" w:hAnsiTheme="minorHAnsi"/>
        </w:rPr>
        <w:t xml:space="preserve">. In addition, plans and status of active </w:t>
      </w:r>
      <w:r w:rsidR="00E44F08">
        <w:rPr>
          <w:rFonts w:asciiTheme="minorHAnsi" w:hAnsiTheme="minorHAnsi"/>
        </w:rPr>
        <w:t>Integrated</w:t>
      </w:r>
      <w:r w:rsidR="007008D3">
        <w:rPr>
          <w:rFonts w:asciiTheme="minorHAnsi" w:hAnsiTheme="minorHAnsi"/>
        </w:rPr>
        <w:t xml:space="preserve"> Services Platform</w:t>
      </w:r>
      <w:r w:rsidRPr="00C064B3">
        <w:rPr>
          <w:rFonts w:asciiTheme="minorHAnsi" w:hAnsiTheme="minorHAnsi"/>
        </w:rPr>
        <w:t xml:space="preserve"> initiatives </w:t>
      </w:r>
      <w:r w:rsidR="00A208DD">
        <w:rPr>
          <w:rFonts w:asciiTheme="minorHAnsi" w:hAnsiTheme="minorHAnsi"/>
        </w:rPr>
        <w:t xml:space="preserve">and on-going programs </w:t>
      </w:r>
      <w:r w:rsidRPr="00C064B3">
        <w:rPr>
          <w:rFonts w:asciiTheme="minorHAnsi" w:hAnsiTheme="minorHAnsi"/>
        </w:rPr>
        <w:t>will be reviewed.</w:t>
      </w:r>
    </w:p>
    <w:p w14:paraId="2C24F64A" w14:textId="77777777" w:rsidR="00E75F0C" w:rsidRPr="00C064B3" w:rsidRDefault="00910A4E" w:rsidP="004F1390">
      <w:pPr>
        <w:rPr>
          <w:rFonts w:asciiTheme="minorHAnsi" w:hAnsiTheme="minorHAnsi"/>
        </w:rPr>
      </w:pPr>
      <w:r>
        <w:rPr>
          <w:rFonts w:asciiTheme="minorHAnsi" w:hAnsiTheme="minorHAnsi"/>
          <w:noProof/>
        </w:rPr>
        <mc:AlternateContent>
          <mc:Choice Requires="wpg">
            <w:drawing>
              <wp:anchor distT="0" distB="0" distL="114300" distR="114300" simplePos="0" relativeHeight="251655168" behindDoc="0" locked="0" layoutInCell="1" allowOverlap="1" wp14:anchorId="43F547C8" wp14:editId="33CF8C6A">
                <wp:simplePos x="0" y="0"/>
                <wp:positionH relativeFrom="column">
                  <wp:posOffset>3472815</wp:posOffset>
                </wp:positionH>
                <wp:positionV relativeFrom="paragraph">
                  <wp:posOffset>20955</wp:posOffset>
                </wp:positionV>
                <wp:extent cx="2399030" cy="3373120"/>
                <wp:effectExtent l="0" t="0" r="1270" b="0"/>
                <wp:wrapSquare wrapText="bothSides"/>
                <wp:docPr id="25" name="Group 25"/>
                <wp:cNvGraphicFramePr/>
                <a:graphic xmlns:a="http://schemas.openxmlformats.org/drawingml/2006/main">
                  <a:graphicData uri="http://schemas.microsoft.com/office/word/2010/wordprocessingGroup">
                    <wpg:wgp>
                      <wpg:cNvGrpSpPr/>
                      <wpg:grpSpPr>
                        <a:xfrm>
                          <a:off x="0" y="0"/>
                          <a:ext cx="2399030" cy="3373120"/>
                          <a:chOff x="-199857" y="0"/>
                          <a:chExt cx="2400133" cy="3373990"/>
                        </a:xfrm>
                      </wpg:grpSpPr>
                      <pic:pic xmlns:pic="http://schemas.openxmlformats.org/drawingml/2006/picture">
                        <pic:nvPicPr>
                          <pic:cNvPr id="5" name="Picture 5"/>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199857" y="0"/>
                            <a:ext cx="2400133" cy="2954970"/>
                          </a:xfrm>
                          <a:prstGeom prst="rect">
                            <a:avLst/>
                          </a:prstGeom>
                          <a:noFill/>
                        </pic:spPr>
                      </pic:pic>
                      <wps:wsp>
                        <wps:cNvPr id="23" name="Text Box 23"/>
                        <wps:cNvSpPr txBox="1"/>
                        <wps:spPr>
                          <a:xfrm>
                            <a:off x="-129678" y="2968225"/>
                            <a:ext cx="2111565" cy="405765"/>
                          </a:xfrm>
                          <a:prstGeom prst="rect">
                            <a:avLst/>
                          </a:prstGeom>
                          <a:solidFill>
                            <a:prstClr val="white"/>
                          </a:solidFill>
                          <a:ln>
                            <a:noFill/>
                          </a:ln>
                        </wps:spPr>
                        <wps:txbx>
                          <w:txbxContent>
                            <w:p w14:paraId="6FF86B41" w14:textId="77777777" w:rsidR="002E4777" w:rsidRPr="001138AC" w:rsidRDefault="002E4777" w:rsidP="005169B9">
                              <w:pPr>
                                <w:pStyle w:val="Caption"/>
                                <w:rPr>
                                  <w:noProof/>
                                </w:rPr>
                              </w:pPr>
                              <w:r>
                                <w:t xml:space="preserve">Figure </w:t>
                              </w:r>
                              <w:fldSimple w:instr=" SEQ Figure \* ARABIC ">
                                <w:r>
                                  <w:rPr>
                                    <w:noProof/>
                                  </w:rPr>
                                  <w:t>4</w:t>
                                </w:r>
                              </w:fldSimple>
                              <w:r>
                                <w:t>: Customer representatives on the Relationship Management Committee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3F547C8" id="Group 25" o:spid="_x0000_s1036" style="position:absolute;left:0;text-align:left;margin-left:273.45pt;margin-top:1.65pt;width:188.9pt;height:265.6pt;z-index:251655168;mso-width-relative:margin;mso-height-relative:margin" coordorigin="-1998" coordsize="24001,33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">
                <v:shape id="Picture 5" o:spid="_x0000_s1037" type="#_x0000_t75" style="position:absolute;left:-1998;width:24000;height:29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">
                  <v:imagedata r:id="rId20" o:title=""/>
                </v:shape>
                <v:shape id="Text Box 23" o:spid="_x0000_s1038" type="#_x0000_t202" style="position:absolute;left:-1296;top:29682;width:21114;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" stroked="f">
                  <v:textbox style="mso-fit-shape-to-text:t" inset="0,0,0,0">
                    <w:txbxContent>
                      <w:p w14:paraId="6FF86B41" w14:textId="77777777" w:rsidR="002E4777" w:rsidRPr="001138AC" w:rsidRDefault="002E4777" w:rsidP="005169B9">
                        <w:pPr>
                          <w:pStyle w:val="Caption"/>
                          <w:rPr>
                            <w:noProof/>
                          </w:rPr>
                        </w:pPr>
                        <w:r>
                          <w:t xml:space="preserve">Figure </w:t>
                        </w:r>
                        <w:fldSimple w:instr=" SEQ Figure \* ARABIC ">
                          <w:r>
                            <w:rPr>
                              <w:noProof/>
                            </w:rPr>
                            <w:t>4</w:t>
                          </w:r>
                        </w:fldSimple>
                        <w:r>
                          <w:t>: Customer representatives on the Relationship Management Committee</w:t>
                        </w:r>
                      </w:p>
                    </w:txbxContent>
                  </v:textbox>
                </v:shape>
                <w10:wrap type="square"/>
              </v:group>
            </w:pict>
          </mc:Fallback>
        </mc:AlternateContent>
      </w:r>
      <w:r w:rsidR="00E75F0C" w:rsidRPr="00C064B3">
        <w:rPr>
          <w:rFonts w:asciiTheme="minorHAnsi" w:hAnsiTheme="minorHAnsi"/>
        </w:rPr>
        <w:t xml:space="preserve">The </w:t>
      </w:r>
      <w:r w:rsidR="008F462E">
        <w:rPr>
          <w:rFonts w:asciiTheme="minorHAnsi" w:hAnsiTheme="minorHAnsi"/>
        </w:rPr>
        <w:t>RMC’s</w:t>
      </w:r>
      <w:r w:rsidR="00E75F0C" w:rsidRPr="00C064B3">
        <w:rPr>
          <w:rFonts w:asciiTheme="minorHAnsi" w:hAnsiTheme="minorHAnsi"/>
        </w:rPr>
        <w:t xml:space="preserve"> scope is: Responsibility for the oversight and general management of </w:t>
      </w:r>
      <w:r w:rsidR="007008D3">
        <w:rPr>
          <w:rFonts w:asciiTheme="minorHAnsi" w:hAnsiTheme="minorHAnsi"/>
        </w:rPr>
        <w:t>Integrated Services Platform</w:t>
      </w:r>
      <w:r w:rsidR="00E75F0C" w:rsidRPr="00C064B3">
        <w:rPr>
          <w:rFonts w:asciiTheme="minorHAnsi" w:hAnsiTheme="minorHAnsi"/>
        </w:rPr>
        <w:t xml:space="preserve">. The Committee reflects (6) groups of (10) </w:t>
      </w:r>
      <w:r w:rsidR="00A208DD">
        <w:rPr>
          <w:rFonts w:asciiTheme="minorHAnsi" w:hAnsiTheme="minorHAnsi"/>
        </w:rPr>
        <w:t xml:space="preserve">executive branch </w:t>
      </w:r>
      <w:r w:rsidR="00E75F0C" w:rsidRPr="00C064B3">
        <w:rPr>
          <w:rFonts w:asciiTheme="minorHAnsi" w:hAnsiTheme="minorHAnsi"/>
        </w:rPr>
        <w:t>agenc</w:t>
      </w:r>
      <w:r w:rsidR="00A208DD">
        <w:rPr>
          <w:rFonts w:asciiTheme="minorHAnsi" w:hAnsiTheme="minorHAnsi"/>
        </w:rPr>
        <w:t>y Customers</w:t>
      </w:r>
      <w:r w:rsidR="00521B92">
        <w:rPr>
          <w:rFonts w:asciiTheme="minorHAnsi" w:hAnsiTheme="minorHAnsi"/>
        </w:rPr>
        <w:t xml:space="preserve"> grouped by </w:t>
      </w:r>
      <w:r w:rsidR="00E75F0C" w:rsidRPr="00C064B3">
        <w:rPr>
          <w:rFonts w:asciiTheme="minorHAnsi" w:hAnsiTheme="minorHAnsi"/>
        </w:rPr>
        <w:t xml:space="preserve">common business functions. The Customer Advisory Council aligned the names of the groups and the common business functions with the COV Enterprise Business Architecture Line of Business Report. The six groups will facilitate a small group environment, and encourage collaboration and candid feedback on service delivery concerns. Each agency selects their advocate for their agency to participate in the group. </w:t>
      </w:r>
      <w:r w:rsidR="00E75F0C" w:rsidRPr="004F1390">
        <w:rPr>
          <w:rFonts w:asciiTheme="minorHAnsi" w:hAnsiTheme="minorHAnsi"/>
          <w:b/>
          <w:i/>
        </w:rPr>
        <w:t>Each group will also select one representative to represent their group of agencies on the R</w:t>
      </w:r>
      <w:r w:rsidR="008F462E">
        <w:rPr>
          <w:rFonts w:asciiTheme="minorHAnsi" w:hAnsiTheme="minorHAnsi"/>
          <w:b/>
          <w:i/>
        </w:rPr>
        <w:t>MC</w:t>
      </w:r>
      <w:r w:rsidR="00E75F0C" w:rsidRPr="00C064B3">
        <w:rPr>
          <w:rFonts w:asciiTheme="minorHAnsi" w:hAnsiTheme="minorHAnsi"/>
        </w:rPr>
        <w:t xml:space="preserve">. The composition of the </w:t>
      </w:r>
      <w:r w:rsidR="008F462E">
        <w:rPr>
          <w:rFonts w:asciiTheme="minorHAnsi" w:hAnsiTheme="minorHAnsi"/>
        </w:rPr>
        <w:t>RMC</w:t>
      </w:r>
      <w:r w:rsidR="00E75F0C" w:rsidRPr="00C064B3">
        <w:rPr>
          <w:rFonts w:asciiTheme="minorHAnsi" w:hAnsiTheme="minorHAnsi"/>
        </w:rPr>
        <w:t xml:space="preserve"> is depicted in Figure </w:t>
      </w:r>
      <w:r w:rsidR="008F462E">
        <w:rPr>
          <w:rFonts w:asciiTheme="minorHAnsi" w:hAnsiTheme="minorHAnsi"/>
        </w:rPr>
        <w:t>4</w:t>
      </w:r>
      <w:r w:rsidR="00E75F0C" w:rsidRPr="00C064B3">
        <w:rPr>
          <w:rFonts w:asciiTheme="minorHAnsi" w:hAnsiTheme="minorHAnsi"/>
        </w:rPr>
        <w:t>.</w:t>
      </w:r>
    </w:p>
    <w:p w14:paraId="21093074" w14:textId="77777777" w:rsidR="00E75F0C" w:rsidRPr="00C064B3" w:rsidRDefault="00E75F0C" w:rsidP="004F1390">
      <w:pPr>
        <w:rPr>
          <w:rFonts w:asciiTheme="minorHAnsi" w:hAnsiTheme="minorHAnsi"/>
        </w:rPr>
      </w:pPr>
      <w:r w:rsidRPr="00C064B3">
        <w:rPr>
          <w:rFonts w:asciiTheme="minorHAnsi" w:hAnsiTheme="minorHAnsi"/>
        </w:rPr>
        <w:t xml:space="preserve">The </w:t>
      </w:r>
      <w:r w:rsidR="008F462E">
        <w:rPr>
          <w:rFonts w:asciiTheme="minorHAnsi" w:hAnsiTheme="minorHAnsi"/>
        </w:rPr>
        <w:t xml:space="preserve">RMC’s </w:t>
      </w:r>
      <w:r w:rsidRPr="00C064B3">
        <w:rPr>
          <w:rFonts w:asciiTheme="minorHAnsi" w:hAnsiTheme="minorHAnsi"/>
        </w:rPr>
        <w:t>responsibilities include:</w:t>
      </w:r>
    </w:p>
    <w:p w14:paraId="78949520" w14:textId="77777777" w:rsidR="00E75F0C" w:rsidRPr="005E4C61" w:rsidRDefault="00E75F0C" w:rsidP="00D951BA">
      <w:pPr>
        <w:pStyle w:val="ListParagraph"/>
      </w:pPr>
      <w:r w:rsidRPr="005E4C61">
        <w:t>Promote broad and effective agency and service provider engagement</w:t>
      </w:r>
    </w:p>
    <w:p w14:paraId="7729D54C" w14:textId="77777777" w:rsidR="00E75F0C" w:rsidRPr="005E4C61" w:rsidRDefault="00E75F0C" w:rsidP="00D951BA">
      <w:pPr>
        <w:pStyle w:val="ListParagraph"/>
      </w:pPr>
      <w:r w:rsidRPr="005E4C61">
        <w:t>Foster agency and service provider accountability</w:t>
      </w:r>
    </w:p>
    <w:p w14:paraId="1AE8BB60" w14:textId="77777777" w:rsidR="00E75F0C" w:rsidRPr="0035618C" w:rsidRDefault="00E75F0C" w:rsidP="00D951BA">
      <w:pPr>
        <w:pStyle w:val="ListParagraph"/>
      </w:pPr>
      <w:r w:rsidRPr="0035618C">
        <w:t>Manage and resolve escalated issues</w:t>
      </w:r>
    </w:p>
    <w:p w14:paraId="6D69019A" w14:textId="77777777" w:rsidR="00E75F0C" w:rsidRPr="0035618C" w:rsidRDefault="00E75F0C" w:rsidP="00D951BA">
      <w:pPr>
        <w:pStyle w:val="ListParagraph"/>
      </w:pPr>
      <w:r w:rsidRPr="0035618C">
        <w:t>Provide oversight of organizational change management and transition activities</w:t>
      </w:r>
    </w:p>
    <w:p w14:paraId="706F65D5" w14:textId="77777777" w:rsidR="00E75F0C" w:rsidRPr="00D951BA" w:rsidRDefault="00E75F0C" w:rsidP="00D951BA">
      <w:pPr>
        <w:pStyle w:val="ListParagraph"/>
      </w:pPr>
      <w:r w:rsidRPr="00D951BA">
        <w:t>Ensure quality of service and cross functional integration</w:t>
      </w:r>
    </w:p>
    <w:p w14:paraId="7CA28400" w14:textId="6BDE3582" w:rsidR="00E75F0C" w:rsidRPr="00C064B3" w:rsidRDefault="00E75F0C" w:rsidP="00C55A5B">
      <w:pPr>
        <w:pStyle w:val="ListParagraph"/>
      </w:pPr>
      <w:r w:rsidRPr="00C064B3">
        <w:t xml:space="preserve">Review </w:t>
      </w:r>
      <w:r w:rsidR="007008D3">
        <w:t xml:space="preserve">the </w:t>
      </w:r>
      <w:r w:rsidR="00E44F08">
        <w:t>Integrated</w:t>
      </w:r>
      <w:r w:rsidR="007008D3">
        <w:t xml:space="preserve"> Services Platform’s</w:t>
      </w:r>
      <w:r w:rsidRPr="00C064B3">
        <w:t xml:space="preserve"> performance from Customer perspective, including:</w:t>
      </w:r>
    </w:p>
    <w:p w14:paraId="01AEFC4C" w14:textId="77777777" w:rsidR="00E75F0C" w:rsidRPr="005E4C61" w:rsidRDefault="00E75F0C" w:rsidP="00D951BA">
      <w:pPr>
        <w:pStyle w:val="ListParagraph"/>
        <w:numPr>
          <w:ilvl w:val="1"/>
          <w:numId w:val="28"/>
        </w:numPr>
        <w:ind w:left="1800"/>
      </w:pPr>
      <w:r w:rsidRPr="005E4C61">
        <w:t>Service performance</w:t>
      </w:r>
    </w:p>
    <w:p w14:paraId="3111B2AC" w14:textId="77777777" w:rsidR="00E75F0C" w:rsidRPr="005E4C61" w:rsidRDefault="00E75F0C" w:rsidP="00D951BA">
      <w:pPr>
        <w:pStyle w:val="ListParagraph"/>
        <w:numPr>
          <w:ilvl w:val="1"/>
          <w:numId w:val="28"/>
        </w:numPr>
        <w:ind w:left="1800"/>
      </w:pPr>
      <w:r w:rsidRPr="005E4C61">
        <w:t>Financial management</w:t>
      </w:r>
    </w:p>
    <w:p w14:paraId="0F0039C5" w14:textId="77777777" w:rsidR="007F0168" w:rsidRPr="00C064B3" w:rsidRDefault="007F0168" w:rsidP="00EB41B4">
      <w:pPr>
        <w:pStyle w:val="ListParagraph"/>
        <w:numPr>
          <w:ilvl w:val="1"/>
          <w:numId w:val="28"/>
        </w:numPr>
        <w:ind w:left="1800"/>
      </w:pPr>
      <w:r>
        <w:t>Risk management</w:t>
      </w:r>
    </w:p>
    <w:p w14:paraId="16B4F769" w14:textId="77777777" w:rsidR="00E75F0C" w:rsidRPr="005E4C61" w:rsidRDefault="00E75F0C" w:rsidP="00D951BA">
      <w:pPr>
        <w:pStyle w:val="ListParagraph"/>
        <w:numPr>
          <w:ilvl w:val="1"/>
          <w:numId w:val="28"/>
        </w:numPr>
        <w:ind w:left="1800"/>
      </w:pPr>
      <w:r w:rsidRPr="005E4C61">
        <w:t>Services consumption</w:t>
      </w:r>
    </w:p>
    <w:p w14:paraId="37843D81" w14:textId="77777777" w:rsidR="00E75F0C" w:rsidRPr="00C064B3" w:rsidRDefault="00E75F0C" w:rsidP="00EB41B4">
      <w:pPr>
        <w:pStyle w:val="ListParagraph"/>
        <w:numPr>
          <w:ilvl w:val="1"/>
          <w:numId w:val="28"/>
        </w:numPr>
        <w:ind w:left="1800"/>
      </w:pPr>
      <w:r w:rsidRPr="005E4C61">
        <w:t>Customer experience</w:t>
      </w:r>
    </w:p>
    <w:p w14:paraId="673846D7" w14:textId="77777777" w:rsidR="00E75F0C" w:rsidRPr="005E4C61" w:rsidRDefault="00E75F0C" w:rsidP="00D951BA">
      <w:pPr>
        <w:pStyle w:val="ListParagraph"/>
        <w:numPr>
          <w:ilvl w:val="1"/>
          <w:numId w:val="28"/>
        </w:numPr>
        <w:ind w:left="1800"/>
      </w:pPr>
      <w:r w:rsidRPr="005E4C61">
        <w:t>Projects</w:t>
      </w:r>
    </w:p>
    <w:p w14:paraId="7502A328" w14:textId="77777777" w:rsidR="00E75F0C" w:rsidRPr="00C064B3" w:rsidRDefault="00E75F0C" w:rsidP="00C55A5B">
      <w:pPr>
        <w:pStyle w:val="ListParagraph"/>
      </w:pPr>
      <w:r w:rsidRPr="00C064B3">
        <w:t xml:space="preserve">Review </w:t>
      </w:r>
      <w:r w:rsidR="007008D3">
        <w:t>Integrated Services Platform</w:t>
      </w:r>
      <w:r w:rsidRPr="00C064B3">
        <w:t xml:space="preserve"> initiatives</w:t>
      </w:r>
    </w:p>
    <w:p w14:paraId="013A3BCF" w14:textId="77777777" w:rsidR="00E75F0C" w:rsidRPr="005E4C61" w:rsidRDefault="00E75F0C" w:rsidP="00D951BA">
      <w:pPr>
        <w:pStyle w:val="ListParagraph"/>
      </w:pPr>
      <w:r w:rsidRPr="005E4C61">
        <w:t>Identify new services to address enterprise and agency needs</w:t>
      </w:r>
    </w:p>
    <w:p w14:paraId="3215147F" w14:textId="77777777" w:rsidR="00E75F0C" w:rsidRPr="00C064B3" w:rsidRDefault="00E75F0C" w:rsidP="00E75F0C">
      <w:pPr>
        <w:rPr>
          <w:rFonts w:asciiTheme="minorHAnsi" w:hAnsiTheme="minorHAnsi"/>
        </w:rPr>
      </w:pPr>
      <w:r w:rsidRPr="00C064B3">
        <w:rPr>
          <w:rFonts w:asciiTheme="minorHAnsi" w:hAnsiTheme="minorHAnsi"/>
        </w:rPr>
        <w:t>The topics to be addressed by the Relationship Management Committee include:</w:t>
      </w:r>
    </w:p>
    <w:p w14:paraId="6DC00AA0" w14:textId="77777777" w:rsidR="00E75F0C" w:rsidRPr="005E4C61" w:rsidRDefault="00E75F0C" w:rsidP="00D951BA">
      <w:pPr>
        <w:pStyle w:val="ListParagraph"/>
      </w:pPr>
      <w:r w:rsidRPr="005E4C61">
        <w:lastRenderedPageBreak/>
        <w:t>Service performance</w:t>
      </w:r>
    </w:p>
    <w:p w14:paraId="7B649432" w14:textId="77777777" w:rsidR="00E75F0C" w:rsidRPr="005E4C61" w:rsidRDefault="00E75F0C" w:rsidP="00D951BA">
      <w:pPr>
        <w:pStyle w:val="ListParagraph"/>
      </w:pPr>
      <w:r w:rsidRPr="005E4C61">
        <w:t xml:space="preserve">Customer satisfaction and experience </w:t>
      </w:r>
    </w:p>
    <w:p w14:paraId="5C963255" w14:textId="77777777" w:rsidR="00E75F0C" w:rsidRPr="0035618C" w:rsidRDefault="00E75F0C" w:rsidP="00D951BA">
      <w:pPr>
        <w:pStyle w:val="ListParagraph"/>
      </w:pPr>
      <w:r w:rsidRPr="0035618C">
        <w:t>Financial and services consumption summaries</w:t>
      </w:r>
    </w:p>
    <w:p w14:paraId="0915BD93" w14:textId="77777777" w:rsidR="00E75F0C" w:rsidRPr="00D951BA" w:rsidRDefault="00E75F0C" w:rsidP="00D951BA">
      <w:pPr>
        <w:pStyle w:val="ListParagraph"/>
      </w:pPr>
      <w:r w:rsidRPr="00D951BA">
        <w:t>Project performance</w:t>
      </w:r>
    </w:p>
    <w:p w14:paraId="221669F3" w14:textId="77777777" w:rsidR="00E75F0C" w:rsidRPr="00D951BA" w:rsidRDefault="00E75F0C" w:rsidP="00D951BA">
      <w:pPr>
        <w:pStyle w:val="ListParagraph"/>
      </w:pPr>
      <w:r w:rsidRPr="00D951BA">
        <w:t>Issues, risks, and resolutions</w:t>
      </w:r>
    </w:p>
    <w:p w14:paraId="50EB55EF" w14:textId="77777777" w:rsidR="00E75F0C" w:rsidRPr="00D951BA" w:rsidRDefault="00E75F0C" w:rsidP="00D951BA">
      <w:pPr>
        <w:pStyle w:val="ListParagraph"/>
      </w:pPr>
      <w:r w:rsidRPr="00D951BA">
        <w:t>VITA program initiatives</w:t>
      </w:r>
    </w:p>
    <w:p w14:paraId="6F4C96AD" w14:textId="77777777" w:rsidR="00E75F0C" w:rsidRPr="00D951BA" w:rsidRDefault="00E75F0C" w:rsidP="00D951BA">
      <w:pPr>
        <w:pStyle w:val="ListParagraph"/>
      </w:pPr>
      <w:r w:rsidRPr="00D951BA">
        <w:t>Identification of new services</w:t>
      </w:r>
    </w:p>
    <w:p w14:paraId="683D576B" w14:textId="77777777" w:rsidR="00E75F0C" w:rsidRPr="00D951BA" w:rsidRDefault="00E75F0C" w:rsidP="00D951BA">
      <w:pPr>
        <w:pStyle w:val="ListParagraph"/>
      </w:pPr>
      <w:r w:rsidRPr="00D951BA">
        <w:t>Communication with agency groups</w:t>
      </w:r>
    </w:p>
    <w:p w14:paraId="144F855B" w14:textId="77777777" w:rsidR="00E75F0C" w:rsidRDefault="00E75F0C" w:rsidP="00C064B3">
      <w:pPr>
        <w:rPr>
          <w:rFonts w:asciiTheme="minorHAnsi" w:hAnsiTheme="minorHAnsi"/>
        </w:rPr>
      </w:pPr>
      <w:r w:rsidRPr="004F1390">
        <w:rPr>
          <w:rFonts w:asciiTheme="minorHAnsi" w:hAnsiTheme="minorHAnsi"/>
        </w:rPr>
        <w:t>VITA will chair the Committee</w:t>
      </w:r>
      <w:r w:rsidR="008F462E">
        <w:rPr>
          <w:rFonts w:asciiTheme="minorHAnsi" w:hAnsiTheme="minorHAnsi"/>
        </w:rPr>
        <w:t>, and the</w:t>
      </w:r>
      <w:r w:rsidR="00C064B3" w:rsidRPr="004F1390">
        <w:rPr>
          <w:rFonts w:asciiTheme="minorHAnsi" w:hAnsiTheme="minorHAnsi"/>
        </w:rPr>
        <w:t xml:space="preserve"> MSI and all </w:t>
      </w:r>
      <w:r w:rsidR="00521B92">
        <w:rPr>
          <w:rFonts w:asciiTheme="minorHAnsi" w:hAnsiTheme="minorHAnsi"/>
        </w:rPr>
        <w:t>Service Tower</w:t>
      </w:r>
      <w:r w:rsidR="00521B92" w:rsidRPr="004F1390">
        <w:rPr>
          <w:rFonts w:asciiTheme="minorHAnsi" w:hAnsiTheme="minorHAnsi"/>
        </w:rPr>
        <w:t xml:space="preserve"> </w:t>
      </w:r>
      <w:r w:rsidR="00C064B3" w:rsidRPr="004F1390">
        <w:rPr>
          <w:rFonts w:asciiTheme="minorHAnsi" w:hAnsiTheme="minorHAnsi"/>
        </w:rPr>
        <w:t xml:space="preserve">Suppliers will be required to attend. </w:t>
      </w:r>
      <w:r w:rsidR="008F462E">
        <w:rPr>
          <w:rFonts w:asciiTheme="minorHAnsi" w:hAnsiTheme="minorHAnsi"/>
        </w:rPr>
        <w:t>The RMC will meet monthly.</w:t>
      </w:r>
      <w:r w:rsidR="00C064B3" w:rsidRPr="004F1390">
        <w:rPr>
          <w:rFonts w:asciiTheme="minorHAnsi" w:hAnsiTheme="minorHAnsi"/>
        </w:rPr>
        <w:t xml:space="preserve"> </w:t>
      </w:r>
    </w:p>
    <w:p w14:paraId="49BBB399" w14:textId="77777777" w:rsidR="00615AE8" w:rsidRPr="00C064B3" w:rsidRDefault="00615AE8" w:rsidP="00C064B3">
      <w:pPr>
        <w:rPr>
          <w:rFonts w:asciiTheme="minorHAnsi" w:hAnsiTheme="minorHAnsi"/>
        </w:rPr>
      </w:pPr>
    </w:p>
    <w:p w14:paraId="40E5CF9F" w14:textId="77777777" w:rsidR="00D37ECD" w:rsidRPr="005E4C61" w:rsidRDefault="00FB715B">
      <w:pPr>
        <w:pStyle w:val="Heading2"/>
      </w:pPr>
      <w:bookmarkStart w:id="30" w:name="_Toc461030502"/>
      <w:bookmarkStart w:id="31" w:name="_Toc461115423"/>
      <w:bookmarkStart w:id="32" w:name="_Toc461030503"/>
      <w:bookmarkStart w:id="33" w:name="_Toc461115424"/>
      <w:bookmarkStart w:id="34" w:name="_Toc461030504"/>
      <w:bookmarkStart w:id="35" w:name="_Toc461115425"/>
      <w:bookmarkStart w:id="36" w:name="_Toc461030505"/>
      <w:bookmarkStart w:id="37" w:name="_Toc461115426"/>
      <w:bookmarkStart w:id="38" w:name="_Toc461030506"/>
      <w:bookmarkStart w:id="39" w:name="_Toc461115427"/>
      <w:bookmarkStart w:id="40" w:name="_Toc461030507"/>
      <w:bookmarkStart w:id="41" w:name="_Toc461115428"/>
      <w:bookmarkStart w:id="42" w:name="_Toc461030508"/>
      <w:bookmarkStart w:id="43" w:name="_Toc461115429"/>
      <w:bookmarkStart w:id="44" w:name="_Toc461030509"/>
      <w:bookmarkStart w:id="45" w:name="_Toc461115430"/>
      <w:bookmarkStart w:id="46" w:name="_Toc461030510"/>
      <w:bookmarkStart w:id="47" w:name="_Toc461115431"/>
      <w:bookmarkStart w:id="48" w:name="_Toc461030511"/>
      <w:bookmarkStart w:id="49" w:name="_Toc461115432"/>
      <w:bookmarkStart w:id="50" w:name="_Toc461030512"/>
      <w:bookmarkStart w:id="51" w:name="_Toc461115433"/>
      <w:bookmarkStart w:id="52" w:name="_Toc461030513"/>
      <w:bookmarkStart w:id="53" w:name="_Toc461115434"/>
      <w:bookmarkStart w:id="54" w:name="_Toc461030514"/>
      <w:bookmarkStart w:id="55" w:name="_Toc461115435"/>
      <w:bookmarkStart w:id="56" w:name="_Toc461030515"/>
      <w:bookmarkStart w:id="57" w:name="_Toc461115436"/>
      <w:bookmarkStart w:id="58" w:name="_Toc461030516"/>
      <w:bookmarkStart w:id="59" w:name="_Toc461115437"/>
      <w:bookmarkStart w:id="60" w:name="_Toc461030517"/>
      <w:bookmarkStart w:id="61" w:name="_Toc461115438"/>
      <w:bookmarkStart w:id="62" w:name="_Toc461030518"/>
      <w:bookmarkStart w:id="63" w:name="_Toc461115439"/>
      <w:bookmarkStart w:id="64" w:name="_Toc461030519"/>
      <w:bookmarkStart w:id="65" w:name="_Toc461115440"/>
      <w:bookmarkStart w:id="66" w:name="_Toc461030520"/>
      <w:bookmarkStart w:id="67" w:name="_Toc461115441"/>
      <w:bookmarkStart w:id="68" w:name="_Toc461030521"/>
      <w:bookmarkStart w:id="69" w:name="_Toc461115442"/>
      <w:bookmarkStart w:id="70" w:name="_Toc461030522"/>
      <w:bookmarkStart w:id="71" w:name="_Toc461115443"/>
      <w:bookmarkStart w:id="72" w:name="_Toc461030523"/>
      <w:bookmarkStart w:id="73" w:name="_Toc461115444"/>
      <w:bookmarkStart w:id="74" w:name="_Toc461030524"/>
      <w:bookmarkStart w:id="75" w:name="_Toc461115445"/>
      <w:bookmarkStart w:id="76" w:name="_Toc461030525"/>
      <w:bookmarkStart w:id="77" w:name="_Toc461115446"/>
      <w:bookmarkStart w:id="78" w:name="_Toc461030526"/>
      <w:bookmarkStart w:id="79" w:name="_Toc461115447"/>
      <w:bookmarkStart w:id="80" w:name="_Toc461030527"/>
      <w:bookmarkStart w:id="81" w:name="_Toc461115448"/>
      <w:bookmarkStart w:id="82" w:name="_Toc461030528"/>
      <w:bookmarkStart w:id="83" w:name="_Toc461115449"/>
      <w:bookmarkStart w:id="84" w:name="_Toc461030529"/>
      <w:bookmarkStart w:id="85" w:name="_Toc461115450"/>
      <w:bookmarkStart w:id="86" w:name="_Toc461030530"/>
      <w:bookmarkStart w:id="87" w:name="_Toc461115451"/>
      <w:bookmarkStart w:id="88" w:name="_Toc461030531"/>
      <w:bookmarkStart w:id="89" w:name="_Toc461115452"/>
      <w:bookmarkStart w:id="90" w:name="_Toc461030532"/>
      <w:bookmarkStart w:id="91" w:name="_Toc461115453"/>
      <w:bookmarkStart w:id="92" w:name="_Toc461030533"/>
      <w:bookmarkStart w:id="93" w:name="_Toc461115454"/>
      <w:bookmarkStart w:id="94" w:name="_Toc461030534"/>
      <w:bookmarkStart w:id="95" w:name="_Toc461115455"/>
      <w:bookmarkStart w:id="96" w:name="_Toc461030535"/>
      <w:bookmarkStart w:id="97" w:name="_Toc461115456"/>
      <w:bookmarkStart w:id="98" w:name="_Toc461030536"/>
      <w:bookmarkStart w:id="99" w:name="_Toc461115457"/>
      <w:bookmarkStart w:id="100" w:name="_Toc461030537"/>
      <w:bookmarkStart w:id="101" w:name="_Toc461115458"/>
      <w:bookmarkStart w:id="102" w:name="_Toc461030538"/>
      <w:bookmarkStart w:id="103" w:name="_Toc461115459"/>
      <w:bookmarkStart w:id="104" w:name="_Toc461030539"/>
      <w:bookmarkStart w:id="105" w:name="_Toc461115460"/>
      <w:bookmarkStart w:id="106" w:name="_Toc461030540"/>
      <w:bookmarkStart w:id="107" w:name="_Toc461115461"/>
      <w:bookmarkStart w:id="108" w:name="_Toc461030541"/>
      <w:bookmarkStart w:id="109" w:name="_Toc461115462"/>
      <w:bookmarkStart w:id="110" w:name="_Toc461030542"/>
      <w:bookmarkStart w:id="111" w:name="_Toc461115463"/>
      <w:bookmarkStart w:id="112" w:name="_Toc461030543"/>
      <w:bookmarkStart w:id="113" w:name="_Toc461115464"/>
      <w:bookmarkStart w:id="114" w:name="_Toc461030544"/>
      <w:bookmarkStart w:id="115" w:name="_Toc461115465"/>
      <w:bookmarkStart w:id="116" w:name="_Toc461030545"/>
      <w:bookmarkStart w:id="117" w:name="_Toc461115466"/>
      <w:bookmarkStart w:id="118" w:name="_Toc461030546"/>
      <w:bookmarkStart w:id="119" w:name="_Toc461115467"/>
      <w:bookmarkStart w:id="120" w:name="_Toc461030547"/>
      <w:bookmarkStart w:id="121" w:name="_Toc461115468"/>
      <w:bookmarkStart w:id="122" w:name="_Toc461030548"/>
      <w:bookmarkStart w:id="123" w:name="_Toc461115469"/>
      <w:bookmarkStart w:id="124" w:name="_Toc461030549"/>
      <w:bookmarkStart w:id="125" w:name="_Toc461115470"/>
      <w:bookmarkStart w:id="126" w:name="_Toc461030550"/>
      <w:bookmarkStart w:id="127" w:name="_Toc461115471"/>
      <w:bookmarkStart w:id="128" w:name="_Toc461030551"/>
      <w:bookmarkStart w:id="129" w:name="_Toc461115472"/>
      <w:bookmarkStart w:id="130" w:name="_Toc461030552"/>
      <w:bookmarkStart w:id="131" w:name="_Toc461115473"/>
      <w:bookmarkStart w:id="132" w:name="_Toc461030553"/>
      <w:bookmarkStart w:id="133" w:name="_Toc461115474"/>
      <w:bookmarkStart w:id="134" w:name="_Toc512347151"/>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951BA">
        <w:t xml:space="preserve">Executive </w:t>
      </w:r>
      <w:r w:rsidR="006723D4" w:rsidRPr="00D951BA">
        <w:t>Alignment Meeting</w:t>
      </w:r>
      <w:bookmarkEnd w:id="134"/>
    </w:p>
    <w:p w14:paraId="4B5AD4D6" w14:textId="77777777" w:rsidR="00D37ECD" w:rsidRPr="00C064B3" w:rsidRDefault="00FB715B" w:rsidP="00C064B3">
      <w:pPr>
        <w:rPr>
          <w:rFonts w:asciiTheme="minorHAnsi" w:hAnsiTheme="minorHAnsi"/>
        </w:rPr>
      </w:pPr>
      <w:r w:rsidRPr="00C064B3">
        <w:rPr>
          <w:rFonts w:asciiTheme="minorHAnsi" w:hAnsiTheme="minorHAnsi"/>
        </w:rPr>
        <w:t xml:space="preserve">The Executive </w:t>
      </w:r>
      <w:r w:rsidR="00CC7F93" w:rsidRPr="00C064B3">
        <w:rPr>
          <w:rFonts w:asciiTheme="minorHAnsi" w:hAnsiTheme="minorHAnsi"/>
        </w:rPr>
        <w:t>Alignment Meeting</w:t>
      </w:r>
      <w:r w:rsidRPr="00C064B3">
        <w:rPr>
          <w:rFonts w:asciiTheme="minorHAnsi" w:hAnsiTheme="minorHAnsi"/>
        </w:rPr>
        <w:t xml:space="preserve"> </w:t>
      </w:r>
      <w:r w:rsidR="00C064B3" w:rsidRPr="00C064B3">
        <w:rPr>
          <w:rFonts w:asciiTheme="minorHAnsi" w:hAnsiTheme="minorHAnsi"/>
        </w:rPr>
        <w:t xml:space="preserve">is the forum through which the CIO will conduct formal engagements with integrated Supplier executives on issues important to the overall health of the Platform. </w:t>
      </w:r>
      <w:r w:rsidRPr="00C064B3">
        <w:rPr>
          <w:rFonts w:asciiTheme="minorHAnsi" w:hAnsiTheme="minorHAnsi"/>
        </w:rPr>
        <w:t xml:space="preserve">This </w:t>
      </w:r>
      <w:r w:rsidR="00CC7F93" w:rsidRPr="00C064B3">
        <w:rPr>
          <w:rFonts w:asciiTheme="minorHAnsi" w:hAnsiTheme="minorHAnsi"/>
        </w:rPr>
        <w:t>Meeting</w:t>
      </w:r>
      <w:r w:rsidR="001845D5">
        <w:rPr>
          <w:rFonts w:asciiTheme="minorHAnsi" w:hAnsiTheme="minorHAnsi"/>
        </w:rPr>
        <w:t xml:space="preserve">, to be held separately with each supplier, </w:t>
      </w:r>
      <w:r w:rsidRPr="00C064B3">
        <w:rPr>
          <w:rFonts w:asciiTheme="minorHAnsi" w:hAnsiTheme="minorHAnsi"/>
        </w:rPr>
        <w:t>will provide business oversight</w:t>
      </w:r>
      <w:r w:rsidR="00C064B3" w:rsidRPr="00C064B3">
        <w:rPr>
          <w:rFonts w:asciiTheme="minorHAnsi" w:hAnsiTheme="minorHAnsi"/>
        </w:rPr>
        <w:t xml:space="preserve">, </w:t>
      </w:r>
      <w:r w:rsidRPr="00C064B3">
        <w:rPr>
          <w:rFonts w:asciiTheme="minorHAnsi" w:hAnsiTheme="minorHAnsi"/>
        </w:rPr>
        <w:t xml:space="preserve">ensure that the </w:t>
      </w:r>
      <w:r w:rsidR="00C064B3" w:rsidRPr="00C064B3">
        <w:rPr>
          <w:rFonts w:asciiTheme="minorHAnsi" w:hAnsiTheme="minorHAnsi"/>
        </w:rPr>
        <w:t xml:space="preserve">Commonwealth’s </w:t>
      </w:r>
      <w:r w:rsidRPr="00C064B3">
        <w:rPr>
          <w:rFonts w:asciiTheme="minorHAnsi" w:hAnsiTheme="minorHAnsi"/>
        </w:rPr>
        <w:t>Service delivery objectives are achieved</w:t>
      </w:r>
      <w:r w:rsidR="00C064B3" w:rsidRPr="00C064B3">
        <w:rPr>
          <w:rFonts w:asciiTheme="minorHAnsi" w:hAnsiTheme="minorHAnsi"/>
        </w:rPr>
        <w:t xml:space="preserve"> and serve as the final point of escalation for issues unresolved at lower levels. </w:t>
      </w:r>
      <w:r w:rsidRPr="00C064B3">
        <w:rPr>
          <w:rFonts w:asciiTheme="minorHAnsi" w:hAnsiTheme="minorHAnsi"/>
        </w:rPr>
        <w:t xml:space="preserve"> </w:t>
      </w:r>
      <w:r w:rsidR="00C064B3" w:rsidRPr="00C064B3">
        <w:rPr>
          <w:rFonts w:asciiTheme="minorHAnsi" w:hAnsiTheme="minorHAnsi"/>
        </w:rPr>
        <w:t>Ultimately the CIO has r</w:t>
      </w:r>
      <w:r w:rsidR="003D18B8" w:rsidRPr="00C064B3">
        <w:rPr>
          <w:rFonts w:asciiTheme="minorHAnsi" w:hAnsiTheme="minorHAnsi"/>
        </w:rPr>
        <w:t>esponsibility</w:t>
      </w:r>
      <w:r w:rsidRPr="00C064B3">
        <w:rPr>
          <w:rFonts w:asciiTheme="minorHAnsi" w:hAnsiTheme="minorHAnsi"/>
        </w:rPr>
        <w:t xml:space="preserve"> for oversight of the strategic </w:t>
      </w:r>
      <w:r w:rsidR="00C064B3" w:rsidRPr="00C064B3">
        <w:rPr>
          <w:rFonts w:asciiTheme="minorHAnsi" w:hAnsiTheme="minorHAnsi"/>
        </w:rPr>
        <w:t>dir</w:t>
      </w:r>
      <w:r w:rsidRPr="00C064B3">
        <w:rPr>
          <w:rFonts w:asciiTheme="minorHAnsi" w:hAnsiTheme="minorHAnsi"/>
        </w:rPr>
        <w:t xml:space="preserve">ection of the </w:t>
      </w:r>
      <w:r w:rsidR="00521B92">
        <w:rPr>
          <w:rFonts w:asciiTheme="minorHAnsi" w:hAnsiTheme="minorHAnsi"/>
        </w:rPr>
        <w:t>ITISP</w:t>
      </w:r>
      <w:r w:rsidRPr="00C064B3">
        <w:rPr>
          <w:rFonts w:asciiTheme="minorHAnsi" w:hAnsiTheme="minorHAnsi"/>
        </w:rPr>
        <w:t>.</w:t>
      </w:r>
      <w:r w:rsidR="00C064B3" w:rsidRPr="00C064B3">
        <w:rPr>
          <w:rFonts w:asciiTheme="minorHAnsi" w:hAnsiTheme="minorHAnsi"/>
        </w:rPr>
        <w:t xml:space="preserve">  </w:t>
      </w:r>
    </w:p>
    <w:p w14:paraId="76A3F9EB" w14:textId="77777777" w:rsidR="00D37ECD" w:rsidRPr="00C064B3" w:rsidRDefault="00C064B3">
      <w:pPr>
        <w:rPr>
          <w:rFonts w:asciiTheme="minorHAnsi" w:hAnsiTheme="minorHAnsi"/>
        </w:rPr>
      </w:pPr>
      <w:r w:rsidRPr="00C064B3">
        <w:rPr>
          <w:rFonts w:asciiTheme="minorHAnsi" w:hAnsiTheme="minorHAnsi"/>
        </w:rPr>
        <w:t>T</w:t>
      </w:r>
      <w:r w:rsidR="00FB715B" w:rsidRPr="00C064B3">
        <w:rPr>
          <w:rFonts w:asciiTheme="minorHAnsi" w:hAnsiTheme="minorHAnsi"/>
        </w:rPr>
        <w:t xml:space="preserve">he Executive </w:t>
      </w:r>
      <w:r w:rsidR="00AC1884" w:rsidRPr="00C064B3">
        <w:rPr>
          <w:rFonts w:asciiTheme="minorHAnsi" w:hAnsiTheme="minorHAnsi"/>
        </w:rPr>
        <w:t>Alignment Meeting</w:t>
      </w:r>
      <w:r w:rsidR="00FB715B" w:rsidRPr="00C064B3">
        <w:rPr>
          <w:rFonts w:asciiTheme="minorHAnsi" w:hAnsiTheme="minorHAnsi"/>
        </w:rPr>
        <w:t xml:space="preserve"> </w:t>
      </w:r>
      <w:r w:rsidRPr="00C064B3">
        <w:rPr>
          <w:rFonts w:asciiTheme="minorHAnsi" w:hAnsiTheme="minorHAnsi"/>
        </w:rPr>
        <w:t>supports</w:t>
      </w:r>
      <w:r w:rsidR="00FB715B" w:rsidRPr="00C064B3">
        <w:rPr>
          <w:rFonts w:asciiTheme="minorHAnsi" w:hAnsiTheme="minorHAnsi"/>
        </w:rPr>
        <w:t>:</w:t>
      </w:r>
    </w:p>
    <w:p w14:paraId="0BB7A6F5" w14:textId="77777777" w:rsidR="006723D4" w:rsidRPr="005E4C61" w:rsidRDefault="006723D4" w:rsidP="00D951BA">
      <w:pPr>
        <w:pStyle w:val="ListParagraph"/>
      </w:pPr>
      <w:r w:rsidRPr="005E4C61">
        <w:t>Strategic business alignment between the CIO and supplier executives</w:t>
      </w:r>
    </w:p>
    <w:p w14:paraId="1F8CBEC7" w14:textId="77777777" w:rsidR="006723D4" w:rsidRPr="005E4C61" w:rsidRDefault="006723D4" w:rsidP="00D951BA">
      <w:pPr>
        <w:pStyle w:val="ListParagraph"/>
      </w:pPr>
      <w:r w:rsidRPr="005E4C61">
        <w:t>Strategic relationship and executive contractual agreements with service providers</w:t>
      </w:r>
    </w:p>
    <w:p w14:paraId="757F8D7D" w14:textId="77777777" w:rsidR="006723D4" w:rsidRPr="0035618C" w:rsidRDefault="006723D4" w:rsidP="00D951BA">
      <w:pPr>
        <w:pStyle w:val="ListParagraph"/>
      </w:pPr>
      <w:r w:rsidRPr="0035618C">
        <w:t>Oversight and formal CIO escalation with service providers</w:t>
      </w:r>
    </w:p>
    <w:p w14:paraId="3963F344" w14:textId="77777777" w:rsidR="008F462E" w:rsidRPr="00D951BA" w:rsidRDefault="008F462E" w:rsidP="00D951BA">
      <w:pPr>
        <w:pStyle w:val="ListParagraph"/>
      </w:pPr>
      <w:r w:rsidRPr="0035618C">
        <w:t>O</w:t>
      </w:r>
      <w:r w:rsidR="00FB715B" w:rsidRPr="0035618C">
        <w:t xml:space="preserve">ptimal use of the </w:t>
      </w:r>
      <w:r w:rsidR="000D3DA4" w:rsidRPr="00D951BA">
        <w:t>VITA</w:t>
      </w:r>
      <w:r w:rsidR="00FB715B" w:rsidRPr="00D951BA">
        <w:t xml:space="preserve"> program and </w:t>
      </w:r>
      <w:r w:rsidR="00127779" w:rsidRPr="00D951BA">
        <w:t>its</w:t>
      </w:r>
      <w:r w:rsidR="00FB715B" w:rsidRPr="00D951BA">
        <w:t xml:space="preserve"> alignment to broader strategic initiatives.</w:t>
      </w:r>
    </w:p>
    <w:p w14:paraId="4A783F1C" w14:textId="77777777" w:rsidR="00D37ECD" w:rsidRPr="00D951BA" w:rsidRDefault="00FB715B" w:rsidP="00D951BA">
      <w:pPr>
        <w:pStyle w:val="ListParagraph"/>
      </w:pPr>
      <w:r w:rsidRPr="00D951BA">
        <w:t xml:space="preserve">Alignment of the strategic </w:t>
      </w:r>
      <w:r w:rsidR="008F462E" w:rsidRPr="00D951BA">
        <w:t>direction</w:t>
      </w:r>
      <w:r w:rsidRPr="00D951BA">
        <w:t xml:space="preserve"> of the </w:t>
      </w:r>
      <w:r w:rsidR="000D3DA4" w:rsidRPr="00D951BA">
        <w:t>VITA</w:t>
      </w:r>
      <w:r w:rsidRPr="00D951BA">
        <w:t xml:space="preserve"> Program to the </w:t>
      </w:r>
      <w:r w:rsidR="000D3DA4" w:rsidRPr="00D951BA">
        <w:t>VITA</w:t>
      </w:r>
      <w:r w:rsidR="0000570C" w:rsidRPr="00D951BA">
        <w:t xml:space="preserve"> customer’s business outcomes</w:t>
      </w:r>
    </w:p>
    <w:p w14:paraId="0219F2FC" w14:textId="77777777" w:rsidR="00D37ECD" w:rsidRPr="00D951BA" w:rsidRDefault="008F462E" w:rsidP="00D951BA">
      <w:pPr>
        <w:pStyle w:val="ListParagraph"/>
      </w:pPr>
      <w:r w:rsidRPr="00D951BA">
        <w:t>Fostering of s</w:t>
      </w:r>
      <w:r w:rsidR="00C064B3" w:rsidRPr="00D951BA">
        <w:t>trategic</w:t>
      </w:r>
      <w:r w:rsidR="00FB715B" w:rsidRPr="00D951BA">
        <w:t xml:space="preserve"> partnerships that are aligned to the contractual agreements and meet c</w:t>
      </w:r>
      <w:r w:rsidR="0000570C" w:rsidRPr="00D951BA">
        <w:t>ustomer experience expectations</w:t>
      </w:r>
    </w:p>
    <w:p w14:paraId="388B70E8" w14:textId="77777777" w:rsidR="00D37ECD" w:rsidRPr="00D951BA" w:rsidRDefault="008F462E" w:rsidP="00D951BA">
      <w:pPr>
        <w:pStyle w:val="ListParagraph"/>
      </w:pPr>
      <w:r w:rsidRPr="00D951BA">
        <w:t>S</w:t>
      </w:r>
      <w:r w:rsidR="00FB715B" w:rsidRPr="00D951BA">
        <w:t xml:space="preserve">trategic decisions for the </w:t>
      </w:r>
      <w:r w:rsidR="000D3DA4" w:rsidRPr="00D951BA">
        <w:t>VITA</w:t>
      </w:r>
      <w:r w:rsidR="0000570C" w:rsidRPr="00D951BA">
        <w:t xml:space="preserve"> Program</w:t>
      </w:r>
    </w:p>
    <w:p w14:paraId="58775970" w14:textId="77777777" w:rsidR="007F0168" w:rsidRPr="007F0168" w:rsidRDefault="007F0168" w:rsidP="00C55A5B">
      <w:pPr>
        <w:pStyle w:val="ListParagraph"/>
      </w:pPr>
      <w:r w:rsidRPr="007F0168">
        <w:t>Strategic risk management for VITA program</w:t>
      </w:r>
    </w:p>
    <w:p w14:paraId="75AEF068" w14:textId="77777777" w:rsidR="00D37ECD" w:rsidRPr="005E4C61" w:rsidRDefault="00FB715B" w:rsidP="00D951BA">
      <w:pPr>
        <w:pStyle w:val="ListParagraph"/>
      </w:pPr>
      <w:r w:rsidRPr="005E4C61">
        <w:t xml:space="preserve">The topics to be addressed by the Executive </w:t>
      </w:r>
      <w:r w:rsidR="00AC1884" w:rsidRPr="005E4C61">
        <w:t>Alignment Meeting</w:t>
      </w:r>
      <w:r w:rsidRPr="005E4C61">
        <w:t xml:space="preserve"> include:</w:t>
      </w:r>
    </w:p>
    <w:p w14:paraId="5349B400" w14:textId="77777777" w:rsidR="00D37ECD" w:rsidRPr="005E4C61" w:rsidRDefault="00FB715B" w:rsidP="00D951BA">
      <w:pPr>
        <w:pStyle w:val="ListParagraph"/>
      </w:pPr>
      <w:r w:rsidRPr="00C064B3">
        <w:t xml:space="preserve">Business alignment </w:t>
      </w:r>
      <w:r w:rsidR="00521B92">
        <w:t>among</w:t>
      </w:r>
      <w:r w:rsidR="00521B92" w:rsidRPr="00C064B3">
        <w:t xml:space="preserve"> </w:t>
      </w:r>
      <w:r w:rsidR="000D3DA4" w:rsidRPr="00C064B3">
        <w:t>VITA</w:t>
      </w:r>
      <w:r w:rsidRPr="00C064B3">
        <w:t>,</w:t>
      </w:r>
      <w:r w:rsidRPr="005E4C61">
        <w:t xml:space="preserve"> Customer and </w:t>
      </w:r>
      <w:r w:rsidR="000D3DA4" w:rsidRPr="005E4C61">
        <w:t>Supplier</w:t>
      </w:r>
      <w:r w:rsidRPr="005E4C61">
        <w:t xml:space="preserve"> business plans, and oversight of new or modified Services during the Term</w:t>
      </w:r>
    </w:p>
    <w:p w14:paraId="4D8B4555" w14:textId="77777777" w:rsidR="00D37ECD" w:rsidRPr="00D951BA" w:rsidRDefault="00FB715B" w:rsidP="00D951BA">
      <w:pPr>
        <w:pStyle w:val="ListParagraph"/>
      </w:pPr>
      <w:r w:rsidRPr="0035618C">
        <w:t xml:space="preserve">Strategic requirements and plans associated with the Services </w:t>
      </w:r>
      <w:r w:rsidR="0000570C" w:rsidRPr="0035618C">
        <w:t>or New Services during the Term</w:t>
      </w:r>
    </w:p>
    <w:p w14:paraId="72EFA5D8" w14:textId="77777777" w:rsidR="00D37ECD" w:rsidRPr="00C064B3" w:rsidRDefault="000D3DA4" w:rsidP="00C55A5B">
      <w:pPr>
        <w:pStyle w:val="ListParagraph"/>
      </w:pPr>
      <w:r w:rsidRPr="00D951BA">
        <w:t>VITA</w:t>
      </w:r>
      <w:r w:rsidR="00EB41B4" w:rsidRPr="00D951BA">
        <w:t xml:space="preserve"> program overview</w:t>
      </w:r>
    </w:p>
    <w:p w14:paraId="6EBA32BF" w14:textId="77777777" w:rsidR="00D37ECD" w:rsidRPr="005E4C61" w:rsidRDefault="006723D4" w:rsidP="00D951BA">
      <w:pPr>
        <w:pStyle w:val="ListParagraph"/>
      </w:pPr>
      <w:r w:rsidRPr="005E4C61">
        <w:t xml:space="preserve">Quality; </w:t>
      </w:r>
      <w:r w:rsidR="0000570C" w:rsidRPr="005E4C61">
        <w:t>Service Level performance</w:t>
      </w:r>
    </w:p>
    <w:p w14:paraId="7839BD26" w14:textId="77777777" w:rsidR="00D37ECD" w:rsidRPr="005E4C61" w:rsidRDefault="006723D4" w:rsidP="00D951BA">
      <w:pPr>
        <w:pStyle w:val="ListParagraph"/>
      </w:pPr>
      <w:r w:rsidRPr="005E4C61">
        <w:t>Innovation, c</w:t>
      </w:r>
      <w:r w:rsidR="00FB715B" w:rsidRPr="005E4C61">
        <w:t>ontinuous improvement</w:t>
      </w:r>
      <w:r w:rsidR="0000570C" w:rsidRPr="005E4C61">
        <w:t xml:space="preserve"> and quality assurance measures</w:t>
      </w:r>
    </w:p>
    <w:p w14:paraId="5A1A4D12" w14:textId="77777777" w:rsidR="00D37ECD" w:rsidRPr="0035618C" w:rsidRDefault="00FB715B" w:rsidP="00D951BA">
      <w:pPr>
        <w:pStyle w:val="ListParagraph"/>
      </w:pPr>
      <w:r w:rsidRPr="0035618C">
        <w:t>Reset of Critical Service Levels</w:t>
      </w:r>
    </w:p>
    <w:p w14:paraId="3E0B8587" w14:textId="77777777" w:rsidR="00D37ECD" w:rsidRPr="00D951BA" w:rsidRDefault="0000570C" w:rsidP="00D951BA">
      <w:pPr>
        <w:pStyle w:val="ListParagraph"/>
      </w:pPr>
      <w:r w:rsidRPr="00D951BA">
        <w:t>Financial performance</w:t>
      </w:r>
    </w:p>
    <w:p w14:paraId="5B0E6BA6" w14:textId="77777777" w:rsidR="00D37ECD" w:rsidRPr="00C064B3" w:rsidRDefault="006723D4" w:rsidP="00C55A5B">
      <w:pPr>
        <w:pStyle w:val="ListParagraph"/>
      </w:pPr>
      <w:r w:rsidRPr="00C064B3">
        <w:t xml:space="preserve">Customer Experience </w:t>
      </w:r>
      <w:r w:rsidR="0097444F">
        <w:t>including</w:t>
      </w:r>
      <w:r w:rsidR="0097444F" w:rsidRPr="00C064B3">
        <w:t xml:space="preserve"> </w:t>
      </w:r>
      <w:r w:rsidRPr="00C064B3">
        <w:t>c</w:t>
      </w:r>
      <w:r w:rsidR="0000570C" w:rsidRPr="00C064B3">
        <w:t>ustomer satisfaction surveys</w:t>
      </w:r>
    </w:p>
    <w:p w14:paraId="5344B6D1" w14:textId="77777777" w:rsidR="00D37ECD" w:rsidRPr="005E4C61" w:rsidRDefault="0000570C" w:rsidP="00D951BA">
      <w:pPr>
        <w:pStyle w:val="ListParagraph"/>
      </w:pPr>
      <w:r w:rsidRPr="005E4C61">
        <w:t>Audit results</w:t>
      </w:r>
    </w:p>
    <w:p w14:paraId="0E263EE7" w14:textId="77777777" w:rsidR="00D37ECD" w:rsidRPr="005E4C61" w:rsidRDefault="0000570C" w:rsidP="00D951BA">
      <w:pPr>
        <w:pStyle w:val="ListParagraph"/>
      </w:pPr>
      <w:r w:rsidRPr="005E4C61">
        <w:t>Escalated unresolved issues</w:t>
      </w:r>
    </w:p>
    <w:p w14:paraId="6C47E8A0" w14:textId="77777777" w:rsidR="00D37ECD" w:rsidRPr="0035618C" w:rsidRDefault="0000570C" w:rsidP="00D951BA">
      <w:pPr>
        <w:pStyle w:val="ListParagraph"/>
      </w:pPr>
      <w:r w:rsidRPr="0035618C">
        <w:t>Changes to the Agreement</w:t>
      </w:r>
    </w:p>
    <w:p w14:paraId="1DB4319F" w14:textId="77777777" w:rsidR="00D37ECD" w:rsidRPr="00D951BA" w:rsidRDefault="0000570C" w:rsidP="00D951BA">
      <w:pPr>
        <w:pStyle w:val="ListParagraph"/>
      </w:pPr>
      <w:r w:rsidRPr="00D951BA">
        <w:lastRenderedPageBreak/>
        <w:t>Quarterly review and outlook</w:t>
      </w:r>
    </w:p>
    <w:p w14:paraId="24E05F07" w14:textId="378D5279" w:rsidR="00D37ECD" w:rsidRPr="00C064B3" w:rsidRDefault="00FB715B" w:rsidP="00C55A5B">
      <w:pPr>
        <w:pStyle w:val="ListParagraph"/>
      </w:pPr>
      <w:r w:rsidRPr="00C064B3">
        <w:t xml:space="preserve">Overall health of the </w:t>
      </w:r>
      <w:r w:rsidR="00E44F08" w:rsidRPr="00C064B3">
        <w:t xml:space="preserve">various </w:t>
      </w:r>
      <w:r w:rsidR="00E44F08">
        <w:t>Service</w:t>
      </w:r>
      <w:r w:rsidR="0097444F">
        <w:t xml:space="preserve"> Tower Supplier</w:t>
      </w:r>
      <w:r w:rsidRPr="00C064B3">
        <w:t xml:space="preserve"> and </w:t>
      </w:r>
      <w:r w:rsidR="000D3DA4" w:rsidRPr="00C064B3">
        <w:t>VITA</w:t>
      </w:r>
      <w:r w:rsidRPr="00C064B3">
        <w:t xml:space="preserve"> relation</w:t>
      </w:r>
      <w:r w:rsidR="0000570C" w:rsidRPr="00C064B3">
        <w:t>ships</w:t>
      </w:r>
    </w:p>
    <w:p w14:paraId="4EAA6735" w14:textId="77777777" w:rsidR="00C064B3" w:rsidRPr="00C064B3" w:rsidRDefault="00C064B3" w:rsidP="004F1390">
      <w:pPr>
        <w:pStyle w:val="ListBullet2"/>
        <w:numPr>
          <w:ilvl w:val="0"/>
          <w:numId w:val="0"/>
        </w:numPr>
        <w:ind w:left="1440" w:hanging="360"/>
        <w:rPr>
          <w:rFonts w:asciiTheme="minorHAnsi" w:hAnsiTheme="minorHAnsi"/>
        </w:rPr>
      </w:pPr>
    </w:p>
    <w:p w14:paraId="7A464A05" w14:textId="77777777" w:rsidR="00C064B3" w:rsidRDefault="00C064B3" w:rsidP="004F1390">
      <w:pPr>
        <w:pStyle w:val="ListBullet2"/>
        <w:numPr>
          <w:ilvl w:val="0"/>
          <w:numId w:val="0"/>
        </w:numPr>
        <w:ind w:left="720"/>
        <w:rPr>
          <w:rFonts w:asciiTheme="minorHAnsi" w:hAnsiTheme="minorHAnsi"/>
        </w:rPr>
      </w:pPr>
      <w:r w:rsidRPr="00C064B3">
        <w:rPr>
          <w:rFonts w:asciiTheme="minorHAnsi" w:hAnsiTheme="minorHAnsi"/>
        </w:rPr>
        <w:t>While the Executive Alignment Meeting is a critical element of the Commonwealth’s governance framework, it is not intended to serve as the only forum in which the Commonwealth CIO engages with Supplier executives.  It is expected that the Commonwealth CIO will have clear lines of escalation within Supplier organizations and will establish and maintain relationships with Supplier executives with responsibility for their respective accounts and lines of business.</w:t>
      </w:r>
    </w:p>
    <w:p w14:paraId="7592A5FD" w14:textId="77777777" w:rsidR="00615AE8" w:rsidRPr="00C064B3" w:rsidRDefault="00615AE8" w:rsidP="004F1390">
      <w:pPr>
        <w:pStyle w:val="ListBullet2"/>
        <w:numPr>
          <w:ilvl w:val="0"/>
          <w:numId w:val="0"/>
        </w:numPr>
        <w:ind w:left="720"/>
        <w:rPr>
          <w:rFonts w:asciiTheme="minorHAnsi" w:hAnsiTheme="minorHAnsi"/>
        </w:rPr>
      </w:pPr>
    </w:p>
    <w:p w14:paraId="15F6C4A3" w14:textId="77777777" w:rsidR="00C064B3" w:rsidRPr="005E4C61" w:rsidRDefault="00C064B3">
      <w:pPr>
        <w:pStyle w:val="Heading2"/>
      </w:pPr>
      <w:bookmarkStart w:id="135" w:name="_Toc512347152"/>
      <w:r w:rsidRPr="005E4C61">
        <w:t>Platform Relationship Review</w:t>
      </w:r>
      <w:bookmarkEnd w:id="135"/>
    </w:p>
    <w:p w14:paraId="36E26015" w14:textId="77777777" w:rsidR="00C064B3" w:rsidRPr="00D951BA" w:rsidRDefault="00C064B3" w:rsidP="00D951BA">
      <w:pPr>
        <w:pStyle w:val="ListBullet2"/>
        <w:numPr>
          <w:ilvl w:val="0"/>
          <w:numId w:val="0"/>
        </w:numPr>
        <w:ind w:left="720"/>
      </w:pPr>
      <w:r w:rsidRPr="005E4C61">
        <w:rPr>
          <w:rFonts w:asciiTheme="minorHAnsi" w:hAnsiTheme="minorHAnsi"/>
        </w:rPr>
        <w:t xml:space="preserve">The Platform Relationship Review will have responsibility for protecting and enhancing the Platform by encouraging transparency and regular review of </w:t>
      </w:r>
      <w:r w:rsidR="004B03E0" w:rsidRPr="005E4C61">
        <w:rPr>
          <w:rFonts w:asciiTheme="minorHAnsi" w:hAnsiTheme="minorHAnsi"/>
        </w:rPr>
        <w:t>systemic</w:t>
      </w:r>
      <w:r w:rsidRPr="005E4C61">
        <w:rPr>
          <w:rFonts w:asciiTheme="minorHAnsi" w:hAnsiTheme="minorHAnsi"/>
        </w:rPr>
        <w:t xml:space="preserve"> or recurring issues.</w:t>
      </w:r>
    </w:p>
    <w:p w14:paraId="258CC851" w14:textId="77777777" w:rsidR="00C064B3" w:rsidRPr="00C064B3" w:rsidRDefault="00C064B3" w:rsidP="00C064B3">
      <w:pPr>
        <w:rPr>
          <w:rFonts w:asciiTheme="minorHAnsi" w:hAnsiTheme="minorHAnsi"/>
        </w:rPr>
      </w:pPr>
      <w:r w:rsidRPr="00C064B3">
        <w:rPr>
          <w:rFonts w:asciiTheme="minorHAnsi" w:hAnsiTheme="minorHAnsi"/>
        </w:rPr>
        <w:t>The overall purpose of the Platform Relationship Review is defined as:</w:t>
      </w:r>
    </w:p>
    <w:p w14:paraId="24ED983B" w14:textId="77777777" w:rsidR="00C064B3" w:rsidRPr="00C064B3" w:rsidRDefault="00C064B3" w:rsidP="00C55A5B">
      <w:pPr>
        <w:pStyle w:val="ListParagraph"/>
      </w:pPr>
      <w:r w:rsidRPr="00C064B3">
        <w:t xml:space="preserve">Create transparency for </w:t>
      </w:r>
      <w:r w:rsidR="005B5DC5">
        <w:t>Customer</w:t>
      </w:r>
      <w:r w:rsidR="005B5DC5" w:rsidRPr="00C064B3">
        <w:t xml:space="preserve"> </w:t>
      </w:r>
      <w:r w:rsidRPr="00C064B3">
        <w:t>engagement, service delivery and competing interests</w:t>
      </w:r>
    </w:p>
    <w:p w14:paraId="49F5C9E1" w14:textId="77777777" w:rsidR="00C064B3" w:rsidRPr="00C064B3" w:rsidRDefault="00C064B3" w:rsidP="00C55A5B">
      <w:pPr>
        <w:pStyle w:val="ListParagraph"/>
      </w:pPr>
      <w:r w:rsidRPr="00C064B3">
        <w:t xml:space="preserve">Independent enterprise review of </w:t>
      </w:r>
      <w:r w:rsidR="0097444F">
        <w:t>ITISP Governance as documented in the Service Management Manual and implemented</w:t>
      </w:r>
    </w:p>
    <w:p w14:paraId="754E8A49" w14:textId="77777777" w:rsidR="00C064B3" w:rsidRPr="00C064B3" w:rsidRDefault="00C064B3" w:rsidP="00C55A5B">
      <w:pPr>
        <w:pStyle w:val="ListParagraph"/>
      </w:pPr>
      <w:r w:rsidRPr="00C064B3">
        <w:t xml:space="preserve">Protect the </w:t>
      </w:r>
      <w:r w:rsidR="003C2903">
        <w:t>P</w:t>
      </w:r>
      <w:r w:rsidRPr="00C064B3">
        <w:t xml:space="preserve">latform by validating service delivery, governance effectiveness and </w:t>
      </w:r>
      <w:r w:rsidR="0097444F">
        <w:t>Customer</w:t>
      </w:r>
      <w:r w:rsidR="0097444F" w:rsidRPr="00C064B3">
        <w:t xml:space="preserve"> </w:t>
      </w:r>
      <w:r w:rsidRPr="00C064B3">
        <w:t>engagement</w:t>
      </w:r>
    </w:p>
    <w:p w14:paraId="611C12A5" w14:textId="77777777" w:rsidR="00C064B3" w:rsidRPr="005E4C61" w:rsidRDefault="00C064B3" w:rsidP="00D951BA">
      <w:pPr>
        <w:pStyle w:val="ListParagraph"/>
      </w:pPr>
      <w:r w:rsidRPr="005E4C61">
        <w:t>Identify systemic issues often missed by "normal governance"</w:t>
      </w:r>
    </w:p>
    <w:p w14:paraId="0D043529" w14:textId="77777777" w:rsidR="007F0168" w:rsidRPr="004F1390" w:rsidRDefault="007F0168" w:rsidP="00C55A5B">
      <w:pPr>
        <w:pStyle w:val="ListParagraph"/>
      </w:pPr>
      <w:r w:rsidRPr="007F0168">
        <w:t>Risk management of platform</w:t>
      </w:r>
    </w:p>
    <w:p w14:paraId="75782AFA" w14:textId="77777777" w:rsidR="00615AE8" w:rsidRDefault="00C064B3" w:rsidP="00C064B3">
      <w:pPr>
        <w:rPr>
          <w:rFonts w:asciiTheme="minorHAnsi" w:hAnsiTheme="minorHAnsi"/>
        </w:rPr>
      </w:pPr>
      <w:r w:rsidRPr="00C064B3">
        <w:rPr>
          <w:rFonts w:asciiTheme="minorHAnsi" w:hAnsiTheme="minorHAnsi"/>
        </w:rPr>
        <w:t xml:space="preserve">The Platform Relationship Review will be conducted </w:t>
      </w:r>
      <w:r w:rsidR="0097444F">
        <w:rPr>
          <w:rFonts w:asciiTheme="minorHAnsi" w:hAnsiTheme="minorHAnsi"/>
        </w:rPr>
        <w:t>b</w:t>
      </w:r>
      <w:r w:rsidR="005C0E62">
        <w:rPr>
          <w:rFonts w:asciiTheme="minorHAnsi" w:hAnsiTheme="minorHAnsi"/>
        </w:rPr>
        <w:t>iennially</w:t>
      </w:r>
      <w:r w:rsidR="0097444F">
        <w:rPr>
          <w:rFonts w:asciiTheme="minorHAnsi" w:hAnsiTheme="minorHAnsi"/>
        </w:rPr>
        <w:t xml:space="preserve"> </w:t>
      </w:r>
      <w:r w:rsidR="00B94BA3">
        <w:rPr>
          <w:rFonts w:asciiTheme="minorHAnsi" w:hAnsiTheme="minorHAnsi"/>
        </w:rPr>
        <w:t xml:space="preserve">(i.e., every other year) </w:t>
      </w:r>
      <w:r w:rsidRPr="00C064B3">
        <w:rPr>
          <w:rFonts w:asciiTheme="minorHAnsi" w:hAnsiTheme="minorHAnsi"/>
        </w:rPr>
        <w:t xml:space="preserve">by an independent advisor or consultant, delivered to the Commonwealth CIO.  </w:t>
      </w:r>
    </w:p>
    <w:p w14:paraId="1E15A4CB" w14:textId="77777777" w:rsidR="00B65250" w:rsidRPr="005E4C61" w:rsidRDefault="00B65250" w:rsidP="00B65250">
      <w:pPr>
        <w:pStyle w:val="Heading1"/>
      </w:pPr>
      <w:bookmarkStart w:id="136" w:name="_Toc461030559"/>
      <w:bookmarkStart w:id="137" w:name="_Toc461030560"/>
      <w:bookmarkStart w:id="138" w:name="_Toc461030561"/>
      <w:bookmarkStart w:id="139" w:name="_Toc461030562"/>
      <w:bookmarkStart w:id="140" w:name="_Toc461030563"/>
      <w:bookmarkStart w:id="141" w:name="_Toc461030564"/>
      <w:bookmarkStart w:id="142" w:name="_Toc461030565"/>
      <w:bookmarkStart w:id="143" w:name="_Toc461030566"/>
      <w:bookmarkStart w:id="144" w:name="_Toc461030567"/>
      <w:bookmarkStart w:id="145" w:name="_Toc461030568"/>
      <w:bookmarkStart w:id="146" w:name="_Toc461030569"/>
      <w:bookmarkStart w:id="147" w:name="_Toc461030570"/>
      <w:bookmarkStart w:id="148" w:name="_Toc461030571"/>
      <w:bookmarkStart w:id="149" w:name="_Toc461030572"/>
      <w:bookmarkStart w:id="150" w:name="_Toc461030573"/>
      <w:bookmarkStart w:id="151" w:name="_Toc461030574"/>
      <w:bookmarkStart w:id="152" w:name="_Toc461030575"/>
      <w:bookmarkStart w:id="153" w:name="_Toc461030576"/>
      <w:bookmarkStart w:id="154" w:name="_Toc461030577"/>
      <w:bookmarkStart w:id="155" w:name="_Toc461030578"/>
      <w:bookmarkStart w:id="156" w:name="_Toc461030579"/>
      <w:bookmarkStart w:id="157" w:name="_Toc461030580"/>
      <w:bookmarkStart w:id="158" w:name="_Toc461030581"/>
      <w:bookmarkStart w:id="159" w:name="_Toc461030582"/>
      <w:bookmarkStart w:id="160" w:name="_Toc461030583"/>
      <w:bookmarkStart w:id="161" w:name="_Toc461030584"/>
      <w:bookmarkStart w:id="162" w:name="_Toc461030585"/>
      <w:bookmarkStart w:id="163" w:name="_Toc461030586"/>
      <w:bookmarkStart w:id="164" w:name="_Toc461030587"/>
      <w:bookmarkStart w:id="165" w:name="_Toc461030588"/>
      <w:bookmarkStart w:id="166" w:name="_Toc461030589"/>
      <w:bookmarkStart w:id="167" w:name="_Toc461030590"/>
      <w:bookmarkStart w:id="168" w:name="_Toc461030591"/>
      <w:bookmarkStart w:id="169" w:name="_Toc461030592"/>
      <w:bookmarkStart w:id="170" w:name="_Toc461030593"/>
      <w:bookmarkStart w:id="171" w:name="_Toc461030594"/>
      <w:bookmarkStart w:id="172" w:name="_Toc461030595"/>
      <w:bookmarkStart w:id="173" w:name="_Toc461030596"/>
      <w:bookmarkStart w:id="174" w:name="_Toc461030597"/>
      <w:bookmarkStart w:id="175" w:name="_Toc461030598"/>
      <w:bookmarkStart w:id="176" w:name="_Toc461030599"/>
      <w:bookmarkStart w:id="177" w:name="_Toc461030600"/>
      <w:bookmarkStart w:id="178" w:name="_Toc461030601"/>
      <w:bookmarkStart w:id="179" w:name="_Toc461030602"/>
      <w:bookmarkStart w:id="180" w:name="_Toc461030603"/>
      <w:bookmarkStart w:id="181" w:name="_Toc461030604"/>
      <w:bookmarkStart w:id="182" w:name="_Toc461030605"/>
      <w:bookmarkStart w:id="183" w:name="_Toc461030606"/>
      <w:bookmarkStart w:id="184" w:name="_Toc461030607"/>
      <w:bookmarkStart w:id="185" w:name="_Toc461115416"/>
      <w:bookmarkStart w:id="186" w:name="_Toc512347153"/>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5E4C61">
        <w:t>Operational Governance Forums</w:t>
      </w:r>
      <w:bookmarkEnd w:id="185"/>
      <w:bookmarkEnd w:id="186"/>
    </w:p>
    <w:p w14:paraId="3F5FCFD8" w14:textId="77777777" w:rsidR="00B65250" w:rsidRPr="004F1390" w:rsidRDefault="00B65250" w:rsidP="00B65250">
      <w:pPr>
        <w:rPr>
          <w:rFonts w:asciiTheme="minorHAnsi" w:hAnsiTheme="minorHAnsi"/>
        </w:rPr>
      </w:pPr>
      <w:r w:rsidRPr="004F1390">
        <w:rPr>
          <w:rFonts w:asciiTheme="minorHAnsi" w:hAnsiTheme="minorHAnsi"/>
        </w:rPr>
        <w:t xml:space="preserve">Operational governance consists of day-to-day management of the Services, issue resolution, and Customer-specific technology decisions. Success of the governance model rests largely on managing operational governance, including resolving issues and making decisions, at the lowest possible level. Thus, the vast majority of issues are resolved through interaction </w:t>
      </w:r>
      <w:r>
        <w:rPr>
          <w:rFonts w:asciiTheme="minorHAnsi" w:hAnsiTheme="minorHAnsi"/>
        </w:rPr>
        <w:t>among</w:t>
      </w:r>
      <w:r w:rsidRPr="004F1390">
        <w:rPr>
          <w:rFonts w:asciiTheme="minorHAnsi" w:hAnsiTheme="minorHAnsi"/>
        </w:rPr>
        <w:t xml:space="preserve"> </w:t>
      </w:r>
      <w:r>
        <w:rPr>
          <w:rFonts w:asciiTheme="minorHAnsi" w:hAnsiTheme="minorHAnsi"/>
        </w:rPr>
        <w:t xml:space="preserve">VITA, </w:t>
      </w:r>
      <w:r w:rsidRPr="004F1390">
        <w:rPr>
          <w:rFonts w:asciiTheme="minorHAnsi" w:hAnsiTheme="minorHAnsi"/>
        </w:rPr>
        <w:t>the</w:t>
      </w:r>
      <w:r w:rsidRPr="00C064B3">
        <w:rPr>
          <w:rFonts w:asciiTheme="minorHAnsi" w:hAnsiTheme="minorHAnsi"/>
        </w:rPr>
        <w:t xml:space="preserve"> MSI, </w:t>
      </w:r>
      <w:r>
        <w:rPr>
          <w:rFonts w:asciiTheme="minorHAnsi" w:hAnsiTheme="minorHAnsi"/>
        </w:rPr>
        <w:t xml:space="preserve">and </w:t>
      </w:r>
      <w:r w:rsidRPr="00C064B3">
        <w:rPr>
          <w:rFonts w:asciiTheme="minorHAnsi" w:hAnsiTheme="minorHAnsi"/>
        </w:rPr>
        <w:t>the</w:t>
      </w:r>
      <w:r w:rsidRPr="004F1390">
        <w:rPr>
          <w:rFonts w:asciiTheme="minorHAnsi" w:hAnsiTheme="minorHAnsi"/>
        </w:rPr>
        <w:t xml:space="preserve"> </w:t>
      </w:r>
      <w:r>
        <w:rPr>
          <w:rFonts w:asciiTheme="minorHAnsi" w:hAnsiTheme="minorHAnsi"/>
        </w:rPr>
        <w:t>Service Tower Suppliers; C</w:t>
      </w:r>
      <w:r w:rsidRPr="004F1390">
        <w:rPr>
          <w:rFonts w:asciiTheme="minorHAnsi" w:hAnsiTheme="minorHAnsi"/>
        </w:rPr>
        <w:t>ustomer</w:t>
      </w:r>
      <w:r>
        <w:rPr>
          <w:rFonts w:asciiTheme="minorHAnsi" w:hAnsiTheme="minorHAnsi"/>
        </w:rPr>
        <w:t>s are</w:t>
      </w:r>
      <w:r w:rsidRPr="004F1390">
        <w:rPr>
          <w:rFonts w:asciiTheme="minorHAnsi" w:hAnsiTheme="minorHAnsi"/>
        </w:rPr>
        <w:t xml:space="preserve"> inclu</w:t>
      </w:r>
      <w:r>
        <w:rPr>
          <w:rFonts w:asciiTheme="minorHAnsi" w:hAnsiTheme="minorHAnsi"/>
        </w:rPr>
        <w:t>ded as appropriate</w:t>
      </w:r>
      <w:r w:rsidRPr="004F1390">
        <w:rPr>
          <w:rFonts w:asciiTheme="minorHAnsi" w:hAnsiTheme="minorHAnsi"/>
        </w:rPr>
        <w:t>. This approach provides for good management practice, with individuals who have the greatest knowledge of the situation empowered to act, and enables the governance committees to focus on escalated issues and strategic decision making.</w:t>
      </w:r>
      <w:r w:rsidRPr="00C064B3">
        <w:rPr>
          <w:rFonts w:asciiTheme="minorHAnsi" w:hAnsiTheme="minorHAnsi"/>
        </w:rPr>
        <w:t xml:space="preserve"> Customer inclusion will provide transparency into </w:t>
      </w:r>
      <w:r>
        <w:rPr>
          <w:rFonts w:asciiTheme="minorHAnsi" w:hAnsiTheme="minorHAnsi"/>
        </w:rPr>
        <w:t>P</w:t>
      </w:r>
      <w:r w:rsidRPr="00C064B3">
        <w:rPr>
          <w:rFonts w:asciiTheme="minorHAnsi" w:hAnsiTheme="minorHAnsi"/>
        </w:rPr>
        <w:t>latform operations, provide VITA with insight into issue</w:t>
      </w:r>
      <w:r>
        <w:rPr>
          <w:rFonts w:asciiTheme="minorHAnsi" w:hAnsiTheme="minorHAnsi"/>
        </w:rPr>
        <w:t>s</w:t>
      </w:r>
      <w:r w:rsidRPr="00C064B3">
        <w:rPr>
          <w:rFonts w:asciiTheme="minorHAnsi" w:hAnsiTheme="minorHAnsi"/>
        </w:rPr>
        <w:t xml:space="preserve"> that require escalation, and provide the </w:t>
      </w:r>
      <w:r>
        <w:rPr>
          <w:rFonts w:asciiTheme="minorHAnsi" w:hAnsiTheme="minorHAnsi"/>
        </w:rPr>
        <w:t xml:space="preserve">MSI and Service Tower </w:t>
      </w:r>
      <w:r w:rsidRPr="00C064B3">
        <w:rPr>
          <w:rFonts w:asciiTheme="minorHAnsi" w:hAnsiTheme="minorHAnsi"/>
        </w:rPr>
        <w:t>Suppliers with needed information about agency business operations and requirements.</w:t>
      </w:r>
    </w:p>
    <w:p w14:paraId="59B571FA" w14:textId="5473B4E8" w:rsidR="00B65250" w:rsidRPr="004F1390" w:rsidRDefault="00B65250" w:rsidP="00B65250">
      <w:pPr>
        <w:rPr>
          <w:rFonts w:asciiTheme="minorHAnsi" w:hAnsiTheme="minorHAnsi"/>
        </w:rPr>
      </w:pPr>
      <w:r w:rsidRPr="004F1390">
        <w:rPr>
          <w:rFonts w:asciiTheme="minorHAnsi" w:hAnsiTheme="minorHAnsi"/>
        </w:rPr>
        <w:t xml:space="preserve">To enable VITA’s role in overseeing the Agreement, VITA interfaces with Customers and </w:t>
      </w:r>
      <w:r w:rsidR="00E51BD0">
        <w:rPr>
          <w:rFonts w:asciiTheme="minorHAnsi" w:hAnsiTheme="minorHAnsi"/>
        </w:rPr>
        <w:t>I</w:t>
      </w:r>
      <w:r w:rsidRPr="004F1390">
        <w:rPr>
          <w:rFonts w:asciiTheme="minorHAnsi" w:hAnsiTheme="minorHAnsi"/>
        </w:rPr>
        <w:t xml:space="preserve">ntegrated </w:t>
      </w:r>
      <w:r w:rsidRPr="00C064B3">
        <w:rPr>
          <w:rFonts w:asciiTheme="minorHAnsi" w:hAnsiTheme="minorHAnsi"/>
        </w:rPr>
        <w:t>S</w:t>
      </w:r>
      <w:r w:rsidRPr="004F1390">
        <w:rPr>
          <w:rFonts w:asciiTheme="minorHAnsi" w:hAnsiTheme="minorHAnsi"/>
        </w:rPr>
        <w:t>upplie</w:t>
      </w:r>
      <w:r w:rsidRPr="00C064B3">
        <w:rPr>
          <w:rFonts w:asciiTheme="minorHAnsi" w:hAnsiTheme="minorHAnsi"/>
        </w:rPr>
        <w:t>r</w:t>
      </w:r>
      <w:r w:rsidRPr="004F1390">
        <w:rPr>
          <w:rFonts w:asciiTheme="minorHAnsi" w:hAnsiTheme="minorHAnsi"/>
        </w:rPr>
        <w:t xml:space="preserve">s on a variety of enterprise issues. On a daily basis, VITA management and technical staff interface with VITA Customers and </w:t>
      </w:r>
      <w:r>
        <w:rPr>
          <w:rFonts w:asciiTheme="minorHAnsi" w:hAnsiTheme="minorHAnsi"/>
        </w:rPr>
        <w:t>I</w:t>
      </w:r>
      <w:r w:rsidRPr="004F1390">
        <w:rPr>
          <w:rFonts w:asciiTheme="minorHAnsi" w:hAnsiTheme="minorHAnsi"/>
        </w:rPr>
        <w:t xml:space="preserve">ntegrated </w:t>
      </w:r>
      <w:r w:rsidRPr="00C064B3">
        <w:rPr>
          <w:rFonts w:asciiTheme="minorHAnsi" w:hAnsiTheme="minorHAnsi"/>
        </w:rPr>
        <w:t>S</w:t>
      </w:r>
      <w:r w:rsidRPr="004F1390">
        <w:rPr>
          <w:rFonts w:asciiTheme="minorHAnsi" w:hAnsiTheme="minorHAnsi"/>
        </w:rPr>
        <w:t xml:space="preserve">uppliers to answer questions about the Agreement, understand and resolve issues, and facilitate communication and coordination. VITA will also have regular enterprise operations meetings with the MSI and </w:t>
      </w:r>
      <w:r w:rsidRPr="004F1390">
        <w:rPr>
          <w:rFonts w:asciiTheme="minorHAnsi" w:hAnsiTheme="minorHAnsi"/>
        </w:rPr>
        <w:lastRenderedPageBreak/>
        <w:t xml:space="preserve">appropriate </w:t>
      </w:r>
      <w:r>
        <w:rPr>
          <w:rFonts w:asciiTheme="minorHAnsi" w:hAnsiTheme="minorHAnsi"/>
        </w:rPr>
        <w:t>Service Tower S</w:t>
      </w:r>
      <w:r w:rsidRPr="004F1390">
        <w:rPr>
          <w:rFonts w:asciiTheme="minorHAnsi" w:hAnsiTheme="minorHAnsi"/>
        </w:rPr>
        <w:t>upplier staff to manage the Agreement. The meeting topics will include the following topic areas:</w:t>
      </w:r>
    </w:p>
    <w:p w14:paraId="20E25BDD" w14:textId="77777777" w:rsidR="00B65250" w:rsidRPr="005E4C61" w:rsidRDefault="00B65250" w:rsidP="00D951BA">
      <w:pPr>
        <w:pStyle w:val="ListParagraph"/>
      </w:pPr>
      <w:r w:rsidRPr="005E4C61">
        <w:t>Service delivery and operations performance</w:t>
      </w:r>
    </w:p>
    <w:p w14:paraId="26EAF12C" w14:textId="77777777" w:rsidR="00B65250" w:rsidRPr="005E4C61" w:rsidRDefault="00B65250" w:rsidP="00D951BA">
      <w:pPr>
        <w:pStyle w:val="ListParagraph"/>
      </w:pPr>
      <w:r w:rsidRPr="005E4C61">
        <w:t>Problem Management</w:t>
      </w:r>
    </w:p>
    <w:p w14:paraId="1E32EE31" w14:textId="77777777" w:rsidR="00B65250" w:rsidRPr="0035618C" w:rsidRDefault="00B65250" w:rsidP="00D951BA">
      <w:pPr>
        <w:pStyle w:val="ListParagraph"/>
      </w:pPr>
      <w:r w:rsidRPr="0035618C">
        <w:t>Availability and Capacity Management</w:t>
      </w:r>
    </w:p>
    <w:p w14:paraId="22E89309" w14:textId="77777777" w:rsidR="00B65250" w:rsidRPr="00D951BA" w:rsidRDefault="00B65250" w:rsidP="00D951BA">
      <w:pPr>
        <w:pStyle w:val="ListParagraph"/>
      </w:pPr>
      <w:r w:rsidRPr="00D951BA">
        <w:t>Finance, invoices, and chargeback</w:t>
      </w:r>
    </w:p>
    <w:p w14:paraId="4F5D93D0" w14:textId="77777777" w:rsidR="00B65250" w:rsidRPr="00D951BA" w:rsidRDefault="00B65250" w:rsidP="00D951BA">
      <w:pPr>
        <w:pStyle w:val="ListParagraph"/>
      </w:pPr>
      <w:r w:rsidRPr="00D951BA">
        <w:t xml:space="preserve">Contract administration and Deliverables </w:t>
      </w:r>
    </w:p>
    <w:p w14:paraId="53FC80B5" w14:textId="77777777" w:rsidR="00B65250" w:rsidRPr="00850613" w:rsidRDefault="00B65250" w:rsidP="00B65250">
      <w:pPr>
        <w:pStyle w:val="ListParagraph"/>
      </w:pPr>
      <w:r w:rsidRPr="00850613">
        <w:t>On-Going Programs</w:t>
      </w:r>
    </w:p>
    <w:p w14:paraId="18E27A0C" w14:textId="77777777" w:rsidR="00B65250" w:rsidRPr="00850613" w:rsidRDefault="00B65250" w:rsidP="00B65250">
      <w:pPr>
        <w:pStyle w:val="ListParagraph"/>
      </w:pPr>
      <w:r w:rsidRPr="00850613">
        <w:t>Service Portfolio Review</w:t>
      </w:r>
    </w:p>
    <w:p w14:paraId="4370CD1D" w14:textId="77777777" w:rsidR="00B65250" w:rsidRPr="00850613" w:rsidRDefault="00B65250" w:rsidP="00B65250">
      <w:pPr>
        <w:pStyle w:val="ListParagraph"/>
      </w:pPr>
      <w:r w:rsidRPr="00850613">
        <w:t>Process Evaluation and Currency</w:t>
      </w:r>
    </w:p>
    <w:p w14:paraId="5979B88F" w14:textId="77777777" w:rsidR="00B65250" w:rsidRPr="00850613" w:rsidRDefault="00B65250" w:rsidP="00B65250">
      <w:pPr>
        <w:pStyle w:val="ListParagraph"/>
      </w:pPr>
      <w:r w:rsidRPr="00850613">
        <w:t>SMM and OLA Currency</w:t>
      </w:r>
    </w:p>
    <w:p w14:paraId="2DAA3CC9" w14:textId="77777777" w:rsidR="00B65250" w:rsidRPr="00850613" w:rsidRDefault="00B65250" w:rsidP="00B65250">
      <w:pPr>
        <w:pStyle w:val="ListParagraph"/>
      </w:pPr>
      <w:r w:rsidRPr="00850613">
        <w:t>Continu</w:t>
      </w:r>
      <w:r>
        <w:t>al</w:t>
      </w:r>
      <w:r w:rsidRPr="00850613">
        <w:t xml:space="preserve"> Improvement</w:t>
      </w:r>
    </w:p>
    <w:p w14:paraId="76EAC801" w14:textId="77777777" w:rsidR="00B65250" w:rsidRPr="00850613" w:rsidRDefault="00B65250" w:rsidP="00B65250">
      <w:pPr>
        <w:pStyle w:val="ListParagraph"/>
      </w:pPr>
      <w:r w:rsidRPr="00850613">
        <w:t>Technical Currency and Innovation</w:t>
      </w:r>
    </w:p>
    <w:p w14:paraId="2807B82A" w14:textId="77777777" w:rsidR="00B65250" w:rsidRPr="00850613" w:rsidRDefault="00B65250" w:rsidP="00B65250">
      <w:pPr>
        <w:pStyle w:val="ListParagraph"/>
      </w:pPr>
      <w:r w:rsidRPr="00850613">
        <w:t>Knowledge Management</w:t>
      </w:r>
    </w:p>
    <w:p w14:paraId="4B30E904" w14:textId="77777777" w:rsidR="00B65250" w:rsidRPr="005E4C61" w:rsidRDefault="00B65250" w:rsidP="00D951BA">
      <w:pPr>
        <w:pStyle w:val="ListParagraph"/>
      </w:pPr>
      <w:r w:rsidRPr="005E4C61">
        <w:t>Technology standards and long-range planning</w:t>
      </w:r>
    </w:p>
    <w:p w14:paraId="2E681C6A" w14:textId="03377CCD" w:rsidR="00B65250" w:rsidRPr="005E4C61" w:rsidRDefault="00B65250" w:rsidP="00D951BA">
      <w:pPr>
        <w:pStyle w:val="ListParagraph"/>
      </w:pPr>
      <w:r w:rsidRPr="005E4C61">
        <w:t xml:space="preserve">Service level </w:t>
      </w:r>
      <w:r w:rsidR="00E44F08" w:rsidRPr="005E4C61">
        <w:t>and performance</w:t>
      </w:r>
      <w:r w:rsidRPr="005E4C61">
        <w:t xml:space="preserve"> management</w:t>
      </w:r>
    </w:p>
    <w:p w14:paraId="6B16DFCD" w14:textId="77777777" w:rsidR="00B65250" w:rsidRPr="0035618C" w:rsidRDefault="00B65250" w:rsidP="00D951BA">
      <w:pPr>
        <w:pStyle w:val="ListParagraph"/>
      </w:pPr>
      <w:r w:rsidRPr="0035618C">
        <w:t>Security and disaster recovery management</w:t>
      </w:r>
    </w:p>
    <w:p w14:paraId="6794BEBF" w14:textId="77777777" w:rsidR="00B65250" w:rsidRPr="0035618C" w:rsidRDefault="00B65250" w:rsidP="00D951BA">
      <w:pPr>
        <w:pStyle w:val="ListParagraph"/>
      </w:pPr>
      <w:r w:rsidRPr="0035618C">
        <w:t>Transition management</w:t>
      </w:r>
    </w:p>
    <w:p w14:paraId="50668837" w14:textId="77777777" w:rsidR="00B65250" w:rsidRPr="00D951BA" w:rsidRDefault="00B65250" w:rsidP="00D951BA">
      <w:pPr>
        <w:pStyle w:val="ListParagraph"/>
      </w:pPr>
      <w:r w:rsidRPr="00D951BA">
        <w:t>Stabilization management</w:t>
      </w:r>
    </w:p>
    <w:p w14:paraId="0884963A" w14:textId="77777777" w:rsidR="00B65250" w:rsidRPr="00D951BA" w:rsidRDefault="00B65250" w:rsidP="00D951BA">
      <w:pPr>
        <w:pStyle w:val="ListParagraph"/>
      </w:pPr>
      <w:r w:rsidRPr="00D951BA">
        <w:t>Consolidation management</w:t>
      </w:r>
    </w:p>
    <w:p w14:paraId="6183E64A" w14:textId="77777777" w:rsidR="00B65250" w:rsidRPr="00D951BA" w:rsidRDefault="00B65250" w:rsidP="00D951BA">
      <w:pPr>
        <w:pStyle w:val="ListParagraph"/>
      </w:pPr>
      <w:r w:rsidRPr="00D951BA">
        <w:t>Customer Satisfaction</w:t>
      </w:r>
    </w:p>
    <w:p w14:paraId="1C26A011" w14:textId="77777777" w:rsidR="00B65250" w:rsidRPr="00D951BA" w:rsidRDefault="00B65250" w:rsidP="00D951BA">
      <w:pPr>
        <w:pStyle w:val="ListParagraph"/>
      </w:pPr>
      <w:r w:rsidRPr="00D951BA">
        <w:t>Customer Relationship management</w:t>
      </w:r>
    </w:p>
    <w:p w14:paraId="10D77755" w14:textId="77777777" w:rsidR="00B65250" w:rsidRPr="00D951BA" w:rsidRDefault="00B65250" w:rsidP="00D951BA">
      <w:pPr>
        <w:pStyle w:val="ListParagraph"/>
      </w:pPr>
      <w:r w:rsidRPr="00D951BA">
        <w:t>Issues Management and Governance</w:t>
      </w:r>
    </w:p>
    <w:p w14:paraId="3509B279" w14:textId="77777777" w:rsidR="00B65250" w:rsidRPr="00850613" w:rsidRDefault="00B65250" w:rsidP="00B65250">
      <w:pPr>
        <w:pStyle w:val="ListParagraph"/>
      </w:pPr>
      <w:r w:rsidRPr="00850613">
        <w:t>Complaint Management</w:t>
      </w:r>
    </w:p>
    <w:p w14:paraId="5010A772" w14:textId="77777777" w:rsidR="00B65250" w:rsidRPr="00850613" w:rsidRDefault="00B65250" w:rsidP="00B65250">
      <w:pPr>
        <w:pStyle w:val="ListParagraph"/>
      </w:pPr>
      <w:r w:rsidRPr="00850613">
        <w:t>Risk Management</w:t>
      </w:r>
    </w:p>
    <w:p w14:paraId="29F491F0" w14:textId="77777777" w:rsidR="00B65250" w:rsidRPr="005E4C61" w:rsidRDefault="00B65250" w:rsidP="00D951BA">
      <w:pPr>
        <w:pStyle w:val="ListParagraph"/>
      </w:pPr>
      <w:r w:rsidRPr="005E4C61">
        <w:t>Asset Management and License Compliance</w:t>
      </w:r>
    </w:p>
    <w:p w14:paraId="268F6FA4" w14:textId="77777777" w:rsidR="00B65250" w:rsidRPr="005E4C61" w:rsidRDefault="00B65250" w:rsidP="00D951BA">
      <w:pPr>
        <w:pStyle w:val="ListParagraph"/>
      </w:pPr>
      <w:r w:rsidRPr="005E4C61">
        <w:t>Services Management Manual currency</w:t>
      </w:r>
    </w:p>
    <w:p w14:paraId="67BABD0B" w14:textId="77777777" w:rsidR="00B65250" w:rsidRPr="0035618C" w:rsidRDefault="00B65250" w:rsidP="00D951BA">
      <w:pPr>
        <w:pStyle w:val="ListParagraph"/>
      </w:pPr>
      <w:r w:rsidRPr="0035618C">
        <w:t>Solution Request management</w:t>
      </w:r>
    </w:p>
    <w:p w14:paraId="6BF902CE" w14:textId="6E6C14FD" w:rsidR="00B65250" w:rsidRDefault="00B65250" w:rsidP="009358C8">
      <w:pPr>
        <w:contextualSpacing/>
        <w:rPr>
          <w:rFonts w:asciiTheme="minorHAnsi" w:hAnsiTheme="minorHAnsi"/>
        </w:rPr>
      </w:pPr>
      <w:r w:rsidRPr="00C064B3">
        <w:rPr>
          <w:rFonts w:asciiTheme="minorHAnsi" w:hAnsiTheme="minorHAnsi"/>
        </w:rPr>
        <w:t>The MSI will be responsible for managing the cadence and reporting of these forums</w:t>
      </w:r>
      <w:r>
        <w:rPr>
          <w:rFonts w:asciiTheme="minorHAnsi" w:hAnsiTheme="minorHAnsi"/>
        </w:rPr>
        <w:t xml:space="preserve"> as documented in the SMM</w:t>
      </w:r>
      <w:r w:rsidRPr="00C064B3">
        <w:rPr>
          <w:rFonts w:asciiTheme="minorHAnsi" w:hAnsiTheme="minorHAnsi"/>
        </w:rPr>
        <w:t xml:space="preserve">, unless directed otherwise by VITA.  </w:t>
      </w:r>
      <w:bookmarkStart w:id="187" w:name="_Toc461115418"/>
      <w:r>
        <w:rPr>
          <w:rFonts w:asciiTheme="minorHAnsi" w:hAnsiTheme="minorHAnsi"/>
        </w:rPr>
        <w:t>I</w:t>
      </w:r>
      <w:r w:rsidRPr="00C064B3">
        <w:rPr>
          <w:rFonts w:asciiTheme="minorHAnsi" w:hAnsiTheme="minorHAnsi"/>
        </w:rPr>
        <w:t>nitial Operational Governance Forums</w:t>
      </w:r>
      <w:r>
        <w:rPr>
          <w:rFonts w:asciiTheme="minorHAnsi" w:hAnsiTheme="minorHAnsi"/>
        </w:rPr>
        <w:t xml:space="preserve"> are described below.</w:t>
      </w:r>
    </w:p>
    <w:bookmarkEnd w:id="187"/>
    <w:p w14:paraId="4AED7C91" w14:textId="77777777" w:rsidR="00B65250" w:rsidRPr="00C064B3" w:rsidRDefault="00B65250" w:rsidP="00B65250">
      <w:pPr>
        <w:contextualSpacing/>
        <w:rPr>
          <w:rFonts w:asciiTheme="minorHAnsi" w:hAnsiTheme="minorHAnsi"/>
        </w:rPr>
      </w:pPr>
    </w:p>
    <w:p w14:paraId="13D0AE74" w14:textId="77777777" w:rsidR="00B65250" w:rsidRPr="005E4C61" w:rsidRDefault="00B65250" w:rsidP="00B65250">
      <w:pPr>
        <w:pStyle w:val="Heading2"/>
      </w:pPr>
      <w:bookmarkStart w:id="188" w:name="_Toc461115419"/>
      <w:bookmarkStart w:id="189" w:name="_Toc512347154"/>
      <w:r w:rsidRPr="005E4C61">
        <w:t>Service Tower Meetings</w:t>
      </w:r>
      <w:bookmarkEnd w:id="188"/>
      <w:bookmarkEnd w:id="189"/>
    </w:p>
    <w:p w14:paraId="47C16192" w14:textId="77777777" w:rsidR="00B65250" w:rsidRPr="00C064B3" w:rsidRDefault="00B65250" w:rsidP="00B65250">
      <w:pPr>
        <w:rPr>
          <w:rFonts w:asciiTheme="minorHAnsi" w:hAnsiTheme="minorHAnsi"/>
        </w:rPr>
      </w:pPr>
      <w:r w:rsidRPr="00C064B3">
        <w:rPr>
          <w:rFonts w:asciiTheme="minorHAnsi" w:hAnsiTheme="minorHAnsi"/>
        </w:rPr>
        <w:t xml:space="preserve">The Service Tower Meetings will perform a Service Tower-specific review of the performance of the </w:t>
      </w:r>
      <w:r>
        <w:rPr>
          <w:rFonts w:asciiTheme="minorHAnsi" w:hAnsiTheme="minorHAnsi"/>
        </w:rPr>
        <w:t>Integrated Services Platform</w:t>
      </w:r>
      <w:r w:rsidRPr="00C064B3">
        <w:rPr>
          <w:rFonts w:asciiTheme="minorHAnsi" w:hAnsiTheme="minorHAnsi"/>
        </w:rPr>
        <w:t xml:space="preserve">. There will be a separate meeting for each Service Tower Supplier (for the purposes of these meetings, MSI services </w:t>
      </w:r>
      <w:r>
        <w:rPr>
          <w:rFonts w:asciiTheme="minorHAnsi" w:hAnsiTheme="minorHAnsi"/>
        </w:rPr>
        <w:t>are considered a separate “Service Tower”</w:t>
      </w:r>
      <w:r w:rsidRPr="00C064B3">
        <w:rPr>
          <w:rFonts w:asciiTheme="minorHAnsi" w:hAnsiTheme="minorHAnsi"/>
        </w:rPr>
        <w:t>).</w:t>
      </w:r>
    </w:p>
    <w:p w14:paraId="60C8F82D" w14:textId="77777777" w:rsidR="00B65250" w:rsidRPr="00C064B3" w:rsidRDefault="00B65250" w:rsidP="00B65250">
      <w:pPr>
        <w:rPr>
          <w:rFonts w:asciiTheme="minorHAnsi" w:hAnsiTheme="minorHAnsi"/>
        </w:rPr>
      </w:pPr>
      <w:r w:rsidRPr="00C064B3">
        <w:rPr>
          <w:rFonts w:asciiTheme="minorHAnsi" w:hAnsiTheme="minorHAnsi"/>
        </w:rPr>
        <w:t xml:space="preserve">The overall scope of the Service Tower Meetings is defined as: the oversight, review, and management of service operations </w:t>
      </w:r>
      <w:r>
        <w:rPr>
          <w:rFonts w:asciiTheme="minorHAnsi" w:hAnsiTheme="minorHAnsi"/>
        </w:rPr>
        <w:t>for</w:t>
      </w:r>
      <w:r w:rsidRPr="00C064B3">
        <w:rPr>
          <w:rFonts w:asciiTheme="minorHAnsi" w:hAnsiTheme="minorHAnsi"/>
        </w:rPr>
        <w:t xml:space="preserve"> </w:t>
      </w:r>
      <w:r>
        <w:rPr>
          <w:rFonts w:asciiTheme="minorHAnsi" w:hAnsiTheme="minorHAnsi"/>
        </w:rPr>
        <w:t>each Service Tower</w:t>
      </w:r>
      <w:r w:rsidRPr="00C064B3">
        <w:rPr>
          <w:rFonts w:asciiTheme="minorHAnsi" w:hAnsiTheme="minorHAnsi"/>
        </w:rPr>
        <w:t>.</w:t>
      </w:r>
    </w:p>
    <w:p w14:paraId="18E5C3E5" w14:textId="77777777" w:rsidR="00B65250" w:rsidRPr="00C064B3" w:rsidRDefault="00B65250" w:rsidP="00B65250">
      <w:pPr>
        <w:rPr>
          <w:rFonts w:asciiTheme="minorHAnsi" w:hAnsiTheme="minorHAnsi"/>
        </w:rPr>
      </w:pPr>
      <w:r w:rsidRPr="00C064B3">
        <w:rPr>
          <w:rFonts w:asciiTheme="minorHAnsi" w:hAnsiTheme="minorHAnsi"/>
        </w:rPr>
        <w:t xml:space="preserve">The overall purpose of the Service Tower Meetings </w:t>
      </w:r>
      <w:r>
        <w:rPr>
          <w:rFonts w:asciiTheme="minorHAnsi" w:hAnsiTheme="minorHAnsi"/>
        </w:rPr>
        <w:t>may be</w:t>
      </w:r>
      <w:r w:rsidRPr="00C064B3">
        <w:rPr>
          <w:rFonts w:asciiTheme="minorHAnsi" w:hAnsiTheme="minorHAnsi"/>
        </w:rPr>
        <w:t xml:space="preserve"> defined as:</w:t>
      </w:r>
    </w:p>
    <w:p w14:paraId="4198F119" w14:textId="77777777" w:rsidR="00B65250" w:rsidRPr="005E4C61" w:rsidRDefault="00B65250" w:rsidP="00D951BA">
      <w:pPr>
        <w:pStyle w:val="ListParagraph"/>
      </w:pPr>
      <w:r w:rsidRPr="005E4C61">
        <w:t>Provide general management, oversight, and review of the service delivery for each individual Service Tower (and separately, the MSI)</w:t>
      </w:r>
    </w:p>
    <w:p w14:paraId="23661BCF" w14:textId="77777777" w:rsidR="00B65250" w:rsidRPr="005E4C61" w:rsidRDefault="00B65250" w:rsidP="00D951BA">
      <w:pPr>
        <w:pStyle w:val="ListParagraph"/>
      </w:pPr>
      <w:r w:rsidRPr="005E4C61">
        <w:lastRenderedPageBreak/>
        <w:t>Manage operational and customer experience risks and issues</w:t>
      </w:r>
    </w:p>
    <w:p w14:paraId="1F4591DE" w14:textId="77777777" w:rsidR="00B65250" w:rsidRPr="0035618C" w:rsidRDefault="00B65250" w:rsidP="00D951BA">
      <w:pPr>
        <w:pStyle w:val="ListParagraph"/>
      </w:pPr>
      <w:r w:rsidRPr="0035618C">
        <w:t>Monitor in flight projects</w:t>
      </w:r>
    </w:p>
    <w:p w14:paraId="4AF9B7EE" w14:textId="77777777" w:rsidR="00B65250" w:rsidRPr="0035618C" w:rsidRDefault="00B65250" w:rsidP="00D951BA">
      <w:pPr>
        <w:pStyle w:val="ListParagraph"/>
      </w:pPr>
      <w:r w:rsidRPr="0035618C">
        <w:t>Review proposed project activity</w:t>
      </w:r>
    </w:p>
    <w:p w14:paraId="69120DD5" w14:textId="77777777" w:rsidR="00B65250" w:rsidRPr="00D951BA" w:rsidRDefault="00B65250" w:rsidP="00D951BA">
      <w:pPr>
        <w:pStyle w:val="ListParagraph"/>
      </w:pPr>
      <w:r w:rsidRPr="00D951BA">
        <w:t>Review resource consumption, as applicable</w:t>
      </w:r>
    </w:p>
    <w:p w14:paraId="74A9A58D" w14:textId="77777777" w:rsidR="00B65250" w:rsidRPr="00D951BA" w:rsidRDefault="00B65250" w:rsidP="00D951BA">
      <w:pPr>
        <w:pStyle w:val="ListParagraph"/>
      </w:pPr>
      <w:r w:rsidRPr="00D951BA">
        <w:t>Review proposed and planned technology changes</w:t>
      </w:r>
    </w:p>
    <w:p w14:paraId="2B41181F" w14:textId="77777777" w:rsidR="00B65250" w:rsidRPr="00C55A5B" w:rsidRDefault="00B65250" w:rsidP="00B65250">
      <w:pPr>
        <w:rPr>
          <w:rFonts w:asciiTheme="minorHAnsi" w:hAnsiTheme="minorHAnsi" w:cstheme="minorHAnsi"/>
        </w:rPr>
      </w:pPr>
      <w:r w:rsidRPr="00C55A5B">
        <w:rPr>
          <w:rFonts w:asciiTheme="minorHAnsi" w:hAnsiTheme="minorHAnsi" w:cstheme="minorHAnsi"/>
        </w:rPr>
        <w:t>The topics to be addressed by the Service Tower Meetings include:</w:t>
      </w:r>
    </w:p>
    <w:p w14:paraId="7B472783" w14:textId="77777777" w:rsidR="00B65250" w:rsidRPr="005E4C61" w:rsidRDefault="00B65250" w:rsidP="00D951BA">
      <w:pPr>
        <w:pStyle w:val="ListParagraph"/>
      </w:pPr>
      <w:r w:rsidRPr="005E4C61">
        <w:t>Service performance</w:t>
      </w:r>
    </w:p>
    <w:p w14:paraId="73C3CD04" w14:textId="77777777" w:rsidR="00B65250" w:rsidRPr="005E4C61" w:rsidRDefault="00B65250" w:rsidP="00D951BA">
      <w:pPr>
        <w:pStyle w:val="ListParagraph"/>
      </w:pPr>
      <w:r w:rsidRPr="005E4C61">
        <w:t>Significant projects – in flight</w:t>
      </w:r>
    </w:p>
    <w:p w14:paraId="399CF92E" w14:textId="77777777" w:rsidR="00B65250" w:rsidRPr="0035618C" w:rsidRDefault="00B65250" w:rsidP="00D951BA">
      <w:pPr>
        <w:pStyle w:val="ListParagraph"/>
      </w:pPr>
      <w:r w:rsidRPr="0035618C">
        <w:t>Significant projects – proposed</w:t>
      </w:r>
    </w:p>
    <w:p w14:paraId="561034BF" w14:textId="77777777" w:rsidR="00B65250" w:rsidRPr="0035618C" w:rsidRDefault="00B65250" w:rsidP="00D951BA">
      <w:pPr>
        <w:pStyle w:val="ListParagraph"/>
      </w:pPr>
      <w:r w:rsidRPr="0035618C">
        <w:t>Services consumption</w:t>
      </w:r>
    </w:p>
    <w:p w14:paraId="46C477D3" w14:textId="77777777" w:rsidR="00B65250" w:rsidRPr="00D951BA" w:rsidRDefault="00B65250" w:rsidP="00D951BA">
      <w:pPr>
        <w:pStyle w:val="ListParagraph"/>
      </w:pPr>
      <w:r w:rsidRPr="00D951BA">
        <w:t>Issues and risks</w:t>
      </w:r>
    </w:p>
    <w:p w14:paraId="7A35BDD4" w14:textId="77777777" w:rsidR="00B65250" w:rsidRPr="00D951BA" w:rsidRDefault="00B65250" w:rsidP="00D951BA">
      <w:pPr>
        <w:pStyle w:val="ListParagraph"/>
      </w:pPr>
      <w:r w:rsidRPr="00D951BA">
        <w:t>Proposed and planned technology changes</w:t>
      </w:r>
    </w:p>
    <w:p w14:paraId="7AC06898" w14:textId="77777777" w:rsidR="00B65250" w:rsidRPr="00C064B3" w:rsidRDefault="00B65250" w:rsidP="00B65250">
      <w:pPr>
        <w:rPr>
          <w:rFonts w:asciiTheme="minorHAnsi" w:hAnsiTheme="minorHAnsi"/>
        </w:rPr>
      </w:pPr>
      <w:r>
        <w:rPr>
          <w:rFonts w:asciiTheme="minorHAnsi" w:hAnsiTheme="minorHAnsi"/>
        </w:rPr>
        <w:t>The Service Tower Meetings</w:t>
      </w:r>
      <w:r w:rsidRPr="00C064B3">
        <w:rPr>
          <w:rFonts w:asciiTheme="minorHAnsi" w:hAnsiTheme="minorHAnsi"/>
        </w:rPr>
        <w:t xml:space="preserve"> will be initially comprised as follows:</w:t>
      </w:r>
    </w:p>
    <w:p w14:paraId="427995B7" w14:textId="77777777" w:rsidR="00B65250" w:rsidRPr="00C064B3" w:rsidRDefault="00B65250" w:rsidP="00B65250">
      <w:pPr>
        <w:pStyle w:val="List"/>
        <w:rPr>
          <w:rFonts w:asciiTheme="minorHAnsi" w:hAnsiTheme="minorHAnsi"/>
        </w:rPr>
      </w:pPr>
      <w:r w:rsidRPr="00C064B3">
        <w:rPr>
          <w:rFonts w:asciiTheme="minorHAnsi" w:hAnsiTheme="minorHAnsi"/>
        </w:rPr>
        <w:t>VITA</w:t>
      </w:r>
    </w:p>
    <w:p w14:paraId="4D71691E" w14:textId="1200AD74" w:rsidR="00B65250" w:rsidRPr="005E4C61" w:rsidRDefault="00B65250" w:rsidP="00D951BA">
      <w:pPr>
        <w:pStyle w:val="ListParagraph"/>
      </w:pPr>
      <w:r w:rsidRPr="005E4C61">
        <w:t xml:space="preserve">PRO member (“service </w:t>
      </w:r>
      <w:r w:rsidR="00942D42">
        <w:t>owner</w:t>
      </w:r>
      <w:r w:rsidRPr="005E4C61">
        <w:t>”)</w:t>
      </w:r>
    </w:p>
    <w:p w14:paraId="12DA835C" w14:textId="58BC7B08" w:rsidR="00B65250" w:rsidRPr="005E4C61" w:rsidRDefault="00B65250" w:rsidP="00D951BA">
      <w:pPr>
        <w:pStyle w:val="ListParagraph"/>
      </w:pPr>
      <w:r w:rsidRPr="005E4C61">
        <w:t>Other VITA personnel as required</w:t>
      </w:r>
      <w:r w:rsidR="00E51BD0">
        <w:t xml:space="preserve"> (i.e. supplier relationship management, finance, etc.)</w:t>
      </w:r>
    </w:p>
    <w:p w14:paraId="63EE23A1" w14:textId="77777777" w:rsidR="00B65250" w:rsidRDefault="00B65250" w:rsidP="00B65250">
      <w:pPr>
        <w:pStyle w:val="List"/>
        <w:rPr>
          <w:rFonts w:asciiTheme="minorHAnsi" w:hAnsiTheme="minorHAnsi"/>
        </w:rPr>
      </w:pPr>
    </w:p>
    <w:p w14:paraId="41D9D511" w14:textId="77777777" w:rsidR="00B65250" w:rsidRPr="00C064B3" w:rsidRDefault="00B65250" w:rsidP="00B65250">
      <w:pPr>
        <w:pStyle w:val="List"/>
        <w:rPr>
          <w:rFonts w:asciiTheme="minorHAnsi" w:hAnsiTheme="minorHAnsi"/>
        </w:rPr>
      </w:pPr>
      <w:r>
        <w:rPr>
          <w:rFonts w:asciiTheme="minorHAnsi" w:hAnsiTheme="minorHAnsi"/>
        </w:rPr>
        <w:t>Service Tower</w:t>
      </w:r>
      <w:r w:rsidRPr="00C064B3">
        <w:rPr>
          <w:rFonts w:asciiTheme="minorHAnsi" w:hAnsiTheme="minorHAnsi"/>
        </w:rPr>
        <w:t xml:space="preserve"> Supplier</w:t>
      </w:r>
    </w:p>
    <w:p w14:paraId="5CCFD77F" w14:textId="77777777" w:rsidR="00B65250" w:rsidRPr="005E4C61" w:rsidRDefault="00B65250" w:rsidP="00D951BA">
      <w:pPr>
        <w:pStyle w:val="ListParagraph"/>
      </w:pPr>
      <w:r w:rsidRPr="005E4C61">
        <w:t>MSI Service Delivery Lead (Chair</w:t>
      </w:r>
      <w:r w:rsidRPr="00C064B3">
        <w:t>)</w:t>
      </w:r>
      <w:r>
        <w:t>, (except for the MSI meeting, where the MSI Service Delivery Lead will attend and a PRO member will be Chair</w:t>
      </w:r>
      <w:r w:rsidRPr="005E4C61">
        <w:t>)</w:t>
      </w:r>
    </w:p>
    <w:p w14:paraId="2C8B19AD" w14:textId="77777777" w:rsidR="00B65250" w:rsidRPr="005E4C61" w:rsidRDefault="00B65250" w:rsidP="00D951BA">
      <w:pPr>
        <w:pStyle w:val="ListParagraph"/>
      </w:pPr>
      <w:r w:rsidRPr="005E4C61">
        <w:t>Other MSI Supplier personnel as required</w:t>
      </w:r>
    </w:p>
    <w:p w14:paraId="6F64C2F5" w14:textId="77777777" w:rsidR="00B65250" w:rsidRPr="005E4C61" w:rsidRDefault="00B65250" w:rsidP="00D951BA">
      <w:pPr>
        <w:pStyle w:val="ListParagraph"/>
      </w:pPr>
      <w:r w:rsidRPr="0035618C">
        <w:t>Service Tower Supplier Service Delivery Lead (Co-Chair</w:t>
      </w:r>
      <w:r w:rsidRPr="00C064B3">
        <w:t>)</w:t>
      </w:r>
      <w:r>
        <w:t>, (except for the MSI Meeting</w:t>
      </w:r>
      <w:r w:rsidRPr="005E4C61">
        <w:t>)</w:t>
      </w:r>
    </w:p>
    <w:p w14:paraId="07982B4A" w14:textId="77777777" w:rsidR="00B65250" w:rsidRPr="005E4C61" w:rsidRDefault="00B65250" w:rsidP="00D951BA">
      <w:pPr>
        <w:pStyle w:val="ListParagraph"/>
      </w:pPr>
      <w:r w:rsidRPr="005E4C61">
        <w:t>Other Supplier personnel as required</w:t>
      </w:r>
    </w:p>
    <w:p w14:paraId="73C17A24" w14:textId="77777777" w:rsidR="00B65250" w:rsidRPr="00C064B3" w:rsidRDefault="00B65250" w:rsidP="00B65250">
      <w:pPr>
        <w:pStyle w:val="List"/>
        <w:rPr>
          <w:rFonts w:asciiTheme="minorHAnsi" w:hAnsiTheme="minorHAnsi"/>
        </w:rPr>
      </w:pPr>
      <w:r w:rsidRPr="00C064B3">
        <w:rPr>
          <w:rFonts w:asciiTheme="minorHAnsi" w:hAnsiTheme="minorHAnsi"/>
        </w:rPr>
        <w:t>Customers</w:t>
      </w:r>
    </w:p>
    <w:p w14:paraId="6077A320" w14:textId="77777777" w:rsidR="00B65250" w:rsidRPr="005E4C61" w:rsidRDefault="00B65250" w:rsidP="00D951BA">
      <w:pPr>
        <w:pStyle w:val="ListParagraph"/>
      </w:pPr>
      <w:r w:rsidRPr="005E4C61">
        <w:t>Customer representatives</w:t>
      </w:r>
      <w:r>
        <w:t xml:space="preserve"> </w:t>
      </w:r>
      <w:r w:rsidRPr="005E4C61">
        <w:t xml:space="preserve">– optional, at </w:t>
      </w:r>
      <w:r w:rsidRPr="00C064B3">
        <w:t>VITA</w:t>
      </w:r>
      <w:r>
        <w:t>’s</w:t>
      </w:r>
      <w:r w:rsidRPr="005E4C61">
        <w:t xml:space="preserve"> discretion</w:t>
      </w:r>
    </w:p>
    <w:p w14:paraId="68B9D9C4" w14:textId="77777777" w:rsidR="00B65250" w:rsidRDefault="00B65250" w:rsidP="00B65250">
      <w:pPr>
        <w:rPr>
          <w:rFonts w:asciiTheme="minorHAnsi" w:hAnsiTheme="minorHAnsi"/>
        </w:rPr>
      </w:pPr>
      <w:r w:rsidRPr="00C064B3">
        <w:rPr>
          <w:rFonts w:asciiTheme="minorHAnsi" w:hAnsiTheme="minorHAnsi"/>
        </w:rPr>
        <w:t>Service Tower Meeting</w:t>
      </w:r>
      <w:r>
        <w:rPr>
          <w:rFonts w:asciiTheme="minorHAnsi" w:hAnsiTheme="minorHAnsi"/>
        </w:rPr>
        <w:t>s</w:t>
      </w:r>
      <w:r w:rsidRPr="00C064B3">
        <w:rPr>
          <w:rFonts w:asciiTheme="minorHAnsi" w:hAnsiTheme="minorHAnsi"/>
        </w:rPr>
        <w:t xml:space="preserve"> will </w:t>
      </w:r>
      <w:r>
        <w:rPr>
          <w:rFonts w:asciiTheme="minorHAnsi" w:hAnsiTheme="minorHAnsi"/>
        </w:rPr>
        <w:t>occur</w:t>
      </w:r>
      <w:r w:rsidRPr="00C064B3">
        <w:rPr>
          <w:rFonts w:asciiTheme="minorHAnsi" w:hAnsiTheme="minorHAnsi"/>
        </w:rPr>
        <w:t xml:space="preserve"> weekly</w:t>
      </w:r>
      <w:r>
        <w:rPr>
          <w:rFonts w:asciiTheme="minorHAnsi" w:hAnsiTheme="minorHAnsi"/>
        </w:rPr>
        <w:t xml:space="preserve"> or as defined in the Service Management Manual</w:t>
      </w:r>
      <w:r w:rsidRPr="00C064B3">
        <w:rPr>
          <w:rFonts w:asciiTheme="minorHAnsi" w:hAnsiTheme="minorHAnsi"/>
        </w:rPr>
        <w:t xml:space="preserve">, and at other times as agreed by the </w:t>
      </w:r>
      <w:r>
        <w:rPr>
          <w:rFonts w:asciiTheme="minorHAnsi" w:hAnsiTheme="minorHAnsi"/>
        </w:rPr>
        <w:t>VITA and the supplier</w:t>
      </w:r>
      <w:r w:rsidRPr="00C064B3">
        <w:rPr>
          <w:rFonts w:asciiTheme="minorHAnsi" w:hAnsiTheme="minorHAnsi"/>
        </w:rPr>
        <w:t>.</w:t>
      </w:r>
    </w:p>
    <w:p w14:paraId="3CE4178F" w14:textId="77777777" w:rsidR="00B65250" w:rsidRPr="00C064B3" w:rsidRDefault="00B65250" w:rsidP="00B65250">
      <w:pPr>
        <w:rPr>
          <w:rFonts w:asciiTheme="minorHAnsi" w:hAnsiTheme="minorHAnsi"/>
        </w:rPr>
      </w:pPr>
      <w:bookmarkStart w:id="190" w:name="_Toc461115420"/>
    </w:p>
    <w:p w14:paraId="1B949998" w14:textId="298D6E6D" w:rsidR="00ED5625" w:rsidRDefault="00ED5625" w:rsidP="00B65250">
      <w:pPr>
        <w:pStyle w:val="Heading2"/>
      </w:pPr>
      <w:bookmarkStart w:id="191" w:name="_Toc512347155"/>
      <w:r>
        <w:t>Cross Functional Operation</w:t>
      </w:r>
      <w:r w:rsidR="00E9292C">
        <w:t>s</w:t>
      </w:r>
      <w:r>
        <w:t xml:space="preserve"> Meetings</w:t>
      </w:r>
      <w:bookmarkEnd w:id="191"/>
    </w:p>
    <w:p w14:paraId="7BBB571C" w14:textId="267BE9BA" w:rsidR="00ED5625" w:rsidRPr="00C064B3" w:rsidRDefault="00ED5625" w:rsidP="00ED5625">
      <w:pPr>
        <w:rPr>
          <w:rFonts w:asciiTheme="minorHAnsi" w:hAnsiTheme="minorHAnsi"/>
        </w:rPr>
      </w:pPr>
      <w:r w:rsidRPr="00C064B3">
        <w:rPr>
          <w:rFonts w:asciiTheme="minorHAnsi" w:hAnsiTheme="minorHAnsi"/>
        </w:rPr>
        <w:t xml:space="preserve">The </w:t>
      </w:r>
      <w:r>
        <w:rPr>
          <w:rFonts w:asciiTheme="minorHAnsi" w:hAnsiTheme="minorHAnsi"/>
        </w:rPr>
        <w:t>Other Defined Operational</w:t>
      </w:r>
      <w:r w:rsidRPr="00C064B3">
        <w:rPr>
          <w:rFonts w:asciiTheme="minorHAnsi" w:hAnsiTheme="minorHAnsi"/>
        </w:rPr>
        <w:t xml:space="preserve"> Meetings will perform a </w:t>
      </w:r>
      <w:r>
        <w:rPr>
          <w:rFonts w:asciiTheme="minorHAnsi" w:hAnsiTheme="minorHAnsi"/>
        </w:rPr>
        <w:t>cross functional review</w:t>
      </w:r>
      <w:r w:rsidRPr="00C064B3">
        <w:rPr>
          <w:rFonts w:asciiTheme="minorHAnsi" w:hAnsiTheme="minorHAnsi"/>
        </w:rPr>
        <w:t xml:space="preserve"> of the performance of the </w:t>
      </w:r>
      <w:r>
        <w:rPr>
          <w:rFonts w:asciiTheme="minorHAnsi" w:hAnsiTheme="minorHAnsi"/>
        </w:rPr>
        <w:t xml:space="preserve">Integrated Services Platform, such as project management, security, </w:t>
      </w:r>
      <w:r w:rsidR="00E44F08">
        <w:rPr>
          <w:rFonts w:asciiTheme="minorHAnsi" w:hAnsiTheme="minorHAnsi"/>
        </w:rPr>
        <w:t>architecture</w:t>
      </w:r>
      <w:r w:rsidRPr="00C064B3">
        <w:rPr>
          <w:rFonts w:asciiTheme="minorHAnsi" w:hAnsiTheme="minorHAnsi"/>
        </w:rPr>
        <w:t xml:space="preserve">. There will be a separate meeting for each </w:t>
      </w:r>
      <w:r>
        <w:rPr>
          <w:rFonts w:asciiTheme="minorHAnsi" w:hAnsiTheme="minorHAnsi"/>
        </w:rPr>
        <w:t>cross functional topic, as defined by VITA and the MSI.</w:t>
      </w:r>
    </w:p>
    <w:p w14:paraId="5D09CE1F" w14:textId="0A28EF77" w:rsidR="00ED5625" w:rsidRPr="00C064B3" w:rsidRDefault="00ED5625" w:rsidP="00ED5625">
      <w:pPr>
        <w:rPr>
          <w:rFonts w:asciiTheme="minorHAnsi" w:hAnsiTheme="minorHAnsi"/>
        </w:rPr>
      </w:pPr>
      <w:r w:rsidRPr="00C064B3">
        <w:rPr>
          <w:rFonts w:asciiTheme="minorHAnsi" w:hAnsiTheme="minorHAnsi"/>
        </w:rPr>
        <w:t xml:space="preserve">The overall scope of the </w:t>
      </w:r>
      <w:r>
        <w:rPr>
          <w:rFonts w:asciiTheme="minorHAnsi" w:hAnsiTheme="minorHAnsi"/>
        </w:rPr>
        <w:t>cross functional reviews</w:t>
      </w:r>
      <w:r w:rsidRPr="00C064B3">
        <w:rPr>
          <w:rFonts w:asciiTheme="minorHAnsi" w:hAnsiTheme="minorHAnsi"/>
        </w:rPr>
        <w:t xml:space="preserve"> is defined as: the oversight, review, and management of service operation</w:t>
      </w:r>
      <w:r>
        <w:rPr>
          <w:rFonts w:asciiTheme="minorHAnsi" w:hAnsiTheme="minorHAnsi"/>
        </w:rPr>
        <w:t xml:space="preserve"> and integration</w:t>
      </w:r>
      <w:r w:rsidRPr="00C064B3">
        <w:rPr>
          <w:rFonts w:asciiTheme="minorHAnsi" w:hAnsiTheme="minorHAnsi"/>
        </w:rPr>
        <w:t xml:space="preserve"> </w:t>
      </w:r>
      <w:r>
        <w:rPr>
          <w:rFonts w:asciiTheme="minorHAnsi" w:hAnsiTheme="minorHAnsi"/>
        </w:rPr>
        <w:t>for</w:t>
      </w:r>
      <w:r w:rsidRPr="00C064B3">
        <w:rPr>
          <w:rFonts w:asciiTheme="minorHAnsi" w:hAnsiTheme="minorHAnsi"/>
        </w:rPr>
        <w:t xml:space="preserve"> </w:t>
      </w:r>
      <w:r>
        <w:rPr>
          <w:rFonts w:asciiTheme="minorHAnsi" w:hAnsiTheme="minorHAnsi"/>
        </w:rPr>
        <w:t>each function (bother between suppliers and VITA functional areas)</w:t>
      </w:r>
      <w:r w:rsidRPr="00C064B3">
        <w:rPr>
          <w:rFonts w:asciiTheme="minorHAnsi" w:hAnsiTheme="minorHAnsi"/>
        </w:rPr>
        <w:t>.</w:t>
      </w:r>
    </w:p>
    <w:p w14:paraId="5C356C54" w14:textId="04FA7C10" w:rsidR="00ED5625" w:rsidRDefault="00ED5625" w:rsidP="00ED5625">
      <w:pPr>
        <w:rPr>
          <w:rFonts w:asciiTheme="minorHAnsi" w:hAnsiTheme="minorHAnsi"/>
        </w:rPr>
      </w:pPr>
      <w:r w:rsidRPr="00C064B3">
        <w:rPr>
          <w:rFonts w:asciiTheme="minorHAnsi" w:hAnsiTheme="minorHAnsi"/>
        </w:rPr>
        <w:t xml:space="preserve">The overall purpose of the </w:t>
      </w:r>
      <w:r>
        <w:rPr>
          <w:rFonts w:asciiTheme="minorHAnsi" w:hAnsiTheme="minorHAnsi"/>
        </w:rPr>
        <w:t>Cross Functional</w:t>
      </w:r>
      <w:r w:rsidRPr="00C064B3">
        <w:rPr>
          <w:rFonts w:asciiTheme="minorHAnsi" w:hAnsiTheme="minorHAnsi"/>
        </w:rPr>
        <w:t xml:space="preserve"> Meetings </w:t>
      </w:r>
      <w:r>
        <w:rPr>
          <w:rFonts w:asciiTheme="minorHAnsi" w:hAnsiTheme="minorHAnsi"/>
        </w:rPr>
        <w:t>may be</w:t>
      </w:r>
      <w:r w:rsidRPr="00C064B3">
        <w:rPr>
          <w:rFonts w:asciiTheme="minorHAnsi" w:hAnsiTheme="minorHAnsi"/>
        </w:rPr>
        <w:t xml:space="preserve"> defined as:</w:t>
      </w:r>
    </w:p>
    <w:p w14:paraId="001FAC1F" w14:textId="2DF722F6" w:rsidR="00ED5625" w:rsidRDefault="00ED5625" w:rsidP="00ED5625">
      <w:pPr>
        <w:pStyle w:val="ListParagraph"/>
      </w:pPr>
      <w:r w:rsidRPr="005E4C61">
        <w:lastRenderedPageBreak/>
        <w:t xml:space="preserve">Provide general management, oversight, and review of the service delivery for each individual </w:t>
      </w:r>
      <w:r w:rsidR="0045362C">
        <w:t>function</w:t>
      </w:r>
    </w:p>
    <w:p w14:paraId="19D397FA" w14:textId="0865803A" w:rsidR="00ED5625" w:rsidRDefault="00ED5625" w:rsidP="00ED5625">
      <w:pPr>
        <w:pStyle w:val="ListParagraph"/>
      </w:pPr>
      <w:r>
        <w:t xml:space="preserve">Confirm </w:t>
      </w:r>
      <w:r w:rsidR="0045362C">
        <w:t>compliance</w:t>
      </w:r>
      <w:r>
        <w:t xml:space="preserve"> of VITA and Commonwealth standards</w:t>
      </w:r>
    </w:p>
    <w:p w14:paraId="212C097E" w14:textId="6EC385DE" w:rsidR="00ED5625" w:rsidRPr="005E4C61" w:rsidRDefault="0045362C" w:rsidP="00ED5625">
      <w:pPr>
        <w:pStyle w:val="ListParagraph"/>
      </w:pPr>
      <w:r>
        <w:t>Approve any exceptions to VITA/Commonwealth standards</w:t>
      </w:r>
    </w:p>
    <w:p w14:paraId="2B5AB2F4" w14:textId="61FAA90B" w:rsidR="0045362C" w:rsidRPr="00C55A5B" w:rsidRDefault="0045362C" w:rsidP="0045362C">
      <w:pPr>
        <w:rPr>
          <w:rFonts w:asciiTheme="minorHAnsi" w:hAnsiTheme="minorHAnsi" w:cstheme="minorHAnsi"/>
        </w:rPr>
      </w:pPr>
      <w:r w:rsidRPr="00C55A5B">
        <w:rPr>
          <w:rFonts w:asciiTheme="minorHAnsi" w:hAnsiTheme="minorHAnsi" w:cstheme="minorHAnsi"/>
        </w:rPr>
        <w:t xml:space="preserve">The topics to be addressed by the </w:t>
      </w:r>
      <w:r>
        <w:rPr>
          <w:rFonts w:asciiTheme="minorHAnsi" w:hAnsiTheme="minorHAnsi" w:cstheme="minorHAnsi"/>
        </w:rPr>
        <w:t>cross functional</w:t>
      </w:r>
      <w:r w:rsidRPr="00C55A5B">
        <w:rPr>
          <w:rFonts w:asciiTheme="minorHAnsi" w:hAnsiTheme="minorHAnsi" w:cstheme="minorHAnsi"/>
        </w:rPr>
        <w:t xml:space="preserve"> Meetings include:</w:t>
      </w:r>
    </w:p>
    <w:p w14:paraId="518FF4B6" w14:textId="20FB7979" w:rsidR="0045362C" w:rsidRDefault="00E44F08" w:rsidP="0045362C">
      <w:pPr>
        <w:pStyle w:val="ListParagraph"/>
      </w:pPr>
      <w:r>
        <w:t>Compliance</w:t>
      </w:r>
      <w:r w:rsidR="0045362C">
        <w:t xml:space="preserve"> to standards (i.e. architecture, project management, change control, etc.)</w:t>
      </w:r>
    </w:p>
    <w:p w14:paraId="2C542E9B" w14:textId="20C39B1D" w:rsidR="0045362C" w:rsidRPr="005E4C61" w:rsidRDefault="00E44F08" w:rsidP="0045362C">
      <w:pPr>
        <w:pStyle w:val="ListParagraph"/>
      </w:pPr>
      <w:r>
        <w:t>Exception</w:t>
      </w:r>
      <w:r w:rsidR="0045362C">
        <w:t xml:space="preserve"> requests to standards</w:t>
      </w:r>
    </w:p>
    <w:p w14:paraId="10E65588" w14:textId="77777777" w:rsidR="0045362C" w:rsidRPr="00C064B3" w:rsidRDefault="0045362C" w:rsidP="0045362C">
      <w:pPr>
        <w:pStyle w:val="List"/>
        <w:rPr>
          <w:rFonts w:asciiTheme="minorHAnsi" w:hAnsiTheme="minorHAnsi"/>
        </w:rPr>
      </w:pPr>
      <w:r w:rsidRPr="00C064B3">
        <w:rPr>
          <w:rFonts w:asciiTheme="minorHAnsi" w:hAnsiTheme="minorHAnsi"/>
        </w:rPr>
        <w:t>VITA</w:t>
      </w:r>
    </w:p>
    <w:p w14:paraId="6080ACB5" w14:textId="6B43C933" w:rsidR="00942D42" w:rsidRPr="005E4C61" w:rsidRDefault="0045362C" w:rsidP="0045362C">
      <w:pPr>
        <w:pStyle w:val="ListParagraph"/>
      </w:pPr>
      <w:r w:rsidRPr="005E4C61">
        <w:t xml:space="preserve">PRO member (“service </w:t>
      </w:r>
      <w:r w:rsidR="003E2610">
        <w:t>owner</w:t>
      </w:r>
      <w:r w:rsidRPr="005E4C61">
        <w:t>”)</w:t>
      </w:r>
    </w:p>
    <w:p w14:paraId="1E3FF432" w14:textId="096A8B2A" w:rsidR="0045362C" w:rsidRPr="005E4C61" w:rsidRDefault="0045362C" w:rsidP="0045362C">
      <w:pPr>
        <w:pStyle w:val="ListParagraph"/>
      </w:pPr>
      <w:r w:rsidRPr="005E4C61">
        <w:t>Other VITA personnel as required</w:t>
      </w:r>
      <w:r>
        <w:t xml:space="preserve"> (i.e. </w:t>
      </w:r>
      <w:r w:rsidR="00AD4796">
        <w:t xml:space="preserve">architecture, program </w:t>
      </w:r>
      <w:r w:rsidR="00E44F08">
        <w:t>management</w:t>
      </w:r>
      <w:r>
        <w:t xml:space="preserve">, </w:t>
      </w:r>
      <w:r w:rsidR="00AD4796">
        <w:t xml:space="preserve">security, </w:t>
      </w:r>
      <w:r>
        <w:t>etc.)</w:t>
      </w:r>
    </w:p>
    <w:p w14:paraId="758BB5B1" w14:textId="77777777" w:rsidR="0045362C" w:rsidRPr="00C064B3" w:rsidRDefault="0045362C" w:rsidP="0045362C">
      <w:pPr>
        <w:pStyle w:val="List"/>
        <w:rPr>
          <w:rFonts w:asciiTheme="minorHAnsi" w:hAnsiTheme="minorHAnsi"/>
        </w:rPr>
      </w:pPr>
      <w:r>
        <w:rPr>
          <w:rFonts w:asciiTheme="minorHAnsi" w:hAnsiTheme="minorHAnsi"/>
        </w:rPr>
        <w:t>Service Tower</w:t>
      </w:r>
      <w:r w:rsidRPr="00C064B3">
        <w:rPr>
          <w:rFonts w:asciiTheme="minorHAnsi" w:hAnsiTheme="minorHAnsi"/>
        </w:rPr>
        <w:t xml:space="preserve"> Supplier</w:t>
      </w:r>
    </w:p>
    <w:p w14:paraId="0BC650A6" w14:textId="1EA0389C" w:rsidR="0045362C" w:rsidRPr="005E4C61" w:rsidRDefault="0045362C" w:rsidP="0045362C">
      <w:pPr>
        <w:pStyle w:val="ListParagraph"/>
      </w:pPr>
      <w:r w:rsidRPr="005E4C61">
        <w:t>MSI Service Delivery Lead (Chair</w:t>
      </w:r>
      <w:r w:rsidRPr="00C064B3">
        <w:t>)</w:t>
      </w:r>
    </w:p>
    <w:p w14:paraId="5210A1D5" w14:textId="77777777" w:rsidR="0045362C" w:rsidRPr="005E4C61" w:rsidRDefault="0045362C" w:rsidP="0045362C">
      <w:pPr>
        <w:pStyle w:val="ListParagraph"/>
      </w:pPr>
      <w:r w:rsidRPr="005E4C61">
        <w:t>Other MSI Supplier personnel as required</w:t>
      </w:r>
    </w:p>
    <w:p w14:paraId="74E10BBF" w14:textId="77777777" w:rsidR="0045362C" w:rsidRPr="005E4C61" w:rsidRDefault="0045362C" w:rsidP="0045362C">
      <w:pPr>
        <w:pStyle w:val="ListParagraph"/>
      </w:pPr>
      <w:r w:rsidRPr="005E4C61">
        <w:t>Other Supplier personnel as required</w:t>
      </w:r>
    </w:p>
    <w:p w14:paraId="788C893B" w14:textId="77777777" w:rsidR="0045362C" w:rsidRPr="00C064B3" w:rsidRDefault="0045362C" w:rsidP="0045362C">
      <w:pPr>
        <w:pStyle w:val="List"/>
        <w:rPr>
          <w:rFonts w:asciiTheme="minorHAnsi" w:hAnsiTheme="minorHAnsi"/>
        </w:rPr>
      </w:pPr>
      <w:r w:rsidRPr="00C064B3">
        <w:rPr>
          <w:rFonts w:asciiTheme="minorHAnsi" w:hAnsiTheme="minorHAnsi"/>
        </w:rPr>
        <w:t>Customers</w:t>
      </w:r>
    </w:p>
    <w:p w14:paraId="42799D89" w14:textId="77777777" w:rsidR="0045362C" w:rsidRPr="005E4C61" w:rsidRDefault="0045362C" w:rsidP="0045362C">
      <w:pPr>
        <w:pStyle w:val="ListParagraph"/>
      </w:pPr>
      <w:r w:rsidRPr="005E4C61">
        <w:t>Customer representatives</w:t>
      </w:r>
      <w:r>
        <w:t xml:space="preserve"> </w:t>
      </w:r>
      <w:r w:rsidRPr="005E4C61">
        <w:t xml:space="preserve">– optional, at </w:t>
      </w:r>
      <w:r w:rsidRPr="00C064B3">
        <w:t>VITA</w:t>
      </w:r>
      <w:r>
        <w:t>’s</w:t>
      </w:r>
      <w:r w:rsidRPr="005E4C61">
        <w:t xml:space="preserve"> discretion</w:t>
      </w:r>
    </w:p>
    <w:p w14:paraId="18762541" w14:textId="39ECDD20" w:rsidR="00ED5625" w:rsidRPr="00C064B3" w:rsidRDefault="00AD4796" w:rsidP="00AD4796">
      <w:pPr>
        <w:rPr>
          <w:rFonts w:asciiTheme="minorHAnsi" w:hAnsiTheme="minorHAnsi"/>
        </w:rPr>
      </w:pPr>
      <w:r>
        <w:rPr>
          <w:rFonts w:asciiTheme="minorHAnsi" w:hAnsiTheme="minorHAnsi"/>
        </w:rPr>
        <w:t>Cross Functional</w:t>
      </w:r>
      <w:r w:rsidR="0045362C" w:rsidRPr="00C064B3">
        <w:rPr>
          <w:rFonts w:asciiTheme="minorHAnsi" w:hAnsiTheme="minorHAnsi"/>
        </w:rPr>
        <w:t xml:space="preserve"> Meeting</w:t>
      </w:r>
      <w:r w:rsidR="0045362C">
        <w:rPr>
          <w:rFonts w:asciiTheme="minorHAnsi" w:hAnsiTheme="minorHAnsi"/>
        </w:rPr>
        <w:t>s</w:t>
      </w:r>
      <w:r w:rsidR="0045362C" w:rsidRPr="00C064B3">
        <w:rPr>
          <w:rFonts w:asciiTheme="minorHAnsi" w:hAnsiTheme="minorHAnsi"/>
        </w:rPr>
        <w:t xml:space="preserve"> will </w:t>
      </w:r>
      <w:r w:rsidR="0045362C">
        <w:rPr>
          <w:rFonts w:asciiTheme="minorHAnsi" w:hAnsiTheme="minorHAnsi"/>
        </w:rPr>
        <w:t>occur</w:t>
      </w:r>
      <w:r w:rsidR="0045362C" w:rsidRPr="00C064B3">
        <w:rPr>
          <w:rFonts w:asciiTheme="minorHAnsi" w:hAnsiTheme="minorHAnsi"/>
        </w:rPr>
        <w:t xml:space="preserve"> weekly</w:t>
      </w:r>
      <w:r w:rsidR="0045362C">
        <w:rPr>
          <w:rFonts w:asciiTheme="minorHAnsi" w:hAnsiTheme="minorHAnsi"/>
        </w:rPr>
        <w:t xml:space="preserve"> or as defined in the Service Management Manual</w:t>
      </w:r>
      <w:r w:rsidR="0045362C" w:rsidRPr="00C064B3">
        <w:rPr>
          <w:rFonts w:asciiTheme="minorHAnsi" w:hAnsiTheme="minorHAnsi"/>
        </w:rPr>
        <w:t xml:space="preserve">, and at other times as agreed by the </w:t>
      </w:r>
      <w:r w:rsidR="0045362C">
        <w:rPr>
          <w:rFonts w:asciiTheme="minorHAnsi" w:hAnsiTheme="minorHAnsi"/>
        </w:rPr>
        <w:t>VITA and the supplier</w:t>
      </w:r>
      <w:r w:rsidR="0045362C" w:rsidRPr="00C064B3">
        <w:rPr>
          <w:rFonts w:asciiTheme="minorHAnsi" w:hAnsiTheme="minorHAnsi"/>
        </w:rPr>
        <w:t>.</w:t>
      </w:r>
    </w:p>
    <w:p w14:paraId="0E189F6A" w14:textId="77777777" w:rsidR="00ED5625" w:rsidRPr="00ED5625" w:rsidRDefault="00ED5625" w:rsidP="00ED5625"/>
    <w:p w14:paraId="15689D3F" w14:textId="08360619" w:rsidR="00B65250" w:rsidRPr="005E4C61" w:rsidRDefault="00B65250" w:rsidP="00B65250">
      <w:pPr>
        <w:pStyle w:val="Heading2"/>
      </w:pPr>
      <w:bookmarkStart w:id="192" w:name="_Toc512347156"/>
      <w:r>
        <w:t>Customer</w:t>
      </w:r>
      <w:r w:rsidRPr="005E4C61">
        <w:t xml:space="preserve"> Operations Meetings</w:t>
      </w:r>
      <w:bookmarkEnd w:id="190"/>
      <w:bookmarkEnd w:id="192"/>
    </w:p>
    <w:p w14:paraId="69653A9F" w14:textId="77777777" w:rsidR="00B65250" w:rsidRPr="00C064B3" w:rsidRDefault="00B65250" w:rsidP="00B65250">
      <w:pPr>
        <w:rPr>
          <w:rFonts w:asciiTheme="minorHAnsi" w:hAnsiTheme="minorHAnsi"/>
        </w:rPr>
      </w:pPr>
      <w:r w:rsidRPr="00C064B3">
        <w:rPr>
          <w:rFonts w:asciiTheme="minorHAnsi" w:hAnsiTheme="minorHAnsi"/>
        </w:rPr>
        <w:t xml:space="preserve">The </w:t>
      </w:r>
      <w:r>
        <w:rPr>
          <w:rFonts w:asciiTheme="minorHAnsi" w:hAnsiTheme="minorHAnsi"/>
        </w:rPr>
        <w:t>Customer</w:t>
      </w:r>
      <w:r w:rsidRPr="00C064B3">
        <w:rPr>
          <w:rFonts w:asciiTheme="minorHAnsi" w:hAnsiTheme="minorHAnsi"/>
        </w:rPr>
        <w:t xml:space="preserve"> Operations Meetings will </w:t>
      </w:r>
      <w:r>
        <w:rPr>
          <w:rFonts w:asciiTheme="minorHAnsi" w:hAnsiTheme="minorHAnsi"/>
        </w:rPr>
        <w:t>be</w:t>
      </w:r>
      <w:r w:rsidRPr="00C064B3">
        <w:rPr>
          <w:rFonts w:asciiTheme="minorHAnsi" w:hAnsiTheme="minorHAnsi"/>
        </w:rPr>
        <w:t xml:space="preserve"> </w:t>
      </w:r>
      <w:r>
        <w:rPr>
          <w:rFonts w:asciiTheme="minorHAnsi" w:hAnsiTheme="minorHAnsi"/>
        </w:rPr>
        <w:t>responsible for</w:t>
      </w:r>
      <w:r w:rsidRPr="00C064B3">
        <w:rPr>
          <w:rFonts w:asciiTheme="minorHAnsi" w:hAnsiTheme="minorHAnsi"/>
        </w:rPr>
        <w:t xml:space="preserve"> review</w:t>
      </w:r>
      <w:r>
        <w:rPr>
          <w:rFonts w:asciiTheme="minorHAnsi" w:hAnsiTheme="minorHAnsi"/>
        </w:rPr>
        <w:t>ing</w:t>
      </w:r>
      <w:r w:rsidRPr="00C064B3">
        <w:rPr>
          <w:rFonts w:asciiTheme="minorHAnsi" w:hAnsiTheme="minorHAnsi"/>
        </w:rPr>
        <w:t xml:space="preserve"> and collaborat</w:t>
      </w:r>
      <w:r>
        <w:rPr>
          <w:rFonts w:asciiTheme="minorHAnsi" w:hAnsiTheme="minorHAnsi"/>
        </w:rPr>
        <w:t>ing</w:t>
      </w:r>
      <w:r w:rsidRPr="00C064B3">
        <w:rPr>
          <w:rFonts w:asciiTheme="minorHAnsi" w:hAnsiTheme="minorHAnsi"/>
        </w:rPr>
        <w:t xml:space="preserve"> on </w:t>
      </w:r>
      <w:r>
        <w:rPr>
          <w:rFonts w:asciiTheme="minorHAnsi" w:hAnsiTheme="minorHAnsi"/>
        </w:rPr>
        <w:t>Customer</w:t>
      </w:r>
      <w:r w:rsidRPr="00C064B3">
        <w:rPr>
          <w:rFonts w:asciiTheme="minorHAnsi" w:hAnsiTheme="minorHAnsi"/>
        </w:rPr>
        <w:t xml:space="preserve"> business goals, </w:t>
      </w:r>
      <w:r>
        <w:rPr>
          <w:rFonts w:asciiTheme="minorHAnsi" w:hAnsiTheme="minorHAnsi"/>
        </w:rPr>
        <w:t xml:space="preserve">in order to </w:t>
      </w:r>
      <w:r w:rsidRPr="00C064B3">
        <w:rPr>
          <w:rFonts w:asciiTheme="minorHAnsi" w:hAnsiTheme="minorHAnsi"/>
        </w:rPr>
        <w:t xml:space="preserve">understand how IT supports business processes and enhances overall Customer experience. The overall scope of the </w:t>
      </w:r>
      <w:r>
        <w:rPr>
          <w:rFonts w:asciiTheme="minorHAnsi" w:hAnsiTheme="minorHAnsi"/>
        </w:rPr>
        <w:t>Customer</w:t>
      </w:r>
      <w:r w:rsidRPr="00C064B3">
        <w:rPr>
          <w:rFonts w:asciiTheme="minorHAnsi" w:hAnsiTheme="minorHAnsi"/>
        </w:rPr>
        <w:t xml:space="preserve"> Operations Meetings</w:t>
      </w:r>
      <w:r w:rsidRPr="00C064B3" w:rsidDel="00A638A9">
        <w:rPr>
          <w:rFonts w:asciiTheme="minorHAnsi" w:hAnsiTheme="minorHAnsi"/>
        </w:rPr>
        <w:t xml:space="preserve"> </w:t>
      </w:r>
      <w:r w:rsidRPr="00C064B3">
        <w:rPr>
          <w:rFonts w:asciiTheme="minorHAnsi" w:hAnsiTheme="minorHAnsi"/>
        </w:rPr>
        <w:t xml:space="preserve">is defined as: Responsibility to understand, monitor, and collaborate on service provision to continually improve the customer experience. </w:t>
      </w:r>
    </w:p>
    <w:p w14:paraId="6B86E390" w14:textId="77777777" w:rsidR="00B65250" w:rsidRPr="00C064B3" w:rsidRDefault="00B65250" w:rsidP="00B65250">
      <w:pPr>
        <w:rPr>
          <w:rFonts w:asciiTheme="minorHAnsi" w:hAnsiTheme="minorHAnsi"/>
        </w:rPr>
      </w:pPr>
      <w:r w:rsidRPr="00C064B3">
        <w:rPr>
          <w:rFonts w:asciiTheme="minorHAnsi" w:hAnsiTheme="minorHAnsi"/>
        </w:rPr>
        <w:t xml:space="preserve">The business purpose to be addressed by </w:t>
      </w:r>
      <w:r>
        <w:rPr>
          <w:rFonts w:asciiTheme="minorHAnsi" w:hAnsiTheme="minorHAnsi"/>
        </w:rPr>
        <w:t>Customer</w:t>
      </w:r>
      <w:r w:rsidRPr="00C064B3">
        <w:rPr>
          <w:rFonts w:asciiTheme="minorHAnsi" w:hAnsiTheme="minorHAnsi"/>
        </w:rPr>
        <w:t xml:space="preserve"> Operations Meetings include:</w:t>
      </w:r>
    </w:p>
    <w:p w14:paraId="30D50A8B" w14:textId="77777777" w:rsidR="00B65250" w:rsidRPr="005E4C61" w:rsidRDefault="00B65250" w:rsidP="00D951BA">
      <w:pPr>
        <w:pStyle w:val="ListParagraph"/>
      </w:pPr>
      <w:r w:rsidRPr="005E4C61">
        <w:t xml:space="preserve">Understand </w:t>
      </w:r>
      <w:r>
        <w:t>Customer</w:t>
      </w:r>
      <w:r w:rsidRPr="005E4C61">
        <w:t xml:space="preserve"> business goals and objectives</w:t>
      </w:r>
    </w:p>
    <w:p w14:paraId="78023A74" w14:textId="77777777" w:rsidR="00B65250" w:rsidRPr="005E4C61" w:rsidRDefault="00B65250" w:rsidP="00D951BA">
      <w:pPr>
        <w:pStyle w:val="ListParagraph"/>
      </w:pPr>
      <w:r w:rsidRPr="005E4C61">
        <w:t>Understand how IT supports business processes</w:t>
      </w:r>
    </w:p>
    <w:p w14:paraId="08896AAE" w14:textId="77777777" w:rsidR="00B65250" w:rsidRPr="005E4C61" w:rsidRDefault="00B65250" w:rsidP="00D951BA">
      <w:pPr>
        <w:pStyle w:val="ListParagraph"/>
      </w:pPr>
      <w:r w:rsidRPr="005E4C61">
        <w:t xml:space="preserve">Current </w:t>
      </w:r>
      <w:r>
        <w:t>Customer</w:t>
      </w:r>
      <w:r w:rsidRPr="005E4C61">
        <w:t xml:space="preserve"> IT planning</w:t>
      </w:r>
    </w:p>
    <w:p w14:paraId="1ACE567A" w14:textId="77777777" w:rsidR="00B65250" w:rsidRPr="005E4C61" w:rsidRDefault="00B65250" w:rsidP="00D951BA">
      <w:pPr>
        <w:pStyle w:val="ListParagraph"/>
      </w:pPr>
      <w:r w:rsidRPr="005E4C61">
        <w:t>Future IT needs</w:t>
      </w:r>
    </w:p>
    <w:p w14:paraId="78D841CF" w14:textId="77777777" w:rsidR="00B65250" w:rsidRPr="005E4C61" w:rsidRDefault="00B65250" w:rsidP="00D951BA">
      <w:pPr>
        <w:pStyle w:val="ListParagraph"/>
      </w:pPr>
      <w:r w:rsidRPr="005E4C61">
        <w:t>Timeliness</w:t>
      </w:r>
    </w:p>
    <w:p w14:paraId="1B61AAF2" w14:textId="77777777" w:rsidR="00B65250" w:rsidRPr="0035618C" w:rsidRDefault="00B65250" w:rsidP="00D951BA">
      <w:pPr>
        <w:pStyle w:val="ListParagraph"/>
      </w:pPr>
      <w:r w:rsidRPr="0035618C">
        <w:t>Accountability</w:t>
      </w:r>
    </w:p>
    <w:p w14:paraId="0CE7CC6D" w14:textId="77777777" w:rsidR="00B65250" w:rsidRPr="0035618C" w:rsidRDefault="00B65250" w:rsidP="00D951BA">
      <w:pPr>
        <w:pStyle w:val="ListParagraph"/>
      </w:pPr>
      <w:r w:rsidRPr="0035618C">
        <w:t>Operational issue and risk identification and resolution</w:t>
      </w:r>
    </w:p>
    <w:p w14:paraId="339A2227" w14:textId="77777777" w:rsidR="00B65250" w:rsidRPr="00D951BA" w:rsidRDefault="00B65250" w:rsidP="00D951BA">
      <w:pPr>
        <w:pStyle w:val="ListParagraph"/>
      </w:pPr>
      <w:r w:rsidRPr="00D951BA">
        <w:t>Technical change management</w:t>
      </w:r>
    </w:p>
    <w:p w14:paraId="3B1D009E" w14:textId="77777777" w:rsidR="00B65250" w:rsidRPr="005E4C61" w:rsidRDefault="00B65250" w:rsidP="00D951BA">
      <w:pPr>
        <w:pStyle w:val="ListParagraph"/>
      </w:pPr>
      <w:r>
        <w:t>Customer</w:t>
      </w:r>
      <w:r w:rsidRPr="005E4C61">
        <w:t xml:space="preserve"> one-on-one meeting</w:t>
      </w:r>
    </w:p>
    <w:p w14:paraId="62AD8E0E" w14:textId="77777777" w:rsidR="00B65250" w:rsidRPr="005E4C61" w:rsidRDefault="00B65250" w:rsidP="00D951BA">
      <w:pPr>
        <w:pStyle w:val="ListParagraph"/>
      </w:pPr>
      <w:r w:rsidRPr="005E4C61">
        <w:t xml:space="preserve">Collaborate on </w:t>
      </w:r>
      <w:r>
        <w:t>Customer</w:t>
      </w:r>
      <w:r w:rsidRPr="005E4C61">
        <w:t xml:space="preserve"> specific solutions</w:t>
      </w:r>
    </w:p>
    <w:p w14:paraId="372F9510" w14:textId="77777777" w:rsidR="00B65250" w:rsidRPr="005E4C61" w:rsidRDefault="00B65250" w:rsidP="00D951BA">
      <w:pPr>
        <w:pStyle w:val="ListParagraph"/>
      </w:pPr>
      <w:r w:rsidRPr="005E4C61">
        <w:t xml:space="preserve">Supplier and </w:t>
      </w:r>
      <w:r>
        <w:t>Customer</w:t>
      </w:r>
      <w:r w:rsidRPr="005E4C61">
        <w:t xml:space="preserve"> resource review</w:t>
      </w:r>
    </w:p>
    <w:p w14:paraId="377668D2" w14:textId="77777777" w:rsidR="00B65250" w:rsidRPr="00C064B3" w:rsidRDefault="00B65250" w:rsidP="00B65250">
      <w:pPr>
        <w:pStyle w:val="ListParagraph"/>
      </w:pPr>
      <w:r>
        <w:t>Risk Management</w:t>
      </w:r>
    </w:p>
    <w:p w14:paraId="54A00A3E" w14:textId="77777777" w:rsidR="00B65250" w:rsidRPr="005E4C61" w:rsidRDefault="00B65250" w:rsidP="00D951BA">
      <w:pPr>
        <w:pStyle w:val="ListParagraph"/>
      </w:pPr>
      <w:r w:rsidRPr="005E4C61">
        <w:t>Monitor customer experience</w:t>
      </w:r>
    </w:p>
    <w:p w14:paraId="1AB5D114" w14:textId="77777777" w:rsidR="00B65250" w:rsidRPr="00C064B3" w:rsidRDefault="00B65250" w:rsidP="00B65250">
      <w:pPr>
        <w:pStyle w:val="ListBullet2"/>
        <w:numPr>
          <w:ilvl w:val="0"/>
          <w:numId w:val="0"/>
        </w:numPr>
        <w:ind w:left="720"/>
        <w:rPr>
          <w:rFonts w:asciiTheme="minorHAnsi" w:hAnsiTheme="minorHAnsi"/>
        </w:rPr>
      </w:pPr>
    </w:p>
    <w:p w14:paraId="4C22BCF7" w14:textId="77777777" w:rsidR="00B65250" w:rsidRPr="00C064B3" w:rsidRDefault="00B65250" w:rsidP="00B65250">
      <w:pPr>
        <w:pStyle w:val="ListBullet2"/>
        <w:numPr>
          <w:ilvl w:val="0"/>
          <w:numId w:val="0"/>
        </w:numPr>
        <w:ind w:left="720"/>
        <w:rPr>
          <w:rFonts w:asciiTheme="minorHAnsi" w:hAnsiTheme="minorHAnsi"/>
        </w:rPr>
      </w:pPr>
      <w:r w:rsidRPr="00C064B3">
        <w:rPr>
          <w:rFonts w:asciiTheme="minorHAnsi" w:hAnsiTheme="minorHAnsi"/>
        </w:rPr>
        <w:t xml:space="preserve">The topics to be addressed by </w:t>
      </w:r>
      <w:r>
        <w:rPr>
          <w:rFonts w:asciiTheme="minorHAnsi" w:hAnsiTheme="minorHAnsi"/>
        </w:rPr>
        <w:t>Customer</w:t>
      </w:r>
      <w:r w:rsidRPr="00C064B3">
        <w:rPr>
          <w:rFonts w:asciiTheme="minorHAnsi" w:hAnsiTheme="minorHAnsi"/>
        </w:rPr>
        <w:t xml:space="preserve"> Operations Meetings include:</w:t>
      </w:r>
    </w:p>
    <w:p w14:paraId="6BB81B41" w14:textId="77777777" w:rsidR="00B65250" w:rsidRPr="005E4C61" w:rsidRDefault="00B65250" w:rsidP="00D951BA">
      <w:pPr>
        <w:pStyle w:val="ListParagraph"/>
      </w:pPr>
      <w:r w:rsidRPr="005E4C61">
        <w:t xml:space="preserve">Status of </w:t>
      </w:r>
      <w:r>
        <w:t>service and solution</w:t>
      </w:r>
      <w:r w:rsidRPr="005E4C61">
        <w:t xml:space="preserve"> requests</w:t>
      </w:r>
    </w:p>
    <w:p w14:paraId="10FA906A" w14:textId="77777777" w:rsidR="00B65250" w:rsidRPr="005E4C61" w:rsidRDefault="00B65250" w:rsidP="00D951BA">
      <w:pPr>
        <w:pStyle w:val="ListParagraph"/>
      </w:pPr>
      <w:r w:rsidRPr="005E4C61">
        <w:t>Refresh status</w:t>
      </w:r>
    </w:p>
    <w:p w14:paraId="7782F976" w14:textId="77777777" w:rsidR="00B65250" w:rsidRPr="0035618C" w:rsidRDefault="00B65250" w:rsidP="00D951BA">
      <w:pPr>
        <w:pStyle w:val="ListParagraph"/>
      </w:pPr>
      <w:r w:rsidRPr="0035618C">
        <w:t>Service level reviews</w:t>
      </w:r>
    </w:p>
    <w:p w14:paraId="76A92497" w14:textId="77777777" w:rsidR="00B65250" w:rsidRPr="0035618C" w:rsidRDefault="00B65250" w:rsidP="00D951BA">
      <w:pPr>
        <w:pStyle w:val="ListParagraph"/>
      </w:pPr>
      <w:r w:rsidRPr="0035618C">
        <w:t>Root cause analysis</w:t>
      </w:r>
    </w:p>
    <w:p w14:paraId="51EDB774" w14:textId="77777777" w:rsidR="00B65250" w:rsidRPr="00D951BA" w:rsidRDefault="00B65250" w:rsidP="00D951BA">
      <w:pPr>
        <w:pStyle w:val="ListParagraph"/>
      </w:pPr>
      <w:r w:rsidRPr="00D951BA">
        <w:t>Transition status</w:t>
      </w:r>
    </w:p>
    <w:p w14:paraId="27A3CE0F" w14:textId="77777777" w:rsidR="00B65250" w:rsidRPr="00D951BA" w:rsidRDefault="00B65250" w:rsidP="00D951BA">
      <w:pPr>
        <w:pStyle w:val="ListParagraph"/>
      </w:pPr>
      <w:r w:rsidRPr="00D951BA">
        <w:t>Review technology roadmap</w:t>
      </w:r>
    </w:p>
    <w:p w14:paraId="5224E506" w14:textId="77777777" w:rsidR="00B65250" w:rsidRPr="005E4C61" w:rsidRDefault="00B65250" w:rsidP="00D951BA">
      <w:pPr>
        <w:pStyle w:val="ListParagraph"/>
      </w:pPr>
      <w:r w:rsidRPr="00D951BA">
        <w:t xml:space="preserve">Impact of IT infrastructure on </w:t>
      </w:r>
      <w:r>
        <w:t>Customer</w:t>
      </w:r>
      <w:r w:rsidRPr="005E4C61">
        <w:t xml:space="preserve"> projects</w:t>
      </w:r>
    </w:p>
    <w:p w14:paraId="6C72ED45" w14:textId="77777777" w:rsidR="00B65250" w:rsidRPr="00C064B3" w:rsidRDefault="00B65250" w:rsidP="00B65250">
      <w:pPr>
        <w:rPr>
          <w:rFonts w:asciiTheme="minorHAnsi" w:hAnsiTheme="minorHAnsi"/>
        </w:rPr>
      </w:pPr>
      <w:r w:rsidRPr="00C064B3">
        <w:rPr>
          <w:rFonts w:asciiTheme="minorHAnsi" w:hAnsiTheme="minorHAnsi"/>
        </w:rPr>
        <w:t xml:space="preserve">The </w:t>
      </w:r>
      <w:r>
        <w:rPr>
          <w:rFonts w:asciiTheme="minorHAnsi" w:hAnsiTheme="minorHAnsi"/>
        </w:rPr>
        <w:t>Customer</w:t>
      </w:r>
      <w:r w:rsidRPr="00C064B3">
        <w:rPr>
          <w:rFonts w:asciiTheme="minorHAnsi" w:hAnsiTheme="minorHAnsi"/>
        </w:rPr>
        <w:t xml:space="preserve"> Operations Meetings</w:t>
      </w:r>
      <w:r w:rsidRPr="00C064B3" w:rsidDel="00A638A9">
        <w:rPr>
          <w:rFonts w:asciiTheme="minorHAnsi" w:hAnsiTheme="minorHAnsi"/>
        </w:rPr>
        <w:t xml:space="preserve"> </w:t>
      </w:r>
      <w:r w:rsidRPr="00C064B3">
        <w:rPr>
          <w:rFonts w:asciiTheme="minorHAnsi" w:hAnsiTheme="minorHAnsi"/>
        </w:rPr>
        <w:t>will initially include:</w:t>
      </w:r>
    </w:p>
    <w:p w14:paraId="100564F5" w14:textId="77777777" w:rsidR="00B65250" w:rsidRPr="00C064B3" w:rsidRDefault="00B65250" w:rsidP="00B65250">
      <w:pPr>
        <w:pStyle w:val="List"/>
        <w:rPr>
          <w:rFonts w:asciiTheme="minorHAnsi" w:hAnsiTheme="minorHAnsi"/>
        </w:rPr>
      </w:pPr>
      <w:r w:rsidRPr="00C064B3">
        <w:rPr>
          <w:rFonts w:asciiTheme="minorHAnsi" w:hAnsiTheme="minorHAnsi"/>
        </w:rPr>
        <w:t>VITA</w:t>
      </w:r>
    </w:p>
    <w:p w14:paraId="39FECC44" w14:textId="77777777" w:rsidR="00B65250" w:rsidRPr="005E4C61" w:rsidRDefault="00B65250" w:rsidP="00D951BA">
      <w:pPr>
        <w:pStyle w:val="ListParagraph"/>
      </w:pPr>
      <w:r w:rsidRPr="005E4C61">
        <w:t xml:space="preserve">Customer Account Manager </w:t>
      </w:r>
    </w:p>
    <w:p w14:paraId="7EEF2E8E" w14:textId="77777777" w:rsidR="00B65250" w:rsidRPr="005E4C61" w:rsidRDefault="00B65250" w:rsidP="00D951BA">
      <w:pPr>
        <w:pStyle w:val="ListParagraph"/>
      </w:pPr>
      <w:r w:rsidRPr="005E4C61">
        <w:t>Other VITA personnel as required</w:t>
      </w:r>
    </w:p>
    <w:p w14:paraId="38DA0655" w14:textId="77777777" w:rsidR="00B65250" w:rsidRDefault="00B65250" w:rsidP="00B65250">
      <w:pPr>
        <w:pStyle w:val="List"/>
        <w:rPr>
          <w:rFonts w:asciiTheme="minorHAnsi" w:hAnsiTheme="minorHAnsi"/>
        </w:rPr>
      </w:pPr>
    </w:p>
    <w:p w14:paraId="1F31B164" w14:textId="77777777" w:rsidR="00B65250" w:rsidRPr="00C064B3" w:rsidRDefault="00B65250" w:rsidP="00B65250">
      <w:pPr>
        <w:pStyle w:val="List"/>
        <w:rPr>
          <w:rFonts w:asciiTheme="minorHAnsi" w:hAnsiTheme="minorHAnsi"/>
        </w:rPr>
      </w:pPr>
      <w:r>
        <w:rPr>
          <w:rFonts w:asciiTheme="minorHAnsi" w:hAnsiTheme="minorHAnsi"/>
        </w:rPr>
        <w:t>Service Tower Suppliers</w:t>
      </w:r>
    </w:p>
    <w:p w14:paraId="506EF9E2" w14:textId="77777777" w:rsidR="00B65250" w:rsidRPr="005E4C61" w:rsidRDefault="00B65250" w:rsidP="00D951BA">
      <w:pPr>
        <w:pStyle w:val="ListParagraph"/>
      </w:pPr>
      <w:r w:rsidRPr="005E4C61">
        <w:t xml:space="preserve">MSI </w:t>
      </w:r>
      <w:r>
        <w:t>customer</w:t>
      </w:r>
      <w:r w:rsidRPr="005E4C61">
        <w:t xml:space="preserve"> operations manager </w:t>
      </w:r>
      <w:r>
        <w:t>C</w:t>
      </w:r>
      <w:r w:rsidRPr="00C064B3">
        <w:t>OM</w:t>
      </w:r>
      <w:r w:rsidRPr="005E4C61">
        <w:t xml:space="preserve"> (Chair, with responsibility for Co-Chair duties)</w:t>
      </w:r>
    </w:p>
    <w:p w14:paraId="4C75218D" w14:textId="77777777" w:rsidR="00B65250" w:rsidRPr="005E4C61" w:rsidRDefault="00B65250" w:rsidP="00D951BA">
      <w:pPr>
        <w:pStyle w:val="ListParagraph"/>
      </w:pPr>
      <w:r w:rsidRPr="005E4C61">
        <w:t>Service Tower Provider representative(s) as needed.</w:t>
      </w:r>
    </w:p>
    <w:p w14:paraId="4494FEE1" w14:textId="77777777" w:rsidR="00B65250" w:rsidRPr="00C064B3" w:rsidRDefault="00B65250" w:rsidP="00B65250">
      <w:pPr>
        <w:pStyle w:val="List"/>
        <w:rPr>
          <w:rFonts w:asciiTheme="minorHAnsi" w:hAnsiTheme="minorHAnsi"/>
        </w:rPr>
      </w:pPr>
      <w:r w:rsidRPr="00C064B3">
        <w:rPr>
          <w:rFonts w:asciiTheme="minorHAnsi" w:hAnsiTheme="minorHAnsi"/>
        </w:rPr>
        <w:t>Customers</w:t>
      </w:r>
    </w:p>
    <w:p w14:paraId="2302E3B8" w14:textId="77777777" w:rsidR="00B65250" w:rsidRPr="005E4C61" w:rsidRDefault="00B65250" w:rsidP="00D951BA">
      <w:pPr>
        <w:pStyle w:val="ListParagraph"/>
      </w:pPr>
      <w:r w:rsidRPr="005E4C61">
        <w:t>Customer AITR</w:t>
      </w:r>
      <w:r>
        <w:t>, IT Resource</w:t>
      </w:r>
      <w:r w:rsidRPr="005E4C61">
        <w:t xml:space="preserve"> or designee</w:t>
      </w:r>
    </w:p>
    <w:p w14:paraId="40E6C57D" w14:textId="77777777" w:rsidR="00B65250" w:rsidRPr="00D951BA" w:rsidRDefault="00B65250" w:rsidP="00B65250">
      <w:r w:rsidRPr="00C064B3">
        <w:rPr>
          <w:rFonts w:asciiTheme="minorHAnsi" w:hAnsiTheme="minorHAnsi"/>
        </w:rPr>
        <w:t xml:space="preserve">The </w:t>
      </w:r>
      <w:r>
        <w:rPr>
          <w:rFonts w:asciiTheme="minorHAnsi" w:hAnsiTheme="minorHAnsi"/>
        </w:rPr>
        <w:t>Customer</w:t>
      </w:r>
      <w:r w:rsidRPr="00C064B3">
        <w:rPr>
          <w:rFonts w:asciiTheme="minorHAnsi" w:hAnsiTheme="minorHAnsi"/>
        </w:rPr>
        <w:t xml:space="preserve"> Operations Meetings</w:t>
      </w:r>
      <w:r w:rsidRPr="00C064B3" w:rsidDel="00A638A9">
        <w:rPr>
          <w:rFonts w:asciiTheme="minorHAnsi" w:hAnsiTheme="minorHAnsi"/>
        </w:rPr>
        <w:t xml:space="preserve"> </w:t>
      </w:r>
      <w:r w:rsidRPr="00C064B3">
        <w:rPr>
          <w:rFonts w:asciiTheme="minorHAnsi" w:hAnsiTheme="minorHAnsi"/>
        </w:rPr>
        <w:t>will occur weekly to monthly, with the MSI AOM. Meetings will include service tower representatives as needed.</w:t>
      </w:r>
      <w:r w:rsidRPr="008F462E">
        <w:rPr>
          <w:noProof/>
        </w:rPr>
        <w:t xml:space="preserve"> </w:t>
      </w:r>
    </w:p>
    <w:p w14:paraId="7033165D" w14:textId="77777777" w:rsidR="00D37ECD" w:rsidRPr="00C064B3" w:rsidRDefault="00D37ECD" w:rsidP="00C064B3">
      <w:pPr>
        <w:rPr>
          <w:rFonts w:asciiTheme="minorHAnsi" w:hAnsiTheme="minorHAnsi"/>
        </w:rPr>
      </w:pPr>
    </w:p>
    <w:p w14:paraId="72EDD256" w14:textId="77777777" w:rsidR="00C85091" w:rsidRPr="005E4C61" w:rsidRDefault="00C85091">
      <w:pPr>
        <w:pStyle w:val="Heading1"/>
      </w:pPr>
      <w:bookmarkStart w:id="193" w:name="_Toc461115478"/>
      <w:bookmarkStart w:id="194" w:name="_Toc461115479"/>
      <w:bookmarkStart w:id="195" w:name="_Toc461115480"/>
      <w:bookmarkStart w:id="196" w:name="_Toc461115481"/>
      <w:bookmarkStart w:id="197" w:name="_Toc461115482"/>
      <w:bookmarkStart w:id="198" w:name="_Toc461115483"/>
      <w:bookmarkStart w:id="199" w:name="_Toc461115484"/>
      <w:bookmarkStart w:id="200" w:name="_Toc461115485"/>
      <w:bookmarkStart w:id="201" w:name="_Toc461115486"/>
      <w:bookmarkStart w:id="202" w:name="_Toc461115487"/>
      <w:bookmarkStart w:id="203" w:name="_Toc461115488"/>
      <w:bookmarkStart w:id="204" w:name="_Toc461115489"/>
      <w:bookmarkStart w:id="205" w:name="_Toc461115490"/>
      <w:bookmarkStart w:id="206" w:name="_Toc461115491"/>
      <w:bookmarkStart w:id="207" w:name="_Toc461115492"/>
      <w:bookmarkStart w:id="208" w:name="_Toc461115493"/>
      <w:bookmarkStart w:id="209" w:name="_Toc461115494"/>
      <w:bookmarkStart w:id="210" w:name="_Toc461115495"/>
      <w:bookmarkStart w:id="211" w:name="_Toc461115496"/>
      <w:bookmarkStart w:id="212" w:name="_Toc461115497"/>
      <w:bookmarkStart w:id="213" w:name="_Toc461115498"/>
      <w:bookmarkStart w:id="214" w:name="_Toc461115499"/>
      <w:bookmarkStart w:id="215" w:name="_Toc461115500"/>
      <w:bookmarkStart w:id="216" w:name="_Toc461115501"/>
      <w:bookmarkStart w:id="217" w:name="_Toc461115502"/>
      <w:bookmarkStart w:id="218" w:name="_Toc461115503"/>
      <w:bookmarkStart w:id="219" w:name="_Toc461115504"/>
      <w:bookmarkStart w:id="220" w:name="_Toc461115505"/>
      <w:bookmarkStart w:id="221" w:name="_Toc461115506"/>
      <w:bookmarkStart w:id="222" w:name="_Toc461115507"/>
      <w:bookmarkStart w:id="223" w:name="_Toc461115508"/>
      <w:bookmarkStart w:id="224" w:name="_Toc461115509"/>
      <w:bookmarkStart w:id="225" w:name="_Toc461115510"/>
      <w:bookmarkStart w:id="226" w:name="_Toc461115511"/>
      <w:bookmarkStart w:id="227" w:name="_Toc461115512"/>
      <w:bookmarkStart w:id="228" w:name="_Toc461115513"/>
      <w:bookmarkStart w:id="229" w:name="_Toc461115514"/>
      <w:bookmarkStart w:id="230" w:name="_Toc461115515"/>
      <w:bookmarkStart w:id="231" w:name="_Toc461115516"/>
      <w:bookmarkStart w:id="232" w:name="_Toc461115517"/>
      <w:bookmarkStart w:id="233" w:name="_Toc461115518"/>
      <w:bookmarkStart w:id="234" w:name="_Toc461115519"/>
      <w:bookmarkStart w:id="235" w:name="_Toc461115520"/>
      <w:bookmarkStart w:id="236" w:name="_Toc461115521"/>
      <w:bookmarkStart w:id="237" w:name="_Toc461115522"/>
      <w:bookmarkStart w:id="238" w:name="_Toc461115523"/>
      <w:bookmarkStart w:id="239" w:name="_Toc461115524"/>
      <w:bookmarkStart w:id="240" w:name="_Toc461115525"/>
      <w:bookmarkStart w:id="241" w:name="_Toc461115527"/>
      <w:bookmarkStart w:id="242" w:name="_Toc461115549"/>
      <w:bookmarkStart w:id="243" w:name="_Toc461115550"/>
      <w:bookmarkStart w:id="244" w:name="_Toc461115556"/>
      <w:bookmarkStart w:id="245" w:name="_Toc461115557"/>
      <w:bookmarkStart w:id="246" w:name="_Toc461030625"/>
      <w:bookmarkStart w:id="247" w:name="_Toc461115558"/>
      <w:bookmarkStart w:id="248" w:name="_Toc461115572"/>
      <w:bookmarkStart w:id="249" w:name="_Toc461115573"/>
      <w:bookmarkStart w:id="250" w:name="_Toc461115579"/>
      <w:bookmarkStart w:id="251" w:name="_Toc461115594"/>
      <w:bookmarkStart w:id="252" w:name="_Toc461115615"/>
      <w:bookmarkStart w:id="253" w:name="_Toc461115683"/>
      <w:bookmarkStart w:id="254" w:name="_Toc461115684"/>
      <w:bookmarkStart w:id="255" w:name="_Toc461115685"/>
      <w:bookmarkStart w:id="256" w:name="_Toc461115686"/>
      <w:bookmarkStart w:id="257" w:name="_Toc461115687"/>
      <w:bookmarkStart w:id="258" w:name="_Toc461030634"/>
      <w:bookmarkStart w:id="259" w:name="_Toc461115688"/>
      <w:bookmarkStart w:id="260" w:name="_Toc461030635"/>
      <w:bookmarkStart w:id="261" w:name="_Toc461115689"/>
      <w:bookmarkStart w:id="262" w:name="_Toc461115690"/>
      <w:bookmarkStart w:id="263" w:name="_Toc461115691"/>
      <w:bookmarkStart w:id="264" w:name="_Toc461115692"/>
      <w:bookmarkStart w:id="265" w:name="_Toc461030637"/>
      <w:bookmarkStart w:id="266" w:name="_Toc461115697"/>
      <w:bookmarkStart w:id="267" w:name="_Toc461030638"/>
      <w:bookmarkStart w:id="268" w:name="_Toc461115698"/>
      <w:bookmarkStart w:id="269" w:name="_Toc461030639"/>
      <w:bookmarkStart w:id="270" w:name="_Toc461115699"/>
      <w:bookmarkStart w:id="271" w:name="_Toc461030640"/>
      <w:bookmarkStart w:id="272" w:name="_Toc461115700"/>
      <w:bookmarkStart w:id="273" w:name="_Toc461030641"/>
      <w:bookmarkStart w:id="274" w:name="_Toc461115701"/>
      <w:bookmarkStart w:id="275" w:name="_Toc461030642"/>
      <w:bookmarkStart w:id="276" w:name="_Toc461115702"/>
      <w:bookmarkStart w:id="277" w:name="_Toc461030643"/>
      <w:bookmarkStart w:id="278" w:name="_Toc461115703"/>
      <w:bookmarkStart w:id="279" w:name="_Toc461115704"/>
      <w:bookmarkStart w:id="280" w:name="_Toc461115705"/>
      <w:bookmarkStart w:id="281" w:name="_Toc461030645"/>
      <w:bookmarkStart w:id="282" w:name="_Toc461115706"/>
      <w:bookmarkStart w:id="283" w:name="_Toc461030646"/>
      <w:bookmarkStart w:id="284" w:name="_Toc461115707"/>
      <w:bookmarkStart w:id="285" w:name="_Toc461030647"/>
      <w:bookmarkStart w:id="286" w:name="_Toc461115708"/>
      <w:bookmarkStart w:id="287" w:name="_Toc461030648"/>
      <w:bookmarkStart w:id="288" w:name="_Toc461115709"/>
      <w:bookmarkStart w:id="289" w:name="_Toc461030649"/>
      <w:bookmarkStart w:id="290" w:name="_Toc461115710"/>
      <w:bookmarkStart w:id="291" w:name="_Toc461030650"/>
      <w:bookmarkStart w:id="292" w:name="_Toc461115711"/>
      <w:bookmarkStart w:id="293" w:name="_Toc461030651"/>
      <w:bookmarkStart w:id="294" w:name="_Toc461115712"/>
      <w:bookmarkStart w:id="295" w:name="_Toc461030652"/>
      <w:bookmarkStart w:id="296" w:name="_Toc461115713"/>
      <w:bookmarkStart w:id="297" w:name="_Toc461030653"/>
      <w:bookmarkStart w:id="298" w:name="_Toc461115714"/>
      <w:bookmarkStart w:id="299" w:name="_Toc461030654"/>
      <w:bookmarkStart w:id="300" w:name="_Toc461115715"/>
      <w:bookmarkStart w:id="301" w:name="_Toc461030655"/>
      <w:bookmarkStart w:id="302" w:name="_Toc461115716"/>
      <w:bookmarkStart w:id="303" w:name="_Toc461030656"/>
      <w:bookmarkStart w:id="304" w:name="_Toc461115717"/>
      <w:bookmarkStart w:id="305" w:name="_Toc461030657"/>
      <w:bookmarkStart w:id="306" w:name="_Toc461115718"/>
      <w:bookmarkStart w:id="307" w:name="_Toc461030658"/>
      <w:bookmarkStart w:id="308" w:name="_Toc461115719"/>
      <w:bookmarkStart w:id="309" w:name="_Toc461030659"/>
      <w:bookmarkStart w:id="310" w:name="_Toc461115720"/>
      <w:bookmarkStart w:id="311" w:name="_Toc461030660"/>
      <w:bookmarkStart w:id="312" w:name="_Toc461115721"/>
      <w:bookmarkStart w:id="313" w:name="_Toc461115722"/>
      <w:bookmarkStart w:id="314" w:name="_Toc461115723"/>
      <w:bookmarkStart w:id="315" w:name="_Toc461115724"/>
      <w:bookmarkStart w:id="316" w:name="_Toc461115725"/>
      <w:bookmarkStart w:id="317" w:name="_Toc512347157"/>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sidRPr="005E4C61">
        <w:t>Decision Making</w:t>
      </w:r>
      <w:bookmarkEnd w:id="316"/>
      <w:bookmarkEnd w:id="317"/>
    </w:p>
    <w:p w14:paraId="28AB2474" w14:textId="77777777" w:rsidR="00C85091" w:rsidRPr="004F1390" w:rsidRDefault="00C85091" w:rsidP="00C85091">
      <w:pPr>
        <w:rPr>
          <w:rFonts w:asciiTheme="minorHAnsi" w:hAnsiTheme="minorHAnsi"/>
        </w:rPr>
      </w:pPr>
      <w:r w:rsidRPr="004F1390">
        <w:rPr>
          <w:rFonts w:asciiTheme="minorHAnsi" w:hAnsiTheme="minorHAnsi"/>
        </w:rPr>
        <w:t>Governance committees address two types of decisions:</w:t>
      </w:r>
    </w:p>
    <w:p w14:paraId="48A24FAE" w14:textId="77777777" w:rsidR="00C85091" w:rsidRPr="005E4C61" w:rsidRDefault="00C85091" w:rsidP="00D951BA">
      <w:pPr>
        <w:pStyle w:val="ListParagraph"/>
      </w:pPr>
      <w:r w:rsidRPr="005E4C61">
        <w:t>Issue resolution</w:t>
      </w:r>
    </w:p>
    <w:p w14:paraId="15D7A260" w14:textId="77777777" w:rsidR="00C85091" w:rsidRPr="005E4C61" w:rsidRDefault="00C85091" w:rsidP="00D951BA">
      <w:pPr>
        <w:pStyle w:val="ListParagraph"/>
      </w:pPr>
      <w:r w:rsidRPr="005E4C61">
        <w:t xml:space="preserve">Strategic decisions </w:t>
      </w:r>
    </w:p>
    <w:p w14:paraId="0C7D0064" w14:textId="77777777" w:rsidR="00C85091" w:rsidRPr="00C064B3" w:rsidRDefault="00C85091" w:rsidP="004F1390">
      <w:pPr>
        <w:contextualSpacing/>
        <w:rPr>
          <w:rFonts w:asciiTheme="minorHAnsi" w:hAnsiTheme="minorHAnsi"/>
        </w:rPr>
      </w:pPr>
      <w:r w:rsidRPr="004F1390">
        <w:rPr>
          <w:rFonts w:asciiTheme="minorHAnsi" w:hAnsiTheme="minorHAnsi"/>
        </w:rPr>
        <w:t xml:space="preserve">Issues may be Customer issues </w:t>
      </w:r>
      <w:r w:rsidR="0097444F">
        <w:rPr>
          <w:rFonts w:asciiTheme="minorHAnsi" w:hAnsiTheme="minorHAnsi"/>
        </w:rPr>
        <w:t>or</w:t>
      </w:r>
      <w:r w:rsidR="0097444F" w:rsidRPr="004F1390">
        <w:rPr>
          <w:rFonts w:asciiTheme="minorHAnsi" w:hAnsiTheme="minorHAnsi"/>
        </w:rPr>
        <w:t xml:space="preserve"> </w:t>
      </w:r>
      <w:r w:rsidRPr="004F1390">
        <w:rPr>
          <w:rFonts w:asciiTheme="minorHAnsi" w:hAnsiTheme="minorHAnsi"/>
        </w:rPr>
        <w:t xml:space="preserve">enterprise issues identified by VITA, Customers, or </w:t>
      </w:r>
      <w:r w:rsidR="001B5F5A">
        <w:rPr>
          <w:rFonts w:asciiTheme="minorHAnsi" w:hAnsiTheme="minorHAnsi"/>
        </w:rPr>
        <w:t>Integrated S</w:t>
      </w:r>
      <w:r w:rsidR="001B5F5A" w:rsidRPr="004F1390">
        <w:rPr>
          <w:rFonts w:asciiTheme="minorHAnsi" w:hAnsiTheme="minorHAnsi"/>
        </w:rPr>
        <w:t>uppliers</w:t>
      </w:r>
      <w:r w:rsidRPr="004F1390">
        <w:rPr>
          <w:rFonts w:asciiTheme="minorHAnsi" w:hAnsiTheme="minorHAnsi"/>
        </w:rPr>
        <w:t xml:space="preserve">. Issues are escalated following the escalation process described below.  Strategic decisions may be identified by VITA, VITA Customers, </w:t>
      </w:r>
      <w:r w:rsidR="001B5F5A">
        <w:rPr>
          <w:rFonts w:asciiTheme="minorHAnsi" w:hAnsiTheme="minorHAnsi"/>
        </w:rPr>
        <w:t xml:space="preserve">the MSI </w:t>
      </w:r>
      <w:r w:rsidRPr="004F1390">
        <w:rPr>
          <w:rFonts w:asciiTheme="minorHAnsi" w:hAnsiTheme="minorHAnsi"/>
        </w:rPr>
        <w:t xml:space="preserve">or </w:t>
      </w:r>
      <w:r w:rsidR="001B5F5A">
        <w:rPr>
          <w:rFonts w:asciiTheme="minorHAnsi" w:hAnsiTheme="minorHAnsi"/>
        </w:rPr>
        <w:t>Service Tower S</w:t>
      </w:r>
      <w:r w:rsidRPr="004F1390">
        <w:rPr>
          <w:rFonts w:asciiTheme="minorHAnsi" w:hAnsiTheme="minorHAnsi"/>
        </w:rPr>
        <w:t xml:space="preserve">uppliers. </w:t>
      </w:r>
    </w:p>
    <w:p w14:paraId="3284A2B1" w14:textId="77777777" w:rsidR="00C85091" w:rsidRPr="004F1390" w:rsidRDefault="00C85091" w:rsidP="004F1390">
      <w:pPr>
        <w:contextualSpacing/>
        <w:rPr>
          <w:rFonts w:asciiTheme="minorHAnsi" w:hAnsiTheme="minorHAnsi"/>
        </w:rPr>
      </w:pPr>
    </w:p>
    <w:p w14:paraId="25623A24" w14:textId="77777777" w:rsidR="00C85091" w:rsidRPr="004F1390" w:rsidRDefault="00C85091" w:rsidP="00C85091">
      <w:pPr>
        <w:rPr>
          <w:rFonts w:asciiTheme="minorHAnsi" w:hAnsiTheme="minorHAnsi"/>
        </w:rPr>
      </w:pPr>
      <w:r w:rsidRPr="004F1390">
        <w:rPr>
          <w:rFonts w:asciiTheme="minorHAnsi" w:hAnsiTheme="minorHAnsi"/>
        </w:rPr>
        <w:t>Both decision types are treated the same</w:t>
      </w:r>
      <w:r w:rsidRPr="00C064B3">
        <w:rPr>
          <w:rFonts w:asciiTheme="minorHAnsi" w:hAnsiTheme="minorHAnsi"/>
        </w:rPr>
        <w:t xml:space="preserve"> by the governance forums</w:t>
      </w:r>
      <w:r w:rsidRPr="004F1390">
        <w:rPr>
          <w:rFonts w:asciiTheme="minorHAnsi" w:hAnsiTheme="minorHAnsi"/>
        </w:rPr>
        <w:t>:</w:t>
      </w:r>
    </w:p>
    <w:p w14:paraId="445D48C0" w14:textId="77777777" w:rsidR="00C85091" w:rsidRPr="005E4C61" w:rsidRDefault="00C85091" w:rsidP="00D951BA">
      <w:pPr>
        <w:pStyle w:val="ListParagraph"/>
      </w:pPr>
      <w:r w:rsidRPr="005E4C61">
        <w:t>All Customers have an opportunity to see the issue</w:t>
      </w:r>
    </w:p>
    <w:p w14:paraId="49BCC724" w14:textId="77777777" w:rsidR="00C85091" w:rsidRPr="005E4C61" w:rsidRDefault="00C85091" w:rsidP="00D951BA">
      <w:pPr>
        <w:pStyle w:val="ListParagraph"/>
      </w:pPr>
      <w:r w:rsidRPr="005E4C61">
        <w:t>VITA triages the issues in an attempt to resolve, and routes unresolved issues to appropriate committees</w:t>
      </w:r>
    </w:p>
    <w:p w14:paraId="6A307E4D" w14:textId="103E0C55" w:rsidR="00C85091" w:rsidRPr="005E4C61" w:rsidRDefault="00C85091" w:rsidP="00D951BA">
      <w:pPr>
        <w:pStyle w:val="ListParagraph"/>
      </w:pPr>
      <w:r w:rsidRPr="005E4C61">
        <w:t xml:space="preserve">Customers and </w:t>
      </w:r>
      <w:r w:rsidR="00E44F08" w:rsidRPr="005E4C61">
        <w:t xml:space="preserve">the </w:t>
      </w:r>
      <w:r w:rsidR="00E44F08">
        <w:t>Tower</w:t>
      </w:r>
      <w:r w:rsidR="001B5F5A">
        <w:t xml:space="preserve"> S</w:t>
      </w:r>
      <w:r w:rsidRPr="004F1390">
        <w:t>uppliers</w:t>
      </w:r>
      <w:r w:rsidRPr="005E4C61">
        <w:t xml:space="preserve"> will each have an opportunity to document their perspective </w:t>
      </w:r>
    </w:p>
    <w:p w14:paraId="616A4216" w14:textId="77777777" w:rsidR="00C85091" w:rsidRPr="005E4C61" w:rsidRDefault="005B5DC5" w:rsidP="00D951BA">
      <w:pPr>
        <w:pStyle w:val="ListParagraph"/>
      </w:pPr>
      <w:r>
        <w:t>Customer</w:t>
      </w:r>
      <w:r w:rsidRPr="005E4C61">
        <w:t xml:space="preserve"> </w:t>
      </w:r>
      <w:r w:rsidR="00C85091" w:rsidRPr="005E4C61">
        <w:t>committee members will review positions/perspectives in order to represent their partner agencies in the meeting</w:t>
      </w:r>
    </w:p>
    <w:p w14:paraId="44763855" w14:textId="77777777" w:rsidR="00C85091" w:rsidRPr="005E4C61" w:rsidRDefault="00C85091" w:rsidP="00D951BA">
      <w:pPr>
        <w:pStyle w:val="ListParagraph"/>
      </w:pPr>
      <w:r w:rsidRPr="005E4C61">
        <w:lastRenderedPageBreak/>
        <w:t>All decision-making agenda items will be broadcast in advance of the meeting</w:t>
      </w:r>
      <w:r w:rsidR="007F0168">
        <w:t xml:space="preserve"> and </w:t>
      </w:r>
      <w:r w:rsidR="007F0168" w:rsidRPr="007F0168">
        <w:t>will have a corresponding risk evaluation</w:t>
      </w:r>
    </w:p>
    <w:p w14:paraId="065BF5C4" w14:textId="77777777" w:rsidR="00C85091" w:rsidRPr="005E4C61" w:rsidRDefault="00C85091" w:rsidP="00D951BA">
      <w:pPr>
        <w:pStyle w:val="ListParagraph"/>
      </w:pPr>
      <w:r w:rsidRPr="005E4C61">
        <w:t>After the meeting, decisions will be documented with the issue</w:t>
      </w:r>
    </w:p>
    <w:p w14:paraId="10F00E5D" w14:textId="77777777" w:rsidR="00615AE8" w:rsidRPr="004F1390" w:rsidRDefault="00615AE8" w:rsidP="00C55A5B"/>
    <w:p w14:paraId="6463B510" w14:textId="77777777" w:rsidR="00C85091" w:rsidRPr="005E4C61" w:rsidRDefault="00C85091">
      <w:pPr>
        <w:pStyle w:val="Heading2"/>
      </w:pPr>
      <w:bookmarkStart w:id="318" w:name="_Toc461115726"/>
      <w:bookmarkStart w:id="319" w:name="_Toc512347158"/>
      <w:r w:rsidRPr="005E4C61">
        <w:t>Escalation Process</w:t>
      </w:r>
      <w:bookmarkEnd w:id="318"/>
      <w:bookmarkEnd w:id="319"/>
    </w:p>
    <w:p w14:paraId="60261841" w14:textId="1A761471"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As noted above, the governance model strives to resolve the vast majority of issues at the operational level. </w:t>
      </w:r>
      <w:r w:rsidR="001845D5">
        <w:rPr>
          <w:rFonts w:asciiTheme="minorHAnsi" w:hAnsiTheme="minorHAnsi"/>
          <w:sz w:val="22"/>
          <w:szCs w:val="22"/>
        </w:rPr>
        <w:t xml:space="preserve"> The MSI is expected to facilitate these resolution processes, in accordance with other processes in the Agreement and the SMM as applicable.  </w:t>
      </w:r>
      <w:r w:rsidR="00BB3920">
        <w:rPr>
          <w:rFonts w:asciiTheme="minorHAnsi" w:hAnsiTheme="minorHAnsi"/>
          <w:sz w:val="22"/>
          <w:szCs w:val="22"/>
        </w:rPr>
        <w:t xml:space="preserve">Supplier personnel participating in forums are expected to be able to make decisions and resolve issues as appropriate for the level and purpose of that forum.  </w:t>
      </w:r>
      <w:r w:rsidRPr="00B438E2">
        <w:rPr>
          <w:rFonts w:asciiTheme="minorHAnsi" w:hAnsiTheme="minorHAnsi"/>
          <w:sz w:val="22"/>
          <w:szCs w:val="22"/>
        </w:rPr>
        <w:t xml:space="preserve">However, not all issues will be resolved at </w:t>
      </w:r>
      <w:r w:rsidR="00BB3920">
        <w:rPr>
          <w:rFonts w:asciiTheme="minorHAnsi" w:hAnsiTheme="minorHAnsi"/>
          <w:sz w:val="22"/>
          <w:szCs w:val="22"/>
        </w:rPr>
        <w:t>the operational</w:t>
      </w:r>
      <w:r w:rsidR="00BB3920" w:rsidRPr="00B438E2">
        <w:rPr>
          <w:rFonts w:asciiTheme="minorHAnsi" w:hAnsiTheme="minorHAnsi"/>
          <w:sz w:val="22"/>
          <w:szCs w:val="22"/>
        </w:rPr>
        <w:t xml:space="preserve"> </w:t>
      </w:r>
      <w:r w:rsidRPr="00B438E2">
        <w:rPr>
          <w:rFonts w:asciiTheme="minorHAnsi" w:hAnsiTheme="minorHAnsi"/>
          <w:sz w:val="22"/>
          <w:szCs w:val="22"/>
        </w:rPr>
        <w:t xml:space="preserve">level, so the governance model includes an escalation process designed to promptly and efficiently escalate the issue for resolution.  Most operational issues will be routed to the Platform Relationship Meeting; however, in </w:t>
      </w:r>
      <w:r w:rsidR="00F4423A">
        <w:rPr>
          <w:rFonts w:asciiTheme="minorHAnsi" w:hAnsiTheme="minorHAnsi"/>
          <w:sz w:val="22"/>
          <w:szCs w:val="22"/>
        </w:rPr>
        <w:t>some</w:t>
      </w:r>
      <w:r w:rsidRPr="00B438E2">
        <w:rPr>
          <w:rFonts w:asciiTheme="minorHAnsi" w:hAnsiTheme="minorHAnsi"/>
          <w:sz w:val="22"/>
          <w:szCs w:val="22"/>
        </w:rPr>
        <w:t xml:space="preserve"> cases high profile business, technology, and financial issues</w:t>
      </w:r>
      <w:r w:rsidR="004B03E0">
        <w:rPr>
          <w:rFonts w:asciiTheme="minorHAnsi" w:hAnsiTheme="minorHAnsi"/>
          <w:sz w:val="22"/>
          <w:szCs w:val="22"/>
        </w:rPr>
        <w:t xml:space="preserve"> w</w:t>
      </w:r>
      <w:r w:rsidRPr="00B438E2">
        <w:rPr>
          <w:rFonts w:asciiTheme="minorHAnsi" w:hAnsiTheme="minorHAnsi"/>
          <w:sz w:val="22"/>
          <w:szCs w:val="22"/>
        </w:rPr>
        <w:t xml:space="preserve">ill be routed to the </w:t>
      </w:r>
      <w:r w:rsidR="008F462E">
        <w:rPr>
          <w:rFonts w:asciiTheme="minorHAnsi" w:hAnsiTheme="minorHAnsi"/>
          <w:sz w:val="22"/>
          <w:szCs w:val="22"/>
        </w:rPr>
        <w:t>RMC</w:t>
      </w:r>
      <w:r w:rsidRPr="00B438E2">
        <w:rPr>
          <w:rFonts w:asciiTheme="minorHAnsi" w:hAnsiTheme="minorHAnsi"/>
          <w:sz w:val="22"/>
          <w:szCs w:val="22"/>
        </w:rPr>
        <w:t>.</w:t>
      </w:r>
      <w:r w:rsidR="001845D5">
        <w:rPr>
          <w:rFonts w:asciiTheme="minorHAnsi" w:hAnsiTheme="minorHAnsi"/>
          <w:sz w:val="22"/>
          <w:szCs w:val="22"/>
        </w:rPr>
        <w:t xml:space="preserve">  </w:t>
      </w:r>
      <w:r w:rsidR="00CF2824">
        <w:rPr>
          <w:rFonts w:asciiTheme="minorHAnsi" w:hAnsiTheme="minorHAnsi"/>
          <w:sz w:val="22"/>
          <w:szCs w:val="22"/>
        </w:rPr>
        <w:t xml:space="preserve">Ultimately, the CIO of the Commonwealth retains decision-making authority.  </w:t>
      </w:r>
      <w:r w:rsidR="009B2EE7">
        <w:rPr>
          <w:rFonts w:asciiTheme="minorHAnsi" w:hAnsiTheme="minorHAnsi"/>
          <w:sz w:val="22"/>
          <w:szCs w:val="22"/>
        </w:rPr>
        <w:t>When issues cannot be resolved in one of the other forums, they may rise to the CIO.</w:t>
      </w:r>
    </w:p>
    <w:p w14:paraId="307D4F9A" w14:textId="34E695B6"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After VITA, the Customer and Supplier determine an issue cannot be resolved at the operational level and it cannot be resolved with escalation to MSI, the issue is escalated to the Platform Relationship Meeting. VITA triages and makes a further attempt to resolve. If resolution is not reached quickly, then VITA escalates to the </w:t>
      </w:r>
      <w:r w:rsidR="008F462E">
        <w:rPr>
          <w:rFonts w:asciiTheme="minorHAnsi" w:hAnsiTheme="minorHAnsi"/>
          <w:sz w:val="22"/>
          <w:szCs w:val="22"/>
        </w:rPr>
        <w:t>RMC</w:t>
      </w:r>
      <w:r w:rsidRPr="00B438E2">
        <w:rPr>
          <w:rFonts w:asciiTheme="minorHAnsi" w:hAnsiTheme="minorHAnsi"/>
          <w:sz w:val="22"/>
          <w:szCs w:val="22"/>
        </w:rPr>
        <w:t xml:space="preserve">. </w:t>
      </w:r>
    </w:p>
    <w:p w14:paraId="5263A68E" w14:textId="77777777"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VITA also coordinates with the Customer</w:t>
      </w:r>
      <w:r w:rsidR="00310D35">
        <w:rPr>
          <w:rFonts w:asciiTheme="minorHAnsi" w:hAnsiTheme="minorHAnsi"/>
          <w:sz w:val="22"/>
          <w:szCs w:val="22"/>
        </w:rPr>
        <w:t>, Supplier</w:t>
      </w:r>
      <w:r w:rsidRPr="00B438E2">
        <w:rPr>
          <w:rFonts w:asciiTheme="minorHAnsi" w:hAnsiTheme="minorHAnsi"/>
          <w:sz w:val="22"/>
          <w:szCs w:val="22"/>
        </w:rPr>
        <w:t xml:space="preserve"> and </w:t>
      </w:r>
      <w:r w:rsidR="00310D35">
        <w:rPr>
          <w:rFonts w:asciiTheme="minorHAnsi" w:hAnsiTheme="minorHAnsi"/>
          <w:sz w:val="22"/>
          <w:szCs w:val="22"/>
        </w:rPr>
        <w:t xml:space="preserve">Service Tower </w:t>
      </w:r>
      <w:r w:rsidRPr="00B438E2">
        <w:rPr>
          <w:rFonts w:asciiTheme="minorHAnsi" w:hAnsiTheme="minorHAnsi"/>
          <w:sz w:val="22"/>
          <w:szCs w:val="22"/>
        </w:rPr>
        <w:t>Suppliers involved in the issue to complete the required documentation for Customer input on the process as follows:</w:t>
      </w:r>
    </w:p>
    <w:p w14:paraId="53F966BB" w14:textId="77777777" w:rsidR="00C85091" w:rsidRPr="005E4C61" w:rsidRDefault="00C85091" w:rsidP="00D951BA">
      <w:pPr>
        <w:pStyle w:val="ListParagraph"/>
      </w:pPr>
      <w:r w:rsidRPr="005E4C61">
        <w:t>VITA assigns an issue number</w:t>
      </w:r>
    </w:p>
    <w:p w14:paraId="21E70946" w14:textId="77777777" w:rsidR="00C85091" w:rsidRPr="0035618C" w:rsidRDefault="00C85091" w:rsidP="00D951BA">
      <w:pPr>
        <w:pStyle w:val="ListParagraph"/>
      </w:pPr>
      <w:r w:rsidRPr="005E4C61">
        <w:t xml:space="preserve">VITA develops and confirms the issue description, a statement of the facts in the </w:t>
      </w:r>
      <w:r w:rsidRPr="0035618C">
        <w:t>situation</w:t>
      </w:r>
    </w:p>
    <w:p w14:paraId="375B8724" w14:textId="77777777" w:rsidR="00C85091" w:rsidRPr="005E4C61" w:rsidRDefault="00C85091" w:rsidP="00D951BA">
      <w:pPr>
        <w:pStyle w:val="ListParagraph"/>
      </w:pPr>
      <w:r w:rsidRPr="0035618C">
        <w:t xml:space="preserve">VITA, </w:t>
      </w:r>
      <w:r w:rsidRPr="005E4C61">
        <w:t>Customer and Supplier develop issue resolution paper</w:t>
      </w:r>
    </w:p>
    <w:p w14:paraId="4D5C3935" w14:textId="77777777" w:rsidR="00C85091" w:rsidRPr="005E4C61" w:rsidRDefault="00C85091" w:rsidP="00D951BA">
      <w:pPr>
        <w:pStyle w:val="ListParagraph"/>
      </w:pPr>
      <w:r w:rsidRPr="005E4C61">
        <w:t>VITA provides details including, as applicable, cost implications, additional factual background, contract references, and previous solutions attempted</w:t>
      </w:r>
    </w:p>
    <w:p w14:paraId="660B8AE1" w14:textId="77777777" w:rsidR="00C85091" w:rsidRPr="005E4C61" w:rsidRDefault="00C85091" w:rsidP="00D951BA">
      <w:pPr>
        <w:pStyle w:val="ListParagraph"/>
      </w:pPr>
      <w:r w:rsidRPr="005E4C61">
        <w:t>Customer completes relevant facts, artifacts, and documentation from their perspective</w:t>
      </w:r>
    </w:p>
    <w:p w14:paraId="63DBD7C4" w14:textId="77777777" w:rsidR="00C85091" w:rsidRPr="005E4C61" w:rsidRDefault="00310D35" w:rsidP="00D951BA">
      <w:pPr>
        <w:pStyle w:val="ListParagraph"/>
      </w:pPr>
      <w:r>
        <w:t>Supplier</w:t>
      </w:r>
      <w:r w:rsidR="00C85091" w:rsidRPr="005E4C61">
        <w:t xml:space="preserve"> completes relevant facts, artifacts, and documentation from their perspective</w:t>
      </w:r>
      <w:r>
        <w:t>, coordinating with Service Tower Suppliers as needed</w:t>
      </w:r>
    </w:p>
    <w:p w14:paraId="03F167FA" w14:textId="77777777" w:rsidR="00C85091" w:rsidRPr="005E4C61" w:rsidRDefault="00C85091" w:rsidP="00D951BA">
      <w:pPr>
        <w:pStyle w:val="ListParagraph"/>
      </w:pPr>
      <w:r w:rsidRPr="005E4C61">
        <w:t>VITA compiles all information into a single document</w:t>
      </w:r>
    </w:p>
    <w:p w14:paraId="5F2E9944" w14:textId="77777777" w:rsidR="00C85091" w:rsidRDefault="00C85091" w:rsidP="00C85091">
      <w:pPr>
        <w:rPr>
          <w:rFonts w:asciiTheme="minorHAnsi" w:hAnsiTheme="minorHAnsi"/>
        </w:rPr>
      </w:pPr>
      <w:r w:rsidRPr="004F1390">
        <w:rPr>
          <w:rFonts w:asciiTheme="minorHAnsi" w:hAnsiTheme="minorHAnsi"/>
        </w:rPr>
        <w:t>VITA coordinates the distribution of the issue material with the meeting agenda.  Meeting agendas and associated material are distributed to Relationship Management Committee members in advance of the meeting, with approximately 5-7 Business Days for Customers to review and provide input to their committee representative and approximately 2 days for VITA to compile the comments received for distribution to all.</w:t>
      </w:r>
    </w:p>
    <w:p w14:paraId="19BAAF6E" w14:textId="77777777" w:rsidR="00615AE8" w:rsidRDefault="00615AE8" w:rsidP="00C85091">
      <w:pPr>
        <w:rPr>
          <w:rFonts w:asciiTheme="minorHAnsi" w:hAnsiTheme="minorHAnsi"/>
        </w:rPr>
      </w:pPr>
    </w:p>
    <w:p w14:paraId="29E8CDC1" w14:textId="77777777" w:rsidR="00C85091" w:rsidRPr="005E4C61" w:rsidRDefault="00C85091">
      <w:pPr>
        <w:pStyle w:val="Heading2"/>
      </w:pPr>
      <w:bookmarkStart w:id="320" w:name="_Toc461115727"/>
      <w:bookmarkStart w:id="321" w:name="_Toc512347159"/>
      <w:r w:rsidRPr="005E4C61">
        <w:t>Strategic Decision Process</w:t>
      </w:r>
      <w:bookmarkEnd w:id="320"/>
      <w:bookmarkEnd w:id="321"/>
    </w:p>
    <w:p w14:paraId="632A20D4" w14:textId="77777777"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Strategic program decisions may be required by the Agreement (e.g. Annual Technology Plan, technology standards, changes to governance framework) and, thus, follow a prescribed timing </w:t>
      </w:r>
      <w:r w:rsidRPr="00B438E2">
        <w:rPr>
          <w:rFonts w:asciiTheme="minorHAnsi" w:hAnsiTheme="minorHAnsi"/>
          <w:sz w:val="22"/>
          <w:szCs w:val="22"/>
        </w:rPr>
        <w:lastRenderedPageBreak/>
        <w:t>cycle or they may arise from a technical constraint, opportunity or business need.  Regardless of the source, strategic decisions follow a similar process to escalated issues:</w:t>
      </w:r>
    </w:p>
    <w:p w14:paraId="623A5C4D" w14:textId="77777777" w:rsidR="00C85091" w:rsidRPr="005E4C61" w:rsidRDefault="00C85091" w:rsidP="00D951BA">
      <w:pPr>
        <w:pStyle w:val="ListParagraph"/>
      </w:pPr>
      <w:r w:rsidRPr="005E4C61">
        <w:t>VITA coordinates the development of background materials to explain the decision, implications for the enterprise, and any technical considerations that are relevant.  This coordination may include the engagement of Customers</w:t>
      </w:r>
      <w:r w:rsidR="00310D35">
        <w:t xml:space="preserve">, </w:t>
      </w:r>
      <w:r w:rsidRPr="004F1390">
        <w:t>Supplier</w:t>
      </w:r>
      <w:r w:rsidRPr="005E4C61">
        <w:t xml:space="preserve"> </w:t>
      </w:r>
      <w:r w:rsidR="00310D35" w:rsidRPr="005E4C61">
        <w:t xml:space="preserve">or </w:t>
      </w:r>
      <w:r w:rsidR="00310D35">
        <w:t>Service Tower</w:t>
      </w:r>
      <w:r w:rsidR="00310D35" w:rsidRPr="005E4C61">
        <w:t xml:space="preserve"> Supplier </w:t>
      </w:r>
      <w:r w:rsidRPr="005E4C61">
        <w:t>subject matter experts to create materials and complete technical analysis.</w:t>
      </w:r>
    </w:p>
    <w:p w14:paraId="73F3D667" w14:textId="77777777" w:rsidR="00C85091" w:rsidRPr="005E4C61" w:rsidRDefault="00C85091" w:rsidP="00D951BA">
      <w:pPr>
        <w:pStyle w:val="ListParagraph"/>
      </w:pPr>
      <w:r w:rsidRPr="005E4C61">
        <w:t>VITA develops a format for Customer input appropriate for the decision.</w:t>
      </w:r>
    </w:p>
    <w:p w14:paraId="6C7524DA" w14:textId="77777777" w:rsidR="00C85091"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VITA coordinates the distribution of the issue material with the meeting agenda to the Platform Relationship Meeting participants for initial review.  </w:t>
      </w:r>
      <w:r w:rsidR="004B03E0" w:rsidRPr="00B438E2">
        <w:rPr>
          <w:rFonts w:asciiTheme="minorHAnsi" w:hAnsiTheme="minorHAnsi"/>
          <w:sz w:val="22"/>
          <w:szCs w:val="22"/>
        </w:rPr>
        <w:t>After feedback is received through</w:t>
      </w:r>
      <w:r w:rsidR="004B03E0">
        <w:rPr>
          <w:rFonts w:asciiTheme="minorHAnsi" w:hAnsiTheme="minorHAnsi"/>
          <w:sz w:val="22"/>
          <w:szCs w:val="22"/>
        </w:rPr>
        <w:t xml:space="preserve"> the Platform Relationship Mee</w:t>
      </w:r>
      <w:r w:rsidR="004B03E0" w:rsidRPr="00B438E2">
        <w:rPr>
          <w:rFonts w:asciiTheme="minorHAnsi" w:hAnsiTheme="minorHAnsi"/>
          <w:sz w:val="22"/>
          <w:szCs w:val="22"/>
        </w:rPr>
        <w:t xml:space="preserve">ting, agendas and associated material are distributed to the </w:t>
      </w:r>
      <w:r w:rsidR="004B03E0">
        <w:rPr>
          <w:rFonts w:asciiTheme="minorHAnsi" w:hAnsiTheme="minorHAnsi"/>
          <w:sz w:val="22"/>
          <w:szCs w:val="22"/>
        </w:rPr>
        <w:t>RMC</w:t>
      </w:r>
      <w:r w:rsidR="004B03E0" w:rsidRPr="00B438E2">
        <w:rPr>
          <w:rFonts w:asciiTheme="minorHAnsi" w:hAnsiTheme="minorHAnsi"/>
          <w:sz w:val="22"/>
          <w:szCs w:val="22"/>
        </w:rPr>
        <w:t xml:space="preserve">, with approximately 5-7 Business Days for Committee participants to review and provide input to their committee representative and approximately two days for VITA to compile the comments received for distribution to all.  </w:t>
      </w:r>
    </w:p>
    <w:p w14:paraId="6513ADB6" w14:textId="77777777" w:rsidR="00615AE8" w:rsidRDefault="00615AE8" w:rsidP="004F1390">
      <w:pPr>
        <w:pStyle w:val="TableText"/>
        <w:ind w:left="720"/>
        <w:rPr>
          <w:rFonts w:asciiTheme="minorHAnsi" w:hAnsiTheme="minorHAnsi"/>
          <w:sz w:val="22"/>
          <w:szCs w:val="22"/>
        </w:rPr>
      </w:pPr>
    </w:p>
    <w:p w14:paraId="3EFC1C53" w14:textId="77777777" w:rsidR="00C85091" w:rsidRPr="005E4C61" w:rsidRDefault="00C85091">
      <w:pPr>
        <w:pStyle w:val="Heading2"/>
      </w:pPr>
      <w:bookmarkStart w:id="322" w:name="_Toc312417858"/>
      <w:bookmarkStart w:id="323" w:name="_Toc461115728"/>
      <w:bookmarkStart w:id="324" w:name="_Toc512347160"/>
      <w:r w:rsidRPr="005E4C61">
        <w:t>Documentation</w:t>
      </w:r>
      <w:bookmarkEnd w:id="322"/>
      <w:bookmarkEnd w:id="323"/>
      <w:bookmarkEnd w:id="324"/>
    </w:p>
    <w:p w14:paraId="68D763A2" w14:textId="77777777" w:rsidR="00C064B3" w:rsidRPr="005E4C61" w:rsidRDefault="00C064B3" w:rsidP="00D951BA">
      <w:pPr>
        <w:pStyle w:val="Heading3"/>
      </w:pPr>
      <w:bookmarkStart w:id="325" w:name="_Toc461115729"/>
      <w:bookmarkStart w:id="326" w:name="_Toc512347161"/>
      <w:r w:rsidRPr="005E4C61">
        <w:t>Reports</w:t>
      </w:r>
      <w:bookmarkEnd w:id="325"/>
      <w:bookmarkEnd w:id="326"/>
    </w:p>
    <w:p w14:paraId="2A1622A2" w14:textId="77777777" w:rsidR="00C064B3" w:rsidRDefault="00C064B3" w:rsidP="004F1390">
      <w:pPr>
        <w:rPr>
          <w:rFonts w:asciiTheme="minorHAnsi" w:hAnsiTheme="minorHAnsi"/>
        </w:rPr>
      </w:pPr>
      <w:r w:rsidRPr="00C064B3">
        <w:rPr>
          <w:rFonts w:asciiTheme="minorHAnsi" w:hAnsiTheme="minorHAnsi"/>
        </w:rPr>
        <w:t xml:space="preserve">In the case of all meetings, </w:t>
      </w:r>
      <w:r w:rsidR="004B03E0" w:rsidRPr="00C064B3">
        <w:rPr>
          <w:rFonts w:asciiTheme="minorHAnsi" w:hAnsiTheme="minorHAnsi"/>
        </w:rPr>
        <w:t>minutes</w:t>
      </w:r>
      <w:r w:rsidRPr="00C064B3">
        <w:rPr>
          <w:rFonts w:asciiTheme="minorHAnsi" w:hAnsiTheme="minorHAnsi"/>
        </w:rPr>
        <w:t xml:space="preserve"> will be prepared by the meeting Co-Chair and will include topics discussed, issues resolved and open action items with responsible person’s name and date to close action.</w:t>
      </w:r>
    </w:p>
    <w:p w14:paraId="2E3B6018" w14:textId="77777777" w:rsidR="00615AE8" w:rsidRPr="00C064B3" w:rsidRDefault="00615AE8" w:rsidP="004F1390">
      <w:pPr>
        <w:rPr>
          <w:rFonts w:asciiTheme="minorHAnsi" w:hAnsiTheme="minorHAnsi"/>
        </w:rPr>
      </w:pPr>
    </w:p>
    <w:p w14:paraId="36E237E2" w14:textId="77777777" w:rsidR="00C064B3" w:rsidRPr="005E4C61" w:rsidRDefault="00C064B3" w:rsidP="00D951BA">
      <w:pPr>
        <w:pStyle w:val="Heading3"/>
      </w:pPr>
      <w:bookmarkStart w:id="327" w:name="_Toc461115730"/>
      <w:bookmarkStart w:id="328" w:name="_Toc512347162"/>
      <w:r w:rsidRPr="005E4C61">
        <w:t>Decision Documentation</w:t>
      </w:r>
      <w:bookmarkEnd w:id="327"/>
      <w:bookmarkEnd w:id="328"/>
    </w:p>
    <w:p w14:paraId="1F86B7AA" w14:textId="77777777" w:rsidR="00C85091" w:rsidRPr="00B438E2" w:rsidRDefault="00C85091" w:rsidP="004F1390">
      <w:pPr>
        <w:pStyle w:val="TableText"/>
        <w:ind w:left="720"/>
        <w:rPr>
          <w:rFonts w:asciiTheme="minorHAnsi" w:hAnsiTheme="minorHAnsi"/>
          <w:sz w:val="22"/>
          <w:szCs w:val="22"/>
        </w:rPr>
      </w:pPr>
      <w:r w:rsidRPr="00B438E2">
        <w:rPr>
          <w:rFonts w:asciiTheme="minorHAnsi" w:hAnsiTheme="minorHAnsi"/>
          <w:sz w:val="22"/>
          <w:szCs w:val="22"/>
        </w:rPr>
        <w:t xml:space="preserve">After </w:t>
      </w:r>
      <w:r w:rsidR="00C064B3" w:rsidRPr="00B438E2">
        <w:rPr>
          <w:rFonts w:asciiTheme="minorHAnsi" w:hAnsiTheme="minorHAnsi"/>
          <w:sz w:val="22"/>
          <w:szCs w:val="22"/>
        </w:rPr>
        <w:t xml:space="preserve">all </w:t>
      </w:r>
      <w:r w:rsidRPr="00B438E2">
        <w:rPr>
          <w:rFonts w:asciiTheme="minorHAnsi" w:hAnsiTheme="minorHAnsi"/>
          <w:sz w:val="22"/>
          <w:szCs w:val="22"/>
        </w:rPr>
        <w:t>committee meeting</w:t>
      </w:r>
      <w:r w:rsidR="00C064B3" w:rsidRPr="00B438E2">
        <w:rPr>
          <w:rFonts w:asciiTheme="minorHAnsi" w:hAnsiTheme="minorHAnsi"/>
          <w:sz w:val="22"/>
          <w:szCs w:val="22"/>
        </w:rPr>
        <w:t>s</w:t>
      </w:r>
      <w:r w:rsidRPr="00B438E2">
        <w:rPr>
          <w:rFonts w:asciiTheme="minorHAnsi" w:hAnsiTheme="minorHAnsi"/>
          <w:sz w:val="22"/>
          <w:szCs w:val="22"/>
        </w:rPr>
        <w:t>, VITA documents decisions made and completes any follow up tasks such as updates to associated artifacts (e.g.</w:t>
      </w:r>
      <w:r w:rsidR="00B94BA3">
        <w:rPr>
          <w:rFonts w:asciiTheme="minorHAnsi" w:hAnsiTheme="minorHAnsi"/>
          <w:sz w:val="22"/>
          <w:szCs w:val="22"/>
        </w:rPr>
        <w:t>,</w:t>
      </w:r>
      <w:r w:rsidRPr="00B438E2">
        <w:rPr>
          <w:rFonts w:asciiTheme="minorHAnsi" w:hAnsiTheme="minorHAnsi"/>
          <w:sz w:val="22"/>
          <w:szCs w:val="22"/>
        </w:rPr>
        <w:t xml:space="preserve"> Agreement, Service Management Manual).  Decisions are posted to the Portal for visibility by all Users</w:t>
      </w:r>
      <w:r w:rsidR="00591406">
        <w:rPr>
          <w:rFonts w:asciiTheme="minorHAnsi" w:hAnsiTheme="minorHAnsi"/>
          <w:sz w:val="22"/>
          <w:szCs w:val="22"/>
        </w:rPr>
        <w:t xml:space="preserve"> as authorized by VITA</w:t>
      </w:r>
      <w:r w:rsidRPr="00B438E2">
        <w:rPr>
          <w:rFonts w:asciiTheme="minorHAnsi" w:hAnsiTheme="minorHAnsi"/>
          <w:sz w:val="22"/>
          <w:szCs w:val="22"/>
        </w:rPr>
        <w:t xml:space="preserve">.  </w:t>
      </w:r>
    </w:p>
    <w:p w14:paraId="0E40B114" w14:textId="77777777" w:rsidR="000501B8" w:rsidRPr="004F1390" w:rsidRDefault="000501B8" w:rsidP="000501B8">
      <w:pPr>
        <w:rPr>
          <w:rFonts w:asciiTheme="minorHAnsi" w:hAnsiTheme="minorHAnsi"/>
        </w:rPr>
      </w:pPr>
    </w:p>
    <w:sectPr w:rsidR="000501B8" w:rsidRPr="004F1390">
      <w:headerReference w:type="default" r:id="rId21"/>
      <w:footerReference w:type="default" r:id="rId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C33C8" w14:textId="77777777" w:rsidR="00F91310" w:rsidRDefault="00F91310">
      <w:pPr>
        <w:spacing w:after="0" w:line="240" w:lineRule="auto"/>
      </w:pPr>
      <w:r>
        <w:separator/>
      </w:r>
    </w:p>
  </w:endnote>
  <w:endnote w:type="continuationSeparator" w:id="0">
    <w:p w14:paraId="7262BAE9" w14:textId="77777777" w:rsidR="00F91310" w:rsidRDefault="00F91310">
      <w:pPr>
        <w:spacing w:after="0" w:line="240" w:lineRule="auto"/>
      </w:pPr>
      <w:r>
        <w:continuationSeparator/>
      </w:r>
    </w:p>
  </w:endnote>
  <w:endnote w:type="continuationNotice" w:id="1">
    <w:p w14:paraId="0F6F9672" w14:textId="77777777" w:rsidR="00F91310" w:rsidRDefault="00F9131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ED6E4" w14:textId="056FC0F3" w:rsidR="002E4777" w:rsidRPr="00B47064" w:rsidRDefault="002E4777" w:rsidP="000D3DA4">
    <w:pPr>
      <w:pStyle w:val="Footer"/>
      <w:tabs>
        <w:tab w:val="clear" w:pos="4680"/>
        <w:tab w:val="center" w:pos="2700"/>
        <w:tab w:val="left" w:pos="4950"/>
      </w:tabs>
      <w:ind w:left="0"/>
      <w:rPr>
        <w:rFonts w:asciiTheme="minorHAnsi" w:hAnsiTheme="minorHAnsi" w:cstheme="minorHAnsi"/>
        <w:sz w:val="18"/>
      </w:rPr>
    </w:pPr>
    <w:r w:rsidRPr="00B47064">
      <w:rPr>
        <w:noProof/>
      </w:rPr>
      <mc:AlternateContent>
        <mc:Choice Requires="wps">
          <w:drawing>
            <wp:anchor distT="4294967295" distB="4294967295" distL="114300" distR="114300" simplePos="0" relativeHeight="251663360" behindDoc="0" locked="0" layoutInCell="1" allowOverlap="1" wp14:anchorId="74C1930A" wp14:editId="2FE738F6">
              <wp:simplePos x="0" y="0"/>
              <wp:positionH relativeFrom="page">
                <wp:posOffset>457200</wp:posOffset>
              </wp:positionH>
              <wp:positionV relativeFrom="paragraph">
                <wp:posOffset>28575</wp:posOffset>
              </wp:positionV>
              <wp:extent cx="68580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A502921"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2.25pt" to="8in,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" strokecolor="black [3213]" strokeweight=".5pt">
              <v:stroke joinstyle="miter"/>
              <o:lock v:ext="edit" shapetype="f"/>
              <w10:wrap anchorx="page"/>
            </v:line>
          </w:pict>
        </mc:Fallback>
      </mc:AlternateContent>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sidRPr="00B47064">
      <w:rPr>
        <w:rFonts w:asciiTheme="minorHAnsi" w:hAnsiTheme="minorHAnsi" w:cstheme="minorHAnsi"/>
        <w:sz w:val="18"/>
      </w:rPr>
      <w:t xml:space="preserve">Page </w:t>
    </w:r>
    <w:r w:rsidRPr="00B47064">
      <w:rPr>
        <w:rFonts w:asciiTheme="minorHAnsi" w:hAnsiTheme="minorHAnsi" w:cstheme="minorHAnsi"/>
        <w:sz w:val="18"/>
      </w:rPr>
      <w:fldChar w:fldCharType="begin"/>
    </w:r>
    <w:r w:rsidRPr="00B47064">
      <w:rPr>
        <w:rFonts w:asciiTheme="minorHAnsi" w:hAnsiTheme="minorHAnsi" w:cstheme="minorHAnsi"/>
        <w:sz w:val="18"/>
        <w:szCs w:val="18"/>
      </w:rPr>
      <w:instrText xml:space="preserve"> PAGE   \* MERGEFORMAT </w:instrText>
    </w:r>
    <w:r w:rsidRPr="00B47064">
      <w:rPr>
        <w:rFonts w:asciiTheme="minorHAnsi" w:hAnsiTheme="minorHAnsi" w:cstheme="minorHAnsi"/>
        <w:sz w:val="18"/>
      </w:rPr>
      <w:fldChar w:fldCharType="separate"/>
    </w:r>
    <w:r w:rsidR="00D45BE0">
      <w:rPr>
        <w:rFonts w:asciiTheme="minorHAnsi" w:hAnsiTheme="minorHAnsi" w:cstheme="minorHAnsi"/>
        <w:noProof/>
        <w:sz w:val="18"/>
        <w:szCs w:val="18"/>
      </w:rPr>
      <w:t>1</w:t>
    </w:r>
    <w:r w:rsidRPr="00B47064">
      <w:rPr>
        <w:rFonts w:asciiTheme="minorHAnsi" w:hAnsiTheme="minorHAnsi" w:cstheme="minorHAnsi"/>
        <w:sz w:val="18"/>
      </w:rPr>
      <w:fldChar w:fldCharType="end"/>
    </w:r>
    <w:r w:rsidRPr="00B47064">
      <w:rPr>
        <w:rFonts w:asciiTheme="minorHAnsi" w:hAnsiTheme="minorHAnsi" w:cstheme="minorHAnsi"/>
        <w:sz w:val="18"/>
      </w:rPr>
      <w:t xml:space="preserve"> of </w:t>
    </w:r>
    <w:r w:rsidRPr="00B47064">
      <w:rPr>
        <w:rFonts w:asciiTheme="minorHAnsi" w:hAnsiTheme="minorHAnsi" w:cstheme="minorHAnsi"/>
        <w:sz w:val="18"/>
      </w:rPr>
      <w:fldChar w:fldCharType="begin"/>
    </w:r>
    <w:r w:rsidRPr="00B47064">
      <w:rPr>
        <w:rFonts w:asciiTheme="minorHAnsi" w:hAnsiTheme="minorHAnsi" w:cstheme="minorHAnsi"/>
        <w:sz w:val="18"/>
        <w:szCs w:val="18"/>
      </w:rPr>
      <w:instrText xml:space="preserve"> SECTIONPAGES   \* MERGEFORMAT </w:instrText>
    </w:r>
    <w:r w:rsidRPr="00B47064">
      <w:rPr>
        <w:rFonts w:asciiTheme="minorHAnsi" w:hAnsiTheme="minorHAnsi" w:cstheme="minorHAnsi"/>
        <w:sz w:val="18"/>
      </w:rPr>
      <w:fldChar w:fldCharType="separate"/>
    </w:r>
    <w:r w:rsidR="00D45BE0">
      <w:rPr>
        <w:rFonts w:asciiTheme="minorHAnsi" w:hAnsiTheme="minorHAnsi" w:cstheme="minorHAnsi"/>
        <w:noProof/>
        <w:sz w:val="18"/>
        <w:szCs w:val="18"/>
      </w:rPr>
      <w:t>18</w:t>
    </w:r>
    <w:r w:rsidRPr="00B47064">
      <w:rPr>
        <w:rFonts w:asciiTheme="minorHAnsi" w:hAnsiTheme="minorHAnsi" w:cstheme="minorHAnsi"/>
        <w:sz w:val="18"/>
      </w:rPr>
      <w:fldChar w:fldCharType="end"/>
    </w:r>
  </w:p>
  <w:p w14:paraId="4026B7BA" w14:textId="77777777" w:rsidR="002E4777" w:rsidRDefault="002E4777" w:rsidP="000D3DA4">
    <w:pPr>
      <w:pStyle w:val="Footer"/>
      <w:tabs>
        <w:tab w:val="clear" w:pos="4680"/>
        <w:tab w:val="center" w:pos="2700"/>
        <w:tab w:val="left" w:pos="4950"/>
      </w:tabs>
      <w:ind w:left="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A646CE" w14:textId="77777777" w:rsidR="00F91310" w:rsidRDefault="00F91310">
      <w:pPr>
        <w:spacing w:after="0" w:line="240" w:lineRule="auto"/>
      </w:pPr>
      <w:r>
        <w:separator/>
      </w:r>
    </w:p>
  </w:footnote>
  <w:footnote w:type="continuationSeparator" w:id="0">
    <w:p w14:paraId="32A9B1F0" w14:textId="77777777" w:rsidR="00F91310" w:rsidRDefault="00F91310">
      <w:pPr>
        <w:spacing w:after="0" w:line="240" w:lineRule="auto"/>
      </w:pPr>
      <w:r>
        <w:continuationSeparator/>
      </w:r>
    </w:p>
  </w:footnote>
  <w:footnote w:type="continuationNotice" w:id="1">
    <w:p w14:paraId="54D910D5" w14:textId="77777777" w:rsidR="00F91310" w:rsidRDefault="00F9131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B37A3" w14:textId="0C2DB7CB" w:rsidR="002E4777" w:rsidRPr="002E4777" w:rsidRDefault="002E4777" w:rsidP="00B47064">
    <w:pPr>
      <w:pStyle w:val="Normal-Alt"/>
      <w:tabs>
        <w:tab w:val="right" w:pos="9360"/>
      </w:tabs>
      <w:spacing w:after="0" w:line="240" w:lineRule="auto"/>
      <w:jc w:val="right"/>
      <w:rPr>
        <w:i/>
        <w:sz w:val="20"/>
        <w:szCs w:val="20"/>
      </w:rPr>
    </w:pPr>
    <w:r w:rsidRPr="00B47064">
      <w:rPr>
        <w:noProof/>
      </w:rPr>
      <mc:AlternateContent>
        <mc:Choice Requires="wps">
          <w:drawing>
            <wp:anchor distT="4294967295" distB="4294967295" distL="114300" distR="114300" simplePos="0" relativeHeight="251661312" behindDoc="0" locked="0" layoutInCell="1" allowOverlap="1" wp14:anchorId="3B314818" wp14:editId="424C0C11">
              <wp:simplePos x="0" y="0"/>
              <wp:positionH relativeFrom="page">
                <wp:posOffset>457200</wp:posOffset>
              </wp:positionH>
              <wp:positionV relativeFrom="paragraph">
                <wp:posOffset>160655</wp:posOffset>
              </wp:positionV>
              <wp:extent cx="68580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FBEA6CC"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12.65pt" to="8in,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" strokecolor="black [3213]" strokeweight=".5pt">
              <v:stroke joinstyle="miter"/>
              <o:lock v:ext="edit" shapetype="f"/>
              <w10:wrap anchorx="page"/>
            </v:line>
          </w:pict>
        </mc:Fallback>
      </mc:AlternateContent>
    </w:r>
    <w:r w:rsidR="00616D6A" w:rsidRPr="00616D6A">
      <w:t xml:space="preserve"> </w:t>
    </w:r>
    <w:r w:rsidR="00D45BE0">
      <w:rPr>
        <w:i/>
        <w:noProof/>
        <w:sz w:val="20"/>
        <w:szCs w:val="20"/>
      </w:rPr>
      <w:t>VA-18091</w:t>
    </w:r>
    <w:r w:rsidR="00616D6A" w:rsidRPr="00616D6A">
      <w:rPr>
        <w:i/>
        <w:noProof/>
        <w:sz w:val="20"/>
        <w:szCs w:val="20"/>
      </w:rPr>
      <w:t>5-IBTL: End User Services-Computing</w:t>
    </w:r>
    <w:r w:rsidRPr="00C233DE">
      <w:rPr>
        <w:i/>
      </w:rPr>
      <w:tab/>
    </w:r>
    <w:r w:rsidRPr="002E4777">
      <w:rPr>
        <w:i/>
        <w:sz w:val="20"/>
        <w:szCs w:val="20"/>
      </w:rPr>
      <w:t>Exhibit 1.2: Governance Structure</w:t>
    </w:r>
  </w:p>
  <w:p w14:paraId="1A025311" w14:textId="77777777" w:rsidR="002E4777" w:rsidRDefault="002E4777">
    <w:pPr>
      <w:pStyle w:val="Header"/>
      <w:tabs>
        <w:tab w:val="clear" w:pos="4680"/>
      </w:tabs>
      <w:ind w:left="0"/>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636E0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E9AE774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4DB22C32"/>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97CD730"/>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F0C678E0"/>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883E36A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42F8811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7B63CD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EE453E4"/>
    <w:lvl w:ilvl="0">
      <w:start w:val="1"/>
      <w:numFmt w:val="bullet"/>
      <w:pStyle w:val="ListBullet2"/>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864473C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D46767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D529FA"/>
    <w:multiLevelType w:val="hybridMultilevel"/>
    <w:tmpl w:val="E5300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9F47E29"/>
    <w:multiLevelType w:val="hybridMultilevel"/>
    <w:tmpl w:val="6C68564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B2B24B2"/>
    <w:multiLevelType w:val="hybridMultilevel"/>
    <w:tmpl w:val="E4E49D9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0C525D82"/>
    <w:multiLevelType w:val="hybridMultilevel"/>
    <w:tmpl w:val="4138782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0F8E7AFF"/>
    <w:multiLevelType w:val="hybridMultilevel"/>
    <w:tmpl w:val="97DA09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2C236E"/>
    <w:multiLevelType w:val="hybridMultilevel"/>
    <w:tmpl w:val="BC6617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1593896"/>
    <w:multiLevelType w:val="hybridMultilevel"/>
    <w:tmpl w:val="0CD0EE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4164C24"/>
    <w:multiLevelType w:val="hybridMultilevel"/>
    <w:tmpl w:val="9BF0AD2A"/>
    <w:lvl w:ilvl="0" w:tplc="04090001">
      <w:start w:val="1"/>
      <w:numFmt w:val="bullet"/>
      <w:lvlText w:val=""/>
      <w:lvlJc w:val="left"/>
      <w:pPr>
        <w:ind w:left="1177" w:hanging="360"/>
      </w:pPr>
      <w:rPr>
        <w:rFonts w:ascii="Symbol" w:hAnsi="Symbol" w:hint="default"/>
      </w:rPr>
    </w:lvl>
    <w:lvl w:ilvl="1" w:tplc="04090003">
      <w:start w:val="1"/>
      <w:numFmt w:val="bullet"/>
      <w:lvlText w:val="o"/>
      <w:lvlJc w:val="left"/>
      <w:pPr>
        <w:ind w:left="1897" w:hanging="360"/>
      </w:pPr>
      <w:rPr>
        <w:rFonts w:ascii="Courier New" w:hAnsi="Courier New" w:cs="Courier New" w:hint="default"/>
      </w:rPr>
    </w:lvl>
    <w:lvl w:ilvl="2" w:tplc="04090005" w:tentative="1">
      <w:start w:val="1"/>
      <w:numFmt w:val="bullet"/>
      <w:lvlText w:val=""/>
      <w:lvlJc w:val="left"/>
      <w:pPr>
        <w:ind w:left="2617" w:hanging="360"/>
      </w:pPr>
      <w:rPr>
        <w:rFonts w:ascii="Wingdings" w:hAnsi="Wingdings" w:hint="default"/>
      </w:rPr>
    </w:lvl>
    <w:lvl w:ilvl="3" w:tplc="04090001" w:tentative="1">
      <w:start w:val="1"/>
      <w:numFmt w:val="bullet"/>
      <w:lvlText w:val=""/>
      <w:lvlJc w:val="left"/>
      <w:pPr>
        <w:ind w:left="3337" w:hanging="360"/>
      </w:pPr>
      <w:rPr>
        <w:rFonts w:ascii="Symbol" w:hAnsi="Symbol" w:hint="default"/>
      </w:rPr>
    </w:lvl>
    <w:lvl w:ilvl="4" w:tplc="04090003" w:tentative="1">
      <w:start w:val="1"/>
      <w:numFmt w:val="bullet"/>
      <w:lvlText w:val="o"/>
      <w:lvlJc w:val="left"/>
      <w:pPr>
        <w:ind w:left="4057" w:hanging="360"/>
      </w:pPr>
      <w:rPr>
        <w:rFonts w:ascii="Courier New" w:hAnsi="Courier New" w:cs="Courier New" w:hint="default"/>
      </w:rPr>
    </w:lvl>
    <w:lvl w:ilvl="5" w:tplc="04090005" w:tentative="1">
      <w:start w:val="1"/>
      <w:numFmt w:val="bullet"/>
      <w:lvlText w:val=""/>
      <w:lvlJc w:val="left"/>
      <w:pPr>
        <w:ind w:left="4777" w:hanging="360"/>
      </w:pPr>
      <w:rPr>
        <w:rFonts w:ascii="Wingdings" w:hAnsi="Wingdings" w:hint="default"/>
      </w:rPr>
    </w:lvl>
    <w:lvl w:ilvl="6" w:tplc="04090001" w:tentative="1">
      <w:start w:val="1"/>
      <w:numFmt w:val="bullet"/>
      <w:lvlText w:val=""/>
      <w:lvlJc w:val="left"/>
      <w:pPr>
        <w:ind w:left="5497" w:hanging="360"/>
      </w:pPr>
      <w:rPr>
        <w:rFonts w:ascii="Symbol" w:hAnsi="Symbol" w:hint="default"/>
      </w:rPr>
    </w:lvl>
    <w:lvl w:ilvl="7" w:tplc="04090003" w:tentative="1">
      <w:start w:val="1"/>
      <w:numFmt w:val="bullet"/>
      <w:lvlText w:val="o"/>
      <w:lvlJc w:val="left"/>
      <w:pPr>
        <w:ind w:left="6217" w:hanging="360"/>
      </w:pPr>
      <w:rPr>
        <w:rFonts w:ascii="Courier New" w:hAnsi="Courier New" w:cs="Courier New" w:hint="default"/>
      </w:rPr>
    </w:lvl>
    <w:lvl w:ilvl="8" w:tplc="04090005" w:tentative="1">
      <w:start w:val="1"/>
      <w:numFmt w:val="bullet"/>
      <w:lvlText w:val=""/>
      <w:lvlJc w:val="left"/>
      <w:pPr>
        <w:ind w:left="6937" w:hanging="360"/>
      </w:pPr>
      <w:rPr>
        <w:rFonts w:ascii="Wingdings" w:hAnsi="Wingdings" w:hint="default"/>
      </w:rPr>
    </w:lvl>
  </w:abstractNum>
  <w:abstractNum w:abstractNumId="19" w15:restartNumberingAfterBreak="0">
    <w:nsid w:val="185A5C40"/>
    <w:multiLevelType w:val="hybridMultilevel"/>
    <w:tmpl w:val="B650AF5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1C7C7609"/>
    <w:multiLevelType w:val="multilevel"/>
    <w:tmpl w:val="49107D8A"/>
    <w:lvl w:ilvl="0">
      <w:start w:val="1"/>
      <w:numFmt w:val="decimal"/>
      <w:lvlText w:val="%1."/>
      <w:lvlJc w:val="left"/>
      <w:pPr>
        <w:ind w:left="360" w:hanging="360"/>
      </w:pPr>
      <w:rPr>
        <w:rFonts w:hint="default"/>
        <w:b/>
        <w:i w:val="0"/>
        <w:sz w:val="28"/>
      </w:rPr>
    </w:lvl>
    <w:lvl w:ilvl="1">
      <w:start w:val="1"/>
      <w:numFmt w:val="decimal"/>
      <w:lvlText w:val="%1.%2"/>
      <w:lvlJc w:val="left"/>
      <w:pPr>
        <w:tabs>
          <w:tab w:val="num" w:pos="720"/>
        </w:tabs>
        <w:ind w:left="720" w:hanging="720"/>
      </w:pPr>
      <w:rPr>
        <w:rFonts w:ascii="Times New Roman Bold" w:hAnsi="Times New Roman Bold" w:cs="Times New Roman" w:hint="default"/>
        <w:b/>
        <w:i w:val="0"/>
        <w:sz w:val="28"/>
      </w:rPr>
    </w:lvl>
    <w:lvl w:ilvl="2">
      <w:start w:val="1"/>
      <w:numFmt w:val="decimal"/>
      <w:lvlText w:val="%1.%2.%3"/>
      <w:lvlJc w:val="left"/>
      <w:pPr>
        <w:tabs>
          <w:tab w:val="num" w:pos="1080"/>
        </w:tabs>
        <w:ind w:left="1080" w:hanging="1080"/>
      </w:pPr>
      <w:rPr>
        <w:rFonts w:ascii="Times New Roman" w:hAnsi="Times New Roman" w:cs="Times New Roman" w:hint="default"/>
        <w:b/>
        <w:i w:val="0"/>
        <w:sz w:val="28"/>
        <w:szCs w:val="28"/>
      </w:rPr>
    </w:lvl>
    <w:lvl w:ilvl="3">
      <w:start w:val="1"/>
      <w:numFmt w:val="decimal"/>
      <w:lvlText w:val="%1.%2.%3.%4"/>
      <w:lvlJc w:val="left"/>
      <w:pPr>
        <w:tabs>
          <w:tab w:val="num" w:pos="2106"/>
        </w:tabs>
        <w:ind w:left="2106" w:hanging="1296"/>
      </w:pPr>
      <w:rPr>
        <w:rFonts w:ascii="Times New Roman Bold" w:hAnsi="Times New Roman Bold" w:cs="Times New Roman" w:hint="default"/>
        <w:b/>
        <w:i w:val="0"/>
        <w:sz w:val="24"/>
      </w:rPr>
    </w:lvl>
    <w:lvl w:ilvl="4">
      <w:start w:val="1"/>
      <w:numFmt w:val="decimal"/>
      <w:lvlRestart w:val="0"/>
      <w:lvlText w:val="%1.%2.%3.%4.%5"/>
      <w:lvlJc w:val="left"/>
      <w:pPr>
        <w:tabs>
          <w:tab w:val="num" w:pos="720"/>
        </w:tabs>
        <w:ind w:left="720" w:hanging="720"/>
      </w:pPr>
      <w:rPr>
        <w:rFonts w:ascii="Times New Roman Bold" w:hAnsi="Times New Roman Bold" w:cs="Times New Roman" w:hint="default"/>
        <w:b/>
        <w:i w:val="0"/>
        <w:sz w:val="22"/>
        <w:szCs w:val="22"/>
      </w:rPr>
    </w:lvl>
    <w:lvl w:ilvl="5">
      <w:start w:val="1"/>
      <w:numFmt w:val="none"/>
      <w:lvlText w:val=""/>
      <w:lvlJc w:val="left"/>
      <w:pPr>
        <w:tabs>
          <w:tab w:val="num" w:pos="720"/>
        </w:tabs>
        <w:ind w:left="720" w:hanging="720"/>
      </w:pPr>
      <w:rPr>
        <w:rFonts w:ascii="Times New Roman" w:hAnsi="Times New Roman" w:cs="Times New Roman" w:hint="default"/>
        <w:b w:val="0"/>
        <w:i w:val="0"/>
        <w:sz w:val="22"/>
      </w:rPr>
    </w:lvl>
    <w:lvl w:ilvl="6">
      <w:start w:val="1"/>
      <w:numFmt w:val="none"/>
      <w:lvlText w:val=""/>
      <w:lvlJc w:val="left"/>
      <w:pPr>
        <w:tabs>
          <w:tab w:val="num" w:pos="720"/>
        </w:tabs>
        <w:ind w:left="720" w:hanging="720"/>
      </w:pPr>
      <w:rPr>
        <w:rFonts w:ascii="Times New Roman" w:hAnsi="Times New Roman" w:cs="Times New Roman" w:hint="default"/>
        <w:b w:val="0"/>
        <w:i w:val="0"/>
        <w:sz w:val="22"/>
      </w:rPr>
    </w:lvl>
    <w:lvl w:ilvl="7">
      <w:start w:val="1"/>
      <w:numFmt w:val="none"/>
      <w:lvlText w:val=""/>
      <w:lvlJc w:val="left"/>
      <w:pPr>
        <w:tabs>
          <w:tab w:val="num" w:pos="720"/>
        </w:tabs>
        <w:ind w:left="720" w:hanging="720"/>
      </w:pPr>
      <w:rPr>
        <w:rFonts w:ascii="Times New Roman" w:hAnsi="Times New Roman" w:cs="Times New Roman" w:hint="default"/>
        <w:b w:val="0"/>
        <w:i w:val="0"/>
        <w:sz w:val="22"/>
      </w:rPr>
    </w:lvl>
    <w:lvl w:ilvl="8">
      <w:start w:val="1"/>
      <w:numFmt w:val="none"/>
      <w:lvlText w:val="%8"/>
      <w:lvlJc w:val="left"/>
      <w:pPr>
        <w:tabs>
          <w:tab w:val="num" w:pos="4320"/>
        </w:tabs>
        <w:ind w:left="4320" w:hanging="1440"/>
      </w:pPr>
      <w:rPr>
        <w:rFonts w:cs="Times New Roman" w:hint="default"/>
      </w:rPr>
    </w:lvl>
  </w:abstractNum>
  <w:abstractNum w:abstractNumId="21" w15:restartNumberingAfterBreak="0">
    <w:nsid w:val="25A0252E"/>
    <w:multiLevelType w:val="hybridMultilevel"/>
    <w:tmpl w:val="3622FE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64F595B"/>
    <w:multiLevelType w:val="multilevel"/>
    <w:tmpl w:val="1494DCC4"/>
    <w:styleLink w:val="Style2"/>
    <w:lvl w:ilvl="0">
      <w:start w:val="1"/>
      <w:numFmt w:val="decimal"/>
      <w:lvlRestart w:val="0"/>
      <w:lvlText w:val="%1."/>
      <w:lvlJc w:val="left"/>
      <w:pPr>
        <w:tabs>
          <w:tab w:val="num" w:pos="720"/>
        </w:tabs>
        <w:ind w:left="720" w:hanging="504"/>
      </w:pPr>
      <w:rPr>
        <w:rFonts w:ascii="Times New Roman" w:hAnsi="Times New Roman" w:cs="Times New Roman" w:hint="default"/>
        <w:b w:val="0"/>
        <w:i w:val="0"/>
        <w:color w:val="auto"/>
        <w:sz w:val="22"/>
      </w:rPr>
    </w:lvl>
    <w:lvl w:ilvl="1">
      <w:start w:val="1"/>
      <w:numFmt w:val="decimal"/>
      <w:lvlText w:val="%1.%2."/>
      <w:lvlJc w:val="left"/>
      <w:pPr>
        <w:tabs>
          <w:tab w:val="num" w:pos="1440"/>
        </w:tabs>
        <w:ind w:left="1440" w:hanging="720"/>
      </w:pPr>
      <w:rPr>
        <w:rFonts w:ascii="Times New Roman" w:hAnsi="Times New Roman" w:cs="Times New Roman" w:hint="default"/>
        <w:b w:val="0"/>
        <w:i w:val="0"/>
        <w:sz w:val="22"/>
      </w:rPr>
    </w:lvl>
    <w:lvl w:ilvl="2">
      <w:start w:val="1"/>
      <w:numFmt w:val="decimal"/>
      <w:lvlText w:val="%1.%2.%3."/>
      <w:lvlJc w:val="left"/>
      <w:pPr>
        <w:tabs>
          <w:tab w:val="num" w:pos="1800"/>
        </w:tabs>
        <w:ind w:left="1800" w:hanging="720"/>
      </w:pPr>
      <w:rPr>
        <w:rFonts w:ascii="Times New Roman" w:hAnsi="Times New Roman" w:cs="Times New Roman" w:hint="default"/>
        <w:b w:val="0"/>
        <w:i w:val="0"/>
        <w:sz w:val="22"/>
      </w:rPr>
    </w:lvl>
    <w:lvl w:ilvl="3">
      <w:start w:val="1"/>
      <w:numFmt w:val="decimal"/>
      <w:lvlText w:val="%1.%2.%3.%4."/>
      <w:lvlJc w:val="left"/>
      <w:pPr>
        <w:tabs>
          <w:tab w:val="num" w:pos="1296"/>
        </w:tabs>
        <w:ind w:left="1296" w:hanging="1080"/>
      </w:pPr>
      <w:rPr>
        <w:rFonts w:ascii="Times New Roman" w:hAnsi="Times New Roman" w:cs="Times New Roman" w:hint="default"/>
        <w:b w:val="0"/>
        <w:i w:val="0"/>
        <w:sz w:val="22"/>
      </w:rPr>
    </w:lvl>
    <w:lvl w:ilvl="4">
      <w:start w:val="1"/>
      <w:numFmt w:val="upperLetter"/>
      <w:lvlText w:val="%5."/>
      <w:lvlJc w:val="left"/>
      <w:pPr>
        <w:tabs>
          <w:tab w:val="num" w:pos="1296"/>
        </w:tabs>
        <w:ind w:left="1296" w:hanging="576"/>
      </w:pPr>
      <w:rPr>
        <w:rFonts w:cs="Times New Roman" w:hint="default"/>
      </w:rPr>
    </w:lvl>
    <w:lvl w:ilvl="5">
      <w:start w:val="1"/>
      <w:numFmt w:val="decimal"/>
      <w:lvlText w:val="%6."/>
      <w:lvlJc w:val="left"/>
      <w:pPr>
        <w:tabs>
          <w:tab w:val="num" w:pos="1296"/>
        </w:tabs>
        <w:ind w:left="1296" w:hanging="576"/>
      </w:pPr>
      <w:rPr>
        <w:rFonts w:cs="Times New Roman" w:hint="default"/>
      </w:rPr>
    </w:lvl>
    <w:lvl w:ilvl="6">
      <w:start w:val="1"/>
      <w:numFmt w:val="lowerLetter"/>
      <w:lvlText w:val="%7."/>
      <w:lvlJc w:val="left"/>
      <w:pPr>
        <w:tabs>
          <w:tab w:val="num" w:pos="1728"/>
        </w:tabs>
        <w:ind w:left="1728" w:hanging="432"/>
      </w:pPr>
      <w:rPr>
        <w:rFonts w:cs="Times New Roman" w:hint="default"/>
      </w:rPr>
    </w:lvl>
    <w:lvl w:ilvl="7">
      <w:start w:val="1"/>
      <w:numFmt w:val="lowerRoman"/>
      <w:lvlText w:val="%8.)"/>
      <w:lvlJc w:val="left"/>
      <w:pPr>
        <w:tabs>
          <w:tab w:val="num" w:pos="1728"/>
        </w:tabs>
        <w:ind w:left="1728" w:hanging="432"/>
      </w:pPr>
      <w:rPr>
        <w:rFonts w:cs="Times New Roman" w:hint="default"/>
      </w:rPr>
    </w:lvl>
    <w:lvl w:ilvl="8">
      <w:start w:val="1"/>
      <w:numFmt w:val="none"/>
      <w:lvlText w:val=""/>
      <w:lvlJc w:val="left"/>
      <w:pPr>
        <w:tabs>
          <w:tab w:val="num" w:pos="360"/>
        </w:tabs>
        <w:ind w:left="0" w:firstLine="0"/>
      </w:pPr>
      <w:rPr>
        <w:rFonts w:cs="Times New Roman" w:hint="default"/>
      </w:rPr>
    </w:lvl>
  </w:abstractNum>
  <w:abstractNum w:abstractNumId="23" w15:restartNumberingAfterBreak="0">
    <w:nsid w:val="2BC729F1"/>
    <w:multiLevelType w:val="hybridMultilevel"/>
    <w:tmpl w:val="7A5207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E3F36AE"/>
    <w:multiLevelType w:val="hybridMultilevel"/>
    <w:tmpl w:val="CF92C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E69000C"/>
    <w:multiLevelType w:val="hybridMultilevel"/>
    <w:tmpl w:val="D7EE448A"/>
    <w:lvl w:ilvl="0" w:tplc="EF52BD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0927071"/>
    <w:multiLevelType w:val="hybridMultilevel"/>
    <w:tmpl w:val="CD8CFB90"/>
    <w:lvl w:ilvl="0" w:tplc="04090001">
      <w:start w:val="1"/>
      <w:numFmt w:val="bullet"/>
      <w:lvlText w:val=""/>
      <w:lvlJc w:val="left"/>
      <w:pPr>
        <w:tabs>
          <w:tab w:val="num" w:pos="1440"/>
        </w:tabs>
        <w:ind w:left="1440" w:hanging="360"/>
      </w:pPr>
      <w:rPr>
        <w:rFonts w:ascii="Symbol" w:hAnsi="Symbol" w:hint="default"/>
      </w:rPr>
    </w:lvl>
    <w:lvl w:ilvl="1" w:tplc="E9C60306">
      <w:start w:val="1"/>
      <w:numFmt w:val="bullet"/>
      <w:lvlText w:val="–"/>
      <w:lvlJc w:val="left"/>
      <w:pPr>
        <w:tabs>
          <w:tab w:val="num" w:pos="2160"/>
        </w:tabs>
        <w:ind w:left="2160" w:hanging="360"/>
      </w:pPr>
      <w:rPr>
        <w:rFonts w:ascii="Times New Roman" w:hAnsi="Times New Roman" w:hint="default"/>
      </w:rPr>
    </w:lvl>
    <w:lvl w:ilvl="2" w:tplc="4F169260" w:tentative="1">
      <w:start w:val="1"/>
      <w:numFmt w:val="bullet"/>
      <w:lvlText w:val="–"/>
      <w:lvlJc w:val="left"/>
      <w:pPr>
        <w:tabs>
          <w:tab w:val="num" w:pos="2880"/>
        </w:tabs>
        <w:ind w:left="2880" w:hanging="360"/>
      </w:pPr>
      <w:rPr>
        <w:rFonts w:ascii="Times New Roman" w:hAnsi="Times New Roman" w:hint="default"/>
      </w:rPr>
    </w:lvl>
    <w:lvl w:ilvl="3" w:tplc="D872459C" w:tentative="1">
      <w:start w:val="1"/>
      <w:numFmt w:val="bullet"/>
      <w:lvlText w:val="–"/>
      <w:lvlJc w:val="left"/>
      <w:pPr>
        <w:tabs>
          <w:tab w:val="num" w:pos="3600"/>
        </w:tabs>
        <w:ind w:left="3600" w:hanging="360"/>
      </w:pPr>
      <w:rPr>
        <w:rFonts w:ascii="Times New Roman" w:hAnsi="Times New Roman" w:hint="default"/>
      </w:rPr>
    </w:lvl>
    <w:lvl w:ilvl="4" w:tplc="F752A828" w:tentative="1">
      <w:start w:val="1"/>
      <w:numFmt w:val="bullet"/>
      <w:lvlText w:val="–"/>
      <w:lvlJc w:val="left"/>
      <w:pPr>
        <w:tabs>
          <w:tab w:val="num" w:pos="4320"/>
        </w:tabs>
        <w:ind w:left="4320" w:hanging="360"/>
      </w:pPr>
      <w:rPr>
        <w:rFonts w:ascii="Times New Roman" w:hAnsi="Times New Roman" w:hint="default"/>
      </w:rPr>
    </w:lvl>
    <w:lvl w:ilvl="5" w:tplc="8EC20E2E" w:tentative="1">
      <w:start w:val="1"/>
      <w:numFmt w:val="bullet"/>
      <w:lvlText w:val="–"/>
      <w:lvlJc w:val="left"/>
      <w:pPr>
        <w:tabs>
          <w:tab w:val="num" w:pos="5040"/>
        </w:tabs>
        <w:ind w:left="5040" w:hanging="360"/>
      </w:pPr>
      <w:rPr>
        <w:rFonts w:ascii="Times New Roman" w:hAnsi="Times New Roman" w:hint="default"/>
      </w:rPr>
    </w:lvl>
    <w:lvl w:ilvl="6" w:tplc="4DE820F2" w:tentative="1">
      <w:start w:val="1"/>
      <w:numFmt w:val="bullet"/>
      <w:lvlText w:val="–"/>
      <w:lvlJc w:val="left"/>
      <w:pPr>
        <w:tabs>
          <w:tab w:val="num" w:pos="5760"/>
        </w:tabs>
        <w:ind w:left="5760" w:hanging="360"/>
      </w:pPr>
      <w:rPr>
        <w:rFonts w:ascii="Times New Roman" w:hAnsi="Times New Roman" w:hint="default"/>
      </w:rPr>
    </w:lvl>
    <w:lvl w:ilvl="7" w:tplc="2BC23ABC" w:tentative="1">
      <w:start w:val="1"/>
      <w:numFmt w:val="bullet"/>
      <w:lvlText w:val="–"/>
      <w:lvlJc w:val="left"/>
      <w:pPr>
        <w:tabs>
          <w:tab w:val="num" w:pos="6480"/>
        </w:tabs>
        <w:ind w:left="6480" w:hanging="360"/>
      </w:pPr>
      <w:rPr>
        <w:rFonts w:ascii="Times New Roman" w:hAnsi="Times New Roman" w:hint="default"/>
      </w:rPr>
    </w:lvl>
    <w:lvl w:ilvl="8" w:tplc="C1A2E724" w:tentative="1">
      <w:start w:val="1"/>
      <w:numFmt w:val="bullet"/>
      <w:lvlText w:val="–"/>
      <w:lvlJc w:val="left"/>
      <w:pPr>
        <w:tabs>
          <w:tab w:val="num" w:pos="7200"/>
        </w:tabs>
        <w:ind w:left="7200" w:hanging="360"/>
      </w:pPr>
      <w:rPr>
        <w:rFonts w:ascii="Times New Roman" w:hAnsi="Times New Roman" w:hint="default"/>
      </w:rPr>
    </w:lvl>
  </w:abstractNum>
  <w:abstractNum w:abstractNumId="27" w15:restartNumberingAfterBreak="0">
    <w:nsid w:val="40F37DBC"/>
    <w:multiLevelType w:val="hybridMultilevel"/>
    <w:tmpl w:val="F31E74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F90E6E"/>
    <w:multiLevelType w:val="hybridMultilevel"/>
    <w:tmpl w:val="63FC51AA"/>
    <w:name w:val="(Unnamed Numbering Scheme)53222222222222222222222222222222222222222222222222222222222222"/>
    <w:lvl w:ilvl="0" w:tplc="CC2E85FC">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EE01C01"/>
    <w:multiLevelType w:val="hybridMultilevel"/>
    <w:tmpl w:val="674E7640"/>
    <w:lvl w:ilvl="0" w:tplc="484A93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0230397"/>
    <w:multiLevelType w:val="multilevel"/>
    <w:tmpl w:val="4FDE79B8"/>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decimal"/>
      <w:lvlText w:val="%1.%2"/>
      <w:lvlJc w:val="left"/>
      <w:pPr>
        <w:tabs>
          <w:tab w:val="num" w:pos="1008"/>
        </w:tabs>
        <w:ind w:left="1008" w:hanging="720"/>
      </w:pPr>
      <w:rPr>
        <w:rFonts w:asciiTheme="minorHAnsi" w:hAnsiTheme="minorHAnsi" w:hint="default"/>
        <w:b/>
        <w:i w:val="0"/>
        <w:sz w:val="28"/>
      </w:rPr>
    </w:lvl>
    <w:lvl w:ilvl="2">
      <w:start w:val="1"/>
      <w:numFmt w:val="decimal"/>
      <w:pStyle w:val="Heading3Numbered"/>
      <w:lvlText w:val="%1.%2.%3"/>
      <w:lvlJc w:val="left"/>
      <w:pPr>
        <w:tabs>
          <w:tab w:val="num" w:pos="1080"/>
        </w:tabs>
        <w:ind w:left="1080" w:hanging="1080"/>
      </w:pPr>
      <w:rPr>
        <w:rFonts w:asciiTheme="minorHAnsi" w:hAnsiTheme="minorHAnsi" w:hint="default"/>
        <w:b/>
        <w:i w:val="0"/>
        <w:sz w:val="24"/>
      </w:rPr>
    </w:lvl>
    <w:lvl w:ilvl="3">
      <w:start w:val="1"/>
      <w:numFmt w:val="decimal"/>
      <w:pStyle w:val="Heading4Numbered"/>
      <w:lvlText w:val="%1.%2.%3.%4"/>
      <w:lvlJc w:val="left"/>
      <w:pPr>
        <w:tabs>
          <w:tab w:val="num" w:pos="1296"/>
        </w:tabs>
        <w:ind w:left="1296" w:hanging="1296"/>
      </w:pPr>
      <w:rPr>
        <w:rFonts w:asciiTheme="minorHAnsi" w:hAnsiTheme="minorHAnsi" w:hint="default"/>
        <w:b/>
        <w:i w:val="0"/>
        <w:sz w:val="24"/>
      </w:rPr>
    </w:lvl>
    <w:lvl w:ilvl="4">
      <w:start w:val="1"/>
      <w:numFmt w:val="decimal"/>
      <w:lvlRestart w:val="1"/>
      <w:pStyle w:val="Heading5Numbered"/>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31" w15:restartNumberingAfterBreak="0">
    <w:nsid w:val="56D86520"/>
    <w:multiLevelType w:val="hybridMultilevel"/>
    <w:tmpl w:val="1D1AB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90134F6"/>
    <w:multiLevelType w:val="hybridMultilevel"/>
    <w:tmpl w:val="39AA8912"/>
    <w:lvl w:ilvl="0" w:tplc="FB3E1966">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B87689"/>
    <w:multiLevelType w:val="hybridMultilevel"/>
    <w:tmpl w:val="7CBA81FC"/>
    <w:lvl w:ilvl="0" w:tplc="FE28FBB8">
      <w:start w:val="1"/>
      <w:numFmt w:val="bullet"/>
      <w:lvlText w:val="-"/>
      <w:lvlJc w:val="left"/>
      <w:pPr>
        <w:ind w:left="1080" w:hanging="360"/>
      </w:pPr>
      <w:rPr>
        <w:rFonts w:ascii="Times New Roman" w:eastAsiaTheme="minorHAnsi"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FB44505"/>
    <w:multiLevelType w:val="multilevel"/>
    <w:tmpl w:val="9F947F98"/>
    <w:lvl w:ilvl="0">
      <w:start w:val="1"/>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1430"/>
        </w:tabs>
        <w:ind w:left="1430" w:hanging="720"/>
      </w:pPr>
      <w:rPr>
        <w:rFonts w:hint="default"/>
        <w:b/>
      </w:rPr>
    </w:lvl>
    <w:lvl w:ilvl="2">
      <w:start w:val="1"/>
      <w:numFmt w:val="decimal"/>
      <w:pStyle w:val="Heading3"/>
      <w:lvlText w:val="%1.%2.%3"/>
      <w:lvlJc w:val="left"/>
      <w:pPr>
        <w:tabs>
          <w:tab w:val="num" w:pos="2160"/>
        </w:tabs>
        <w:ind w:left="2160" w:hanging="720"/>
      </w:pPr>
      <w:rPr>
        <w:rFonts w:hint="default"/>
        <w:b/>
      </w:rPr>
    </w:lvl>
    <w:lvl w:ilvl="3">
      <w:start w:val="1"/>
      <w:numFmt w:val="decimal"/>
      <w:pStyle w:val="Heading4"/>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6ADB32FF"/>
    <w:multiLevelType w:val="hybridMultilevel"/>
    <w:tmpl w:val="421217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6" w15:restartNumberingAfterBreak="0">
    <w:nsid w:val="6BD7627D"/>
    <w:multiLevelType w:val="hybridMultilevel"/>
    <w:tmpl w:val="4D10AD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2E1EB0"/>
    <w:multiLevelType w:val="multilevel"/>
    <w:tmpl w:val="1444F984"/>
    <w:lvl w:ilvl="0">
      <w:start w:val="1"/>
      <w:numFmt w:val="decimal"/>
      <w:lvlText w:val="%1."/>
      <w:lvlJc w:val="left"/>
      <w:pPr>
        <w:ind w:left="1440" w:hanging="360"/>
      </w:pPr>
      <w:rPr>
        <w:rFonts w:hint="default"/>
        <w:i w:val="0"/>
      </w:r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38" w15:restartNumberingAfterBreak="0">
    <w:nsid w:val="774C7FD1"/>
    <w:multiLevelType w:val="hybridMultilevel"/>
    <w:tmpl w:val="B7781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3B3CD3"/>
    <w:multiLevelType w:val="hybridMultilevel"/>
    <w:tmpl w:val="3D08BF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F734394"/>
    <w:multiLevelType w:val="hybridMultilevel"/>
    <w:tmpl w:val="69C88D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4"/>
  </w:num>
  <w:num w:numId="2">
    <w:abstractNumId w:val="22"/>
  </w:num>
  <w:num w:numId="3">
    <w:abstractNumId w:val="37"/>
  </w:num>
  <w:num w:numId="4">
    <w:abstractNumId w:val="8"/>
  </w:num>
  <w:num w:numId="5">
    <w:abstractNumId w:val="28"/>
  </w:num>
  <w:num w:numId="6">
    <w:abstractNumId w:val="11"/>
  </w:num>
  <w:num w:numId="7">
    <w:abstractNumId w:val="38"/>
  </w:num>
  <w:num w:numId="8">
    <w:abstractNumId w:val="40"/>
  </w:num>
  <w:num w:numId="9">
    <w:abstractNumId w:val="27"/>
  </w:num>
  <w:num w:numId="10">
    <w:abstractNumId w:val="13"/>
  </w:num>
  <w:num w:numId="11">
    <w:abstractNumId w:val="19"/>
  </w:num>
  <w:num w:numId="12">
    <w:abstractNumId w:val="14"/>
  </w:num>
  <w:num w:numId="13">
    <w:abstractNumId w:val="31"/>
  </w:num>
  <w:num w:numId="14">
    <w:abstractNumId w:val="24"/>
  </w:num>
  <w:num w:numId="15">
    <w:abstractNumId w:val="16"/>
  </w:num>
  <w:num w:numId="16">
    <w:abstractNumId w:val="21"/>
  </w:num>
  <w:num w:numId="17">
    <w:abstractNumId w:val="36"/>
  </w:num>
  <w:num w:numId="18">
    <w:abstractNumId w:val="0"/>
  </w:num>
  <w:num w:numId="19">
    <w:abstractNumId w:val="1"/>
  </w:num>
  <w:num w:numId="20">
    <w:abstractNumId w:val="2"/>
  </w:num>
  <w:num w:numId="21">
    <w:abstractNumId w:val="3"/>
  </w:num>
  <w:num w:numId="22">
    <w:abstractNumId w:val="4"/>
  </w:num>
  <w:num w:numId="23">
    <w:abstractNumId w:val="9"/>
  </w:num>
  <w:num w:numId="24">
    <w:abstractNumId w:val="5"/>
  </w:num>
  <w:num w:numId="25">
    <w:abstractNumId w:val="6"/>
  </w:num>
  <w:num w:numId="26">
    <w:abstractNumId w:val="7"/>
  </w:num>
  <w:num w:numId="27">
    <w:abstractNumId w:val="10"/>
  </w:num>
  <w:num w:numId="28">
    <w:abstractNumId w:val="32"/>
  </w:num>
  <w:num w:numId="29">
    <w:abstractNumId w:val="39"/>
  </w:num>
  <w:num w:numId="30">
    <w:abstractNumId w:val="17"/>
  </w:num>
  <w:num w:numId="31">
    <w:abstractNumId w:val="18"/>
  </w:num>
  <w:num w:numId="32">
    <w:abstractNumId w:val="20"/>
  </w:num>
  <w:num w:numId="33">
    <w:abstractNumId w:val="23"/>
  </w:num>
  <w:num w:numId="34">
    <w:abstractNumId w:val="37"/>
  </w:num>
  <w:num w:numId="35">
    <w:abstractNumId w:val="12"/>
  </w:num>
  <w:num w:numId="36">
    <w:abstractNumId w:val="37"/>
  </w:num>
  <w:num w:numId="37">
    <w:abstractNumId w:val="37"/>
  </w:num>
  <w:num w:numId="38">
    <w:abstractNumId w:val="15"/>
  </w:num>
  <w:num w:numId="39">
    <w:abstractNumId w:val="29"/>
  </w:num>
  <w:num w:numId="40">
    <w:abstractNumId w:val="33"/>
  </w:num>
  <w:num w:numId="41">
    <w:abstractNumId w:val="35"/>
  </w:num>
  <w:num w:numId="42">
    <w:abstractNumId w:val="37"/>
  </w:num>
  <w:num w:numId="43">
    <w:abstractNumId w:val="37"/>
  </w:num>
  <w:num w:numId="44">
    <w:abstractNumId w:val="37"/>
  </w:num>
  <w:num w:numId="45">
    <w:abstractNumId w:val="37"/>
  </w:num>
  <w:num w:numId="46">
    <w:abstractNumId w:val="37"/>
  </w:num>
  <w:num w:numId="47">
    <w:abstractNumId w:val="37"/>
  </w:num>
  <w:num w:numId="48">
    <w:abstractNumId w:val="37"/>
  </w:num>
  <w:num w:numId="49">
    <w:abstractNumId w:val="37"/>
  </w:num>
  <w:num w:numId="50">
    <w:abstractNumId w:val="37"/>
  </w:num>
  <w:num w:numId="51">
    <w:abstractNumId w:val="34"/>
  </w:num>
  <w:num w:numId="52">
    <w:abstractNumId w:val="30"/>
  </w:num>
  <w:num w:numId="53">
    <w:abstractNumId w:val="30"/>
  </w:num>
  <w:num w:numId="54">
    <w:abstractNumId w:val="30"/>
  </w:num>
  <w:num w:numId="55">
    <w:abstractNumId w:val="8"/>
  </w:num>
  <w:num w:numId="56">
    <w:abstractNumId w:val="32"/>
  </w:num>
  <w:num w:numId="57">
    <w:abstractNumId w:val="32"/>
  </w:num>
  <w:num w:numId="58">
    <w:abstractNumId w:val="32"/>
  </w:num>
  <w:num w:numId="59">
    <w:abstractNumId w:val="32"/>
  </w:num>
  <w:num w:numId="60">
    <w:abstractNumId w:val="32"/>
  </w:num>
  <w:num w:numId="61">
    <w:abstractNumId w:val="32"/>
  </w:num>
  <w:num w:numId="62">
    <w:abstractNumId w:val="32"/>
  </w:num>
  <w:num w:numId="63">
    <w:abstractNumId w:val="32"/>
  </w:num>
  <w:num w:numId="64">
    <w:abstractNumId w:val="32"/>
  </w:num>
  <w:num w:numId="65">
    <w:abstractNumId w:val="32"/>
  </w:num>
  <w:num w:numId="66">
    <w:abstractNumId w:val="32"/>
  </w:num>
  <w:num w:numId="67">
    <w:abstractNumId w:val="32"/>
  </w:num>
  <w:num w:numId="68">
    <w:abstractNumId w:val="32"/>
  </w:num>
  <w:num w:numId="69">
    <w:abstractNumId w:val="32"/>
  </w:num>
  <w:num w:numId="70">
    <w:abstractNumId w:val="32"/>
  </w:num>
  <w:num w:numId="71">
    <w:abstractNumId w:val="32"/>
  </w:num>
  <w:num w:numId="72">
    <w:abstractNumId w:val="32"/>
  </w:num>
  <w:num w:numId="73">
    <w:abstractNumId w:val="32"/>
  </w:num>
  <w:num w:numId="74">
    <w:abstractNumId w:val="32"/>
  </w:num>
  <w:num w:numId="75">
    <w:abstractNumId w:val="32"/>
  </w:num>
  <w:num w:numId="76">
    <w:abstractNumId w:val="32"/>
  </w:num>
  <w:num w:numId="77">
    <w:abstractNumId w:val="32"/>
  </w:num>
  <w:num w:numId="78">
    <w:abstractNumId w:val="32"/>
  </w:num>
  <w:num w:numId="79">
    <w:abstractNumId w:val="8"/>
  </w:num>
  <w:num w:numId="80">
    <w:abstractNumId w:val="25"/>
  </w:num>
  <w:num w:numId="81">
    <w:abstractNumId w:val="26"/>
  </w:num>
  <w:num w:numId="82">
    <w:abstractNumId w:val="3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hideSpellingErrors/>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ECD"/>
    <w:rsid w:val="0000570C"/>
    <w:rsid w:val="000453CB"/>
    <w:rsid w:val="0004688F"/>
    <w:rsid w:val="000501B8"/>
    <w:rsid w:val="000812E7"/>
    <w:rsid w:val="00082186"/>
    <w:rsid w:val="00083E44"/>
    <w:rsid w:val="00091BC7"/>
    <w:rsid w:val="000C7C67"/>
    <w:rsid w:val="000D3DA4"/>
    <w:rsid w:val="000D7BF6"/>
    <w:rsid w:val="000E5DDA"/>
    <w:rsid w:val="000F7A98"/>
    <w:rsid w:val="00101EAF"/>
    <w:rsid w:val="00111866"/>
    <w:rsid w:val="00127779"/>
    <w:rsid w:val="00131619"/>
    <w:rsid w:val="001758A3"/>
    <w:rsid w:val="00176EF2"/>
    <w:rsid w:val="00182EFE"/>
    <w:rsid w:val="001845D5"/>
    <w:rsid w:val="001B207A"/>
    <w:rsid w:val="001B5F5A"/>
    <w:rsid w:val="001D47F2"/>
    <w:rsid w:val="001F5BB0"/>
    <w:rsid w:val="002101E3"/>
    <w:rsid w:val="002146E1"/>
    <w:rsid w:val="00231FD5"/>
    <w:rsid w:val="002664E4"/>
    <w:rsid w:val="0027198B"/>
    <w:rsid w:val="00281343"/>
    <w:rsid w:val="002A794F"/>
    <w:rsid w:val="002B2139"/>
    <w:rsid w:val="002D7CEE"/>
    <w:rsid w:val="002E4777"/>
    <w:rsid w:val="0030334F"/>
    <w:rsid w:val="00304677"/>
    <w:rsid w:val="00310D35"/>
    <w:rsid w:val="00344F61"/>
    <w:rsid w:val="00351109"/>
    <w:rsid w:val="00354594"/>
    <w:rsid w:val="0035618C"/>
    <w:rsid w:val="00363176"/>
    <w:rsid w:val="00373AAB"/>
    <w:rsid w:val="003812D5"/>
    <w:rsid w:val="003A213A"/>
    <w:rsid w:val="003C0924"/>
    <w:rsid w:val="003C2903"/>
    <w:rsid w:val="003C4400"/>
    <w:rsid w:val="003D18B8"/>
    <w:rsid w:val="003D752C"/>
    <w:rsid w:val="003E2610"/>
    <w:rsid w:val="00406AE0"/>
    <w:rsid w:val="00436F75"/>
    <w:rsid w:val="00450243"/>
    <w:rsid w:val="0045362C"/>
    <w:rsid w:val="0046542A"/>
    <w:rsid w:val="004728CE"/>
    <w:rsid w:val="00473EB1"/>
    <w:rsid w:val="00480A3A"/>
    <w:rsid w:val="004A0DBB"/>
    <w:rsid w:val="004A470F"/>
    <w:rsid w:val="004A6FD6"/>
    <w:rsid w:val="004B03E0"/>
    <w:rsid w:val="004B1299"/>
    <w:rsid w:val="004C0470"/>
    <w:rsid w:val="004D1A50"/>
    <w:rsid w:val="004F1390"/>
    <w:rsid w:val="005169B9"/>
    <w:rsid w:val="00521B92"/>
    <w:rsid w:val="00543BB1"/>
    <w:rsid w:val="00544599"/>
    <w:rsid w:val="00546FEA"/>
    <w:rsid w:val="00554863"/>
    <w:rsid w:val="005619B8"/>
    <w:rsid w:val="0057780D"/>
    <w:rsid w:val="00580EED"/>
    <w:rsid w:val="00591406"/>
    <w:rsid w:val="0059307A"/>
    <w:rsid w:val="005B2C2F"/>
    <w:rsid w:val="005B5DC5"/>
    <w:rsid w:val="005C0377"/>
    <w:rsid w:val="005C0E62"/>
    <w:rsid w:val="005D5206"/>
    <w:rsid w:val="005E2933"/>
    <w:rsid w:val="005E4C61"/>
    <w:rsid w:val="005E525C"/>
    <w:rsid w:val="005F4894"/>
    <w:rsid w:val="00605E7F"/>
    <w:rsid w:val="00607DA9"/>
    <w:rsid w:val="00615AE8"/>
    <w:rsid w:val="00616D6A"/>
    <w:rsid w:val="00645CB2"/>
    <w:rsid w:val="0064729F"/>
    <w:rsid w:val="006723D4"/>
    <w:rsid w:val="006B39A0"/>
    <w:rsid w:val="006D74B3"/>
    <w:rsid w:val="006E3023"/>
    <w:rsid w:val="006F375C"/>
    <w:rsid w:val="006F4C32"/>
    <w:rsid w:val="007008D3"/>
    <w:rsid w:val="00704C9D"/>
    <w:rsid w:val="00723694"/>
    <w:rsid w:val="00745C61"/>
    <w:rsid w:val="0075470F"/>
    <w:rsid w:val="0076390D"/>
    <w:rsid w:val="00764C3E"/>
    <w:rsid w:val="00774CDD"/>
    <w:rsid w:val="00783574"/>
    <w:rsid w:val="0079754F"/>
    <w:rsid w:val="007C279C"/>
    <w:rsid w:val="007D259A"/>
    <w:rsid w:val="007F0168"/>
    <w:rsid w:val="00802653"/>
    <w:rsid w:val="00817C76"/>
    <w:rsid w:val="00836E0C"/>
    <w:rsid w:val="00850613"/>
    <w:rsid w:val="0085436B"/>
    <w:rsid w:val="0086319F"/>
    <w:rsid w:val="0086480A"/>
    <w:rsid w:val="008707C4"/>
    <w:rsid w:val="00872905"/>
    <w:rsid w:val="008A3551"/>
    <w:rsid w:val="008C081F"/>
    <w:rsid w:val="008C6492"/>
    <w:rsid w:val="008F2070"/>
    <w:rsid w:val="008F462E"/>
    <w:rsid w:val="008F61C6"/>
    <w:rsid w:val="009106A3"/>
    <w:rsid w:val="00910A4E"/>
    <w:rsid w:val="00913DEF"/>
    <w:rsid w:val="00927C90"/>
    <w:rsid w:val="00932E8C"/>
    <w:rsid w:val="009358C8"/>
    <w:rsid w:val="009378C9"/>
    <w:rsid w:val="00940C6D"/>
    <w:rsid w:val="0094170D"/>
    <w:rsid w:val="00942D42"/>
    <w:rsid w:val="009458CB"/>
    <w:rsid w:val="00945B79"/>
    <w:rsid w:val="00957237"/>
    <w:rsid w:val="00963D84"/>
    <w:rsid w:val="00972F86"/>
    <w:rsid w:val="0097444F"/>
    <w:rsid w:val="009B07B3"/>
    <w:rsid w:val="009B2EE7"/>
    <w:rsid w:val="009B4808"/>
    <w:rsid w:val="009B6266"/>
    <w:rsid w:val="009C12B6"/>
    <w:rsid w:val="009C6A81"/>
    <w:rsid w:val="009D1908"/>
    <w:rsid w:val="009E2BF6"/>
    <w:rsid w:val="009F3AB9"/>
    <w:rsid w:val="00A1151B"/>
    <w:rsid w:val="00A208DD"/>
    <w:rsid w:val="00A30CB4"/>
    <w:rsid w:val="00A42FCE"/>
    <w:rsid w:val="00A5206A"/>
    <w:rsid w:val="00A638A9"/>
    <w:rsid w:val="00A667CB"/>
    <w:rsid w:val="00A7108E"/>
    <w:rsid w:val="00A71F74"/>
    <w:rsid w:val="00A748B9"/>
    <w:rsid w:val="00A8775E"/>
    <w:rsid w:val="00AA61B0"/>
    <w:rsid w:val="00AC1884"/>
    <w:rsid w:val="00AC38D9"/>
    <w:rsid w:val="00AC7F1C"/>
    <w:rsid w:val="00AD4796"/>
    <w:rsid w:val="00AD66DF"/>
    <w:rsid w:val="00AF4159"/>
    <w:rsid w:val="00AF5719"/>
    <w:rsid w:val="00AF5FD5"/>
    <w:rsid w:val="00B00FFF"/>
    <w:rsid w:val="00B13892"/>
    <w:rsid w:val="00B26B8A"/>
    <w:rsid w:val="00B32A84"/>
    <w:rsid w:val="00B438E2"/>
    <w:rsid w:val="00B47064"/>
    <w:rsid w:val="00B4722E"/>
    <w:rsid w:val="00B60CEE"/>
    <w:rsid w:val="00B65250"/>
    <w:rsid w:val="00B76109"/>
    <w:rsid w:val="00B94BA3"/>
    <w:rsid w:val="00B967EA"/>
    <w:rsid w:val="00BB3920"/>
    <w:rsid w:val="00BC6226"/>
    <w:rsid w:val="00BF0DA1"/>
    <w:rsid w:val="00C0081D"/>
    <w:rsid w:val="00C064B3"/>
    <w:rsid w:val="00C07802"/>
    <w:rsid w:val="00C233DE"/>
    <w:rsid w:val="00C272AB"/>
    <w:rsid w:val="00C5229E"/>
    <w:rsid w:val="00C52336"/>
    <w:rsid w:val="00C524AE"/>
    <w:rsid w:val="00C54FD9"/>
    <w:rsid w:val="00C55A5B"/>
    <w:rsid w:val="00C72C4B"/>
    <w:rsid w:val="00C85091"/>
    <w:rsid w:val="00C90445"/>
    <w:rsid w:val="00C91404"/>
    <w:rsid w:val="00C967E9"/>
    <w:rsid w:val="00C97285"/>
    <w:rsid w:val="00C97D52"/>
    <w:rsid w:val="00CB135D"/>
    <w:rsid w:val="00CB25EA"/>
    <w:rsid w:val="00CB6745"/>
    <w:rsid w:val="00CB7FFA"/>
    <w:rsid w:val="00CC7F93"/>
    <w:rsid w:val="00CD7FFA"/>
    <w:rsid w:val="00CE221A"/>
    <w:rsid w:val="00CF2824"/>
    <w:rsid w:val="00D12B16"/>
    <w:rsid w:val="00D31062"/>
    <w:rsid w:val="00D37ECD"/>
    <w:rsid w:val="00D45BE0"/>
    <w:rsid w:val="00D52649"/>
    <w:rsid w:val="00D951BA"/>
    <w:rsid w:val="00DC4EFA"/>
    <w:rsid w:val="00DE2069"/>
    <w:rsid w:val="00DF039E"/>
    <w:rsid w:val="00DF0732"/>
    <w:rsid w:val="00E3766A"/>
    <w:rsid w:val="00E407F6"/>
    <w:rsid w:val="00E44F08"/>
    <w:rsid w:val="00E51BD0"/>
    <w:rsid w:val="00E527CB"/>
    <w:rsid w:val="00E75F0C"/>
    <w:rsid w:val="00E8232F"/>
    <w:rsid w:val="00E853B8"/>
    <w:rsid w:val="00E9292C"/>
    <w:rsid w:val="00EA0C35"/>
    <w:rsid w:val="00EB2682"/>
    <w:rsid w:val="00EB41B4"/>
    <w:rsid w:val="00EB5D35"/>
    <w:rsid w:val="00EB6F2F"/>
    <w:rsid w:val="00EB7B26"/>
    <w:rsid w:val="00ED5625"/>
    <w:rsid w:val="00EE1863"/>
    <w:rsid w:val="00EE5165"/>
    <w:rsid w:val="00EF6DD6"/>
    <w:rsid w:val="00F04CE3"/>
    <w:rsid w:val="00F071FA"/>
    <w:rsid w:val="00F22904"/>
    <w:rsid w:val="00F4423A"/>
    <w:rsid w:val="00F47524"/>
    <w:rsid w:val="00F47FD4"/>
    <w:rsid w:val="00F5136D"/>
    <w:rsid w:val="00F5200F"/>
    <w:rsid w:val="00F66994"/>
    <w:rsid w:val="00F72386"/>
    <w:rsid w:val="00F73006"/>
    <w:rsid w:val="00F91310"/>
    <w:rsid w:val="00F95867"/>
    <w:rsid w:val="00FA43D0"/>
    <w:rsid w:val="00FA4F3A"/>
    <w:rsid w:val="00FB715B"/>
    <w:rsid w:val="00FC6CBB"/>
    <w:rsid w:val="00FD0E5E"/>
    <w:rsid w:val="00FF1B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0FE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ind w:left="720"/>
    </w:pPr>
    <w:rPr>
      <w:rFonts w:ascii="Times New Roman" w:hAnsi="Times New Roman"/>
    </w:rPr>
  </w:style>
  <w:style w:type="paragraph" w:styleId="Heading1">
    <w:name w:val="heading 1"/>
    <w:basedOn w:val="Normal"/>
    <w:next w:val="Normal"/>
    <w:link w:val="Heading1Char"/>
    <w:uiPriority w:val="9"/>
    <w:qFormat/>
    <w:rsid w:val="005E4C61"/>
    <w:pPr>
      <w:numPr>
        <w:numId w:val="1"/>
      </w:numPr>
      <w:spacing w:before="240" w:after="160"/>
      <w:outlineLvl w:val="0"/>
    </w:pPr>
    <w:rPr>
      <w:rFonts w:asciiTheme="minorHAnsi" w:hAnsiTheme="minorHAnsi"/>
      <w:b/>
      <w:sz w:val="28"/>
      <w:szCs w:val="28"/>
    </w:rPr>
  </w:style>
  <w:style w:type="paragraph" w:styleId="Heading2">
    <w:name w:val="heading 2"/>
    <w:basedOn w:val="ListParagraph"/>
    <w:next w:val="Normal"/>
    <w:link w:val="Heading2Char"/>
    <w:uiPriority w:val="9"/>
    <w:unhideWhenUsed/>
    <w:qFormat/>
    <w:rsid w:val="005E4C61"/>
    <w:pPr>
      <w:numPr>
        <w:ilvl w:val="1"/>
        <w:numId w:val="1"/>
      </w:numPr>
      <w:tabs>
        <w:tab w:val="clear" w:pos="1430"/>
        <w:tab w:val="num" w:pos="900"/>
      </w:tabs>
      <w:spacing w:before="200" w:after="160" w:line="259" w:lineRule="auto"/>
      <w:ind w:left="907"/>
      <w:outlineLvl w:val="1"/>
    </w:pPr>
    <w:rPr>
      <w:b/>
      <w:sz w:val="28"/>
      <w:szCs w:val="28"/>
    </w:rPr>
  </w:style>
  <w:style w:type="paragraph" w:styleId="Heading3">
    <w:name w:val="heading 3"/>
    <w:basedOn w:val="ListParagraph"/>
    <w:next w:val="Normal"/>
    <w:link w:val="Heading3Char"/>
    <w:uiPriority w:val="9"/>
    <w:unhideWhenUsed/>
    <w:qFormat/>
    <w:rsid w:val="005E4C61"/>
    <w:pPr>
      <w:numPr>
        <w:ilvl w:val="2"/>
        <w:numId w:val="1"/>
      </w:numPr>
      <w:tabs>
        <w:tab w:val="clear" w:pos="2160"/>
        <w:tab w:val="num" w:pos="1080"/>
      </w:tabs>
      <w:spacing w:before="0" w:after="160" w:line="259" w:lineRule="auto"/>
      <w:ind w:left="1080" w:hanging="900"/>
      <w:outlineLvl w:val="2"/>
    </w:pPr>
    <w:rPr>
      <w:b/>
      <w:sz w:val="24"/>
      <w:szCs w:val="24"/>
    </w:rPr>
  </w:style>
  <w:style w:type="paragraph" w:styleId="Heading4">
    <w:name w:val="heading 4"/>
    <w:basedOn w:val="Heading3"/>
    <w:next w:val="Normal"/>
    <w:link w:val="Heading4Char"/>
    <w:uiPriority w:val="9"/>
    <w:unhideWhenUsed/>
    <w:qFormat/>
    <w:pPr>
      <w:numPr>
        <w:ilvl w:val="3"/>
      </w:numPr>
      <w:tabs>
        <w:tab w:val="clear" w:pos="2880"/>
        <w:tab w:val="num" w:pos="720"/>
      </w:tabs>
      <w:ind w:left="72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613"/>
    <w:rPr>
      <w:b/>
      <w:sz w:val="28"/>
      <w:szCs w:val="28"/>
    </w:rPr>
  </w:style>
  <w:style w:type="paragraph" w:styleId="ListParagraph">
    <w:name w:val="List Paragraph"/>
    <w:basedOn w:val="Normal"/>
    <w:link w:val="ListParagraphChar"/>
    <w:uiPriority w:val="34"/>
    <w:qFormat/>
    <w:rsid w:val="005E4C61"/>
    <w:pPr>
      <w:numPr>
        <w:numId w:val="28"/>
      </w:numPr>
      <w:spacing w:line="240" w:lineRule="auto"/>
      <w:contextualSpacing/>
    </w:pPr>
    <w:rPr>
      <w:rFonts w:asciiTheme="minorHAnsi" w:hAnsiTheme="minorHAnsi"/>
    </w:rPr>
  </w:style>
  <w:style w:type="character" w:customStyle="1" w:styleId="Heading2Char">
    <w:name w:val="Heading 2 Char"/>
    <w:basedOn w:val="DefaultParagraphFont"/>
    <w:link w:val="Heading2"/>
    <w:uiPriority w:val="9"/>
    <w:rsid w:val="00850613"/>
    <w:rPr>
      <w:b/>
      <w:sz w:val="28"/>
      <w:szCs w:val="28"/>
    </w:rPr>
  </w:style>
  <w:style w:type="character" w:customStyle="1" w:styleId="Heading3Char">
    <w:name w:val="Heading 3 Char"/>
    <w:basedOn w:val="DefaultParagraphFont"/>
    <w:link w:val="Heading3"/>
    <w:uiPriority w:val="9"/>
    <w:rsid w:val="00850613"/>
    <w:rPr>
      <w:b/>
      <w:sz w:val="24"/>
      <w:szCs w:val="24"/>
    </w:rPr>
  </w:style>
  <w:style w:type="character" w:customStyle="1" w:styleId="Heading4Char">
    <w:name w:val="Heading 4 Char"/>
    <w:basedOn w:val="DefaultParagraphFont"/>
    <w:link w:val="Heading4"/>
    <w:uiPriority w:val="9"/>
    <w:rPr>
      <w:rFonts w:ascii="Times New Roman Bold" w:hAnsi="Times New Roman Bold"/>
      <w:b/>
      <w:sz w:val="28"/>
    </w:rPr>
  </w:style>
  <w:style w:type="paragraph" w:styleId="TOCHeading">
    <w:name w:val="TOC Heading"/>
    <w:basedOn w:val="Heading1"/>
    <w:next w:val="Normal"/>
    <w:uiPriority w:val="39"/>
    <w:unhideWhenUsed/>
    <w:qFormat/>
    <w:rsid w:val="005E4C61"/>
    <w:pPr>
      <w:numPr>
        <w:numId w:val="0"/>
      </w:numPr>
      <w:spacing w:after="0"/>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4722E"/>
    <w:pPr>
      <w:tabs>
        <w:tab w:val="left" w:pos="660"/>
        <w:tab w:val="right" w:leader="dot" w:pos="9350"/>
      </w:tabs>
      <w:spacing w:after="100"/>
      <w:ind w:left="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rPr>
  </w:style>
  <w:style w:type="paragraph" w:customStyle="1" w:styleId="TableLevel1Numbered">
    <w:name w:val="Table Level 1 Numbered"/>
    <w:basedOn w:val="Normal"/>
    <w:link w:val="TableLevel1NumberedChar"/>
    <w:pPr>
      <w:tabs>
        <w:tab w:val="num" w:pos="360"/>
      </w:tabs>
      <w:spacing w:line="240" w:lineRule="auto"/>
      <w:ind w:left="360" w:hanging="360"/>
    </w:pPr>
    <w:rPr>
      <w:rFonts w:eastAsia="Times New Roman" w:cs="Times New Roman"/>
      <w:sz w:val="24"/>
      <w:szCs w:val="20"/>
    </w:rPr>
  </w:style>
  <w:style w:type="paragraph" w:customStyle="1" w:styleId="TableText">
    <w:name w:val="Table Text"/>
    <w:aliases w:val="tt,table Body Text,table text"/>
    <w:basedOn w:val="Normal"/>
    <w:link w:val="TableTextChar"/>
    <w:uiPriority w:val="99"/>
    <w:pPr>
      <w:spacing w:line="240" w:lineRule="auto"/>
      <w:ind w:left="0"/>
    </w:pPr>
    <w:rPr>
      <w:rFonts w:eastAsia="Times New Roman" w:cs="Times New Roman"/>
      <w:sz w:val="24"/>
      <w:szCs w:val="20"/>
    </w:rPr>
  </w:style>
  <w:style w:type="character" w:customStyle="1" w:styleId="TableTextChar">
    <w:name w:val="Table Text Char"/>
    <w:aliases w:val="tt Char,table Body Text Char,table text Char"/>
    <w:link w:val="TableText"/>
    <w:uiPriority w:val="99"/>
    <w:locked/>
    <w:rPr>
      <w:rFonts w:ascii="Times New Roman" w:eastAsia="Times New Roman" w:hAnsi="Times New Roman" w:cs="Times New Roman"/>
      <w:sz w:val="24"/>
      <w:szCs w:val="20"/>
    </w:rPr>
  </w:style>
  <w:style w:type="character" w:customStyle="1" w:styleId="TableLevel1NumberedChar">
    <w:name w:val="Table Level 1 Numbered Char"/>
    <w:link w:val="TableLevel1Numbered"/>
    <w:locked/>
    <w:rPr>
      <w:rFonts w:ascii="Times New Roman" w:eastAsia="Times New Roman" w:hAnsi="Times New Roman" w:cs="Times New Roman"/>
      <w:sz w:val="24"/>
      <w:szCs w:val="20"/>
    </w:rPr>
  </w:style>
  <w:style w:type="numbering" w:customStyle="1" w:styleId="Style2">
    <w:name w:val="Style2"/>
    <w:uiPriority w:val="99"/>
    <w:pPr>
      <w:numPr>
        <w:numId w:val="2"/>
      </w:numPr>
    </w:pPr>
  </w:style>
  <w:style w:type="paragraph" w:styleId="TOC4">
    <w:name w:val="toc 4"/>
    <w:basedOn w:val="Normal"/>
    <w:next w:val="Normal"/>
    <w:autoRedefine/>
    <w:uiPriority w:val="39"/>
    <w:unhideWhenUsed/>
    <w:pPr>
      <w:spacing w:before="0" w:after="100"/>
      <w:ind w:left="660"/>
    </w:pPr>
    <w:rPr>
      <w:rFonts w:asciiTheme="minorHAnsi" w:eastAsiaTheme="minorEastAsia" w:hAnsiTheme="minorHAnsi"/>
    </w:rPr>
  </w:style>
  <w:style w:type="paragraph" w:styleId="TOC5">
    <w:name w:val="toc 5"/>
    <w:basedOn w:val="Normal"/>
    <w:next w:val="Normal"/>
    <w:autoRedefine/>
    <w:uiPriority w:val="39"/>
    <w:unhideWhenUsed/>
    <w:pPr>
      <w:spacing w:before="0" w:after="100"/>
      <w:ind w:left="880"/>
    </w:pPr>
    <w:rPr>
      <w:rFonts w:asciiTheme="minorHAnsi" w:eastAsiaTheme="minorEastAsia" w:hAnsiTheme="minorHAnsi"/>
    </w:rPr>
  </w:style>
  <w:style w:type="paragraph" w:styleId="TOC6">
    <w:name w:val="toc 6"/>
    <w:basedOn w:val="Normal"/>
    <w:next w:val="Normal"/>
    <w:autoRedefine/>
    <w:uiPriority w:val="39"/>
    <w:unhideWhenUsed/>
    <w:pPr>
      <w:spacing w:before="0" w:after="100"/>
      <w:ind w:left="1100"/>
    </w:pPr>
    <w:rPr>
      <w:rFonts w:asciiTheme="minorHAnsi" w:eastAsiaTheme="minorEastAsia" w:hAnsiTheme="minorHAnsi"/>
    </w:rPr>
  </w:style>
  <w:style w:type="paragraph" w:styleId="TOC7">
    <w:name w:val="toc 7"/>
    <w:basedOn w:val="Normal"/>
    <w:next w:val="Normal"/>
    <w:autoRedefine/>
    <w:uiPriority w:val="39"/>
    <w:unhideWhenUsed/>
    <w:pPr>
      <w:spacing w:before="0" w:after="100"/>
      <w:ind w:left="1320"/>
    </w:pPr>
    <w:rPr>
      <w:rFonts w:asciiTheme="minorHAnsi" w:eastAsiaTheme="minorEastAsia" w:hAnsiTheme="minorHAnsi"/>
    </w:rPr>
  </w:style>
  <w:style w:type="paragraph" w:styleId="TOC8">
    <w:name w:val="toc 8"/>
    <w:basedOn w:val="Normal"/>
    <w:next w:val="Normal"/>
    <w:autoRedefine/>
    <w:uiPriority w:val="39"/>
    <w:unhideWhenUsed/>
    <w:pPr>
      <w:spacing w:before="0" w:after="100"/>
      <w:ind w:left="1540"/>
    </w:pPr>
    <w:rPr>
      <w:rFonts w:asciiTheme="minorHAnsi" w:eastAsiaTheme="minorEastAsia" w:hAnsiTheme="minorHAnsi"/>
    </w:rPr>
  </w:style>
  <w:style w:type="paragraph" w:styleId="TOC9">
    <w:name w:val="toc 9"/>
    <w:basedOn w:val="Normal"/>
    <w:next w:val="Normal"/>
    <w:autoRedefine/>
    <w:uiPriority w:val="39"/>
    <w:unhideWhenUsed/>
    <w:pPr>
      <w:spacing w:before="0" w:after="100"/>
      <w:ind w:left="1760"/>
    </w:pPr>
    <w:rPr>
      <w:rFonts w:asciiTheme="minorHAnsi" w:eastAsiaTheme="minorEastAsia" w:hAnsiTheme="minorHAnsi"/>
    </w:rPr>
  </w:style>
  <w:style w:type="paragraph" w:customStyle="1" w:styleId="TableLevel5Numbered">
    <w:name w:val="Table Level 5 Numbered"/>
    <w:basedOn w:val="Normal"/>
    <w:pPr>
      <w:tabs>
        <w:tab w:val="num" w:pos="1296"/>
      </w:tabs>
      <w:spacing w:line="240" w:lineRule="auto"/>
      <w:ind w:left="1296" w:hanging="576"/>
    </w:pPr>
    <w:rPr>
      <w:rFonts w:eastAsia="Times New Roman" w:cs="Times New Roman"/>
      <w:szCs w:val="24"/>
    </w:rPr>
  </w:style>
  <w:style w:type="paragraph" w:customStyle="1" w:styleId="TableLevel2Numbered">
    <w:name w:val="Table Level 2 Numbered"/>
    <w:basedOn w:val="Normal"/>
    <w:link w:val="TableLevel2NumberedChar"/>
    <w:pPr>
      <w:tabs>
        <w:tab w:val="num" w:pos="720"/>
      </w:tabs>
      <w:spacing w:line="240" w:lineRule="auto"/>
      <w:ind w:hanging="504"/>
    </w:pPr>
    <w:rPr>
      <w:rFonts w:eastAsia="Times New Roman" w:cs="Times New Roman"/>
      <w:szCs w:val="24"/>
    </w:rPr>
  </w:style>
  <w:style w:type="paragraph" w:customStyle="1" w:styleId="TableLevel3Numbered">
    <w:name w:val="Table Level 3 Numbered"/>
    <w:basedOn w:val="Normal"/>
    <w:pPr>
      <w:tabs>
        <w:tab w:val="num" w:pos="1296"/>
      </w:tabs>
      <w:spacing w:line="240" w:lineRule="auto"/>
      <w:ind w:left="1296" w:hanging="1080"/>
    </w:pPr>
    <w:rPr>
      <w:rFonts w:eastAsia="Times New Roman" w:cs="Times New Roman"/>
      <w:szCs w:val="24"/>
    </w:rPr>
  </w:style>
  <w:style w:type="paragraph" w:customStyle="1" w:styleId="TableLevel4Numbered">
    <w:name w:val="Table Level 4 Numbered"/>
    <w:basedOn w:val="Normal"/>
    <w:pPr>
      <w:tabs>
        <w:tab w:val="num" w:pos="1296"/>
      </w:tabs>
      <w:spacing w:line="240" w:lineRule="auto"/>
      <w:ind w:left="1296" w:hanging="1080"/>
    </w:pPr>
    <w:rPr>
      <w:rFonts w:eastAsia="Times New Roman" w:cs="Times New Roman"/>
      <w:szCs w:val="24"/>
    </w:rPr>
  </w:style>
  <w:style w:type="paragraph" w:customStyle="1" w:styleId="TableLevel6Numbered">
    <w:name w:val="Table Level 6 Numbered"/>
    <w:basedOn w:val="Normal"/>
    <w:pPr>
      <w:tabs>
        <w:tab w:val="num" w:pos="1296"/>
      </w:tabs>
      <w:spacing w:line="240" w:lineRule="auto"/>
      <w:ind w:left="1296" w:hanging="576"/>
    </w:pPr>
    <w:rPr>
      <w:rFonts w:eastAsia="Times New Roman" w:cs="Times New Roman"/>
      <w:szCs w:val="24"/>
    </w:rPr>
  </w:style>
  <w:style w:type="paragraph" w:customStyle="1" w:styleId="TableLevel7Numbered">
    <w:name w:val="Table Level 7 Numbered"/>
    <w:basedOn w:val="Normal"/>
    <w:pPr>
      <w:tabs>
        <w:tab w:val="num" w:pos="1728"/>
      </w:tabs>
      <w:spacing w:line="240" w:lineRule="auto"/>
      <w:ind w:left="1728" w:hanging="432"/>
    </w:pPr>
    <w:rPr>
      <w:rFonts w:eastAsia="Times New Roman" w:cs="Times New Roman"/>
      <w:szCs w:val="24"/>
    </w:rPr>
  </w:style>
  <w:style w:type="paragraph" w:customStyle="1" w:styleId="TableLevel8Numbered">
    <w:name w:val="Table Level 8 Numbered"/>
    <w:basedOn w:val="Normal"/>
    <w:pPr>
      <w:tabs>
        <w:tab w:val="num" w:pos="1728"/>
      </w:tabs>
      <w:spacing w:line="240" w:lineRule="auto"/>
      <w:ind w:left="1728" w:hanging="432"/>
    </w:pPr>
    <w:rPr>
      <w:rFonts w:eastAsia="Times New Roman" w:cs="Times New Roman"/>
      <w:szCs w:val="24"/>
    </w:rPr>
  </w:style>
  <w:style w:type="paragraph" w:customStyle="1" w:styleId="Heading4Numbered">
    <w:name w:val="Heading 4 Numbered"/>
    <w:basedOn w:val="Normal"/>
    <w:next w:val="TableText"/>
    <w:uiPriority w:val="99"/>
    <w:rsid w:val="005E4C61"/>
    <w:pPr>
      <w:keepNext/>
      <w:keepLines/>
      <w:numPr>
        <w:ilvl w:val="3"/>
        <w:numId w:val="52"/>
      </w:numPr>
      <w:tabs>
        <w:tab w:val="num" w:pos="720"/>
      </w:tabs>
      <w:spacing w:before="240" w:after="240" w:line="240" w:lineRule="auto"/>
    </w:pPr>
    <w:rPr>
      <w:rFonts w:ascii="Times New Roman Bold" w:eastAsia="Times New Roman" w:hAnsi="Times New Roman Bold" w:cs="Times New Roman"/>
      <w:b/>
      <w:sz w:val="24"/>
      <w:szCs w:val="24"/>
    </w:rPr>
  </w:style>
  <w:style w:type="character" w:customStyle="1" w:styleId="TableLevel2NumberedChar">
    <w:name w:val="Table Level 2 Numbered Char"/>
    <w:link w:val="TableLevel2Numbered"/>
    <w:locked/>
    <w:rPr>
      <w:rFonts w:ascii="Times New Roman" w:eastAsia="Times New Roman" w:hAnsi="Times New Roman" w:cs="Times New Roman"/>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Heading3Numbered">
    <w:name w:val="Heading 3 Numbered"/>
    <w:basedOn w:val="Normal"/>
    <w:next w:val="TableText"/>
    <w:rsid w:val="005E4C61"/>
    <w:pPr>
      <w:keepNext/>
      <w:keepLines/>
      <w:numPr>
        <w:ilvl w:val="2"/>
        <w:numId w:val="52"/>
      </w:numPr>
      <w:tabs>
        <w:tab w:val="num" w:pos="720"/>
      </w:tabs>
      <w:spacing w:before="240" w:after="240" w:line="240" w:lineRule="auto"/>
    </w:pPr>
    <w:rPr>
      <w:rFonts w:ascii="Times New Roman Bold" w:eastAsia="Times New Roman" w:hAnsi="Times New Roman Bold" w:cs="Times New Roman"/>
      <w:b/>
      <w:sz w:val="24"/>
      <w:szCs w:val="20"/>
    </w:rPr>
  </w:style>
  <w:style w:type="paragraph" w:customStyle="1" w:styleId="Heading5Numbered">
    <w:name w:val="Heading 5 Numbered"/>
    <w:basedOn w:val="Normal"/>
    <w:uiPriority w:val="99"/>
    <w:rsid w:val="005E4C61"/>
    <w:pPr>
      <w:numPr>
        <w:ilvl w:val="4"/>
        <w:numId w:val="52"/>
      </w:numPr>
      <w:spacing w:line="240" w:lineRule="auto"/>
    </w:pPr>
    <w:rPr>
      <w:rFonts w:eastAsia="Times New Roman" w:cs="Times New Roman"/>
      <w:b/>
      <w:szCs w:val="24"/>
    </w:rPr>
  </w:style>
  <w:style w:type="paragraph" w:styleId="BalloonText">
    <w:name w:val="Balloon Text"/>
    <w:basedOn w:val="Normal"/>
    <w:link w:val="BalloonTextChar"/>
    <w:uiPriority w:val="99"/>
    <w:semiHidden/>
    <w:unhideWhenUse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aption">
    <w:name w:val="caption"/>
    <w:basedOn w:val="Normal"/>
    <w:next w:val="Normal"/>
    <w:uiPriority w:val="35"/>
    <w:unhideWhenUsed/>
    <w:qFormat/>
    <w:rsid w:val="005E4C61"/>
    <w:pPr>
      <w:spacing w:before="0" w:after="200" w:line="240" w:lineRule="auto"/>
      <w:ind w:left="0"/>
    </w:pPr>
    <w:rPr>
      <w:rFonts w:asciiTheme="minorHAnsi" w:hAnsiTheme="minorHAnsi" w:cstheme="minorHAnsi"/>
      <w:i/>
      <w:iCs/>
      <w:color w:val="44546A" w:themeColor="text2"/>
      <w:sz w:val="18"/>
      <w:szCs w:val="18"/>
    </w:rPr>
  </w:style>
  <w:style w:type="paragraph" w:styleId="ListBullet2">
    <w:name w:val="List Bullet 2"/>
    <w:basedOn w:val="Normal"/>
    <w:uiPriority w:val="99"/>
    <w:unhideWhenUsed/>
    <w:qFormat/>
    <w:rsid w:val="005E4C61"/>
    <w:pPr>
      <w:numPr>
        <w:numId w:val="4"/>
      </w:numPr>
      <w:contextualSpacing/>
    </w:pPr>
  </w:style>
  <w:style w:type="paragraph" w:styleId="List">
    <w:name w:val="List"/>
    <w:basedOn w:val="Normal"/>
    <w:uiPriority w:val="99"/>
    <w:unhideWhenUsed/>
    <w:qFormat/>
    <w:pPr>
      <w:ind w:left="1080" w:hanging="360"/>
      <w:contextualSpacing/>
    </w:pPr>
    <w:rPr>
      <w:u w:val="single"/>
    </w:rPr>
  </w:style>
  <w:style w:type="paragraph" w:customStyle="1" w:styleId="ABTitle">
    <w:name w:val="AB_Title"/>
    <w:basedOn w:val="Normal"/>
    <w:pPr>
      <w:spacing w:before="0" w:after="240" w:line="240" w:lineRule="auto"/>
      <w:ind w:left="0"/>
      <w:jc w:val="center"/>
    </w:pPr>
    <w:rPr>
      <w:rFonts w:eastAsia="Times" w:cs="Times New Roman"/>
      <w:b/>
      <w:szCs w:val="20"/>
    </w:rPr>
  </w:style>
  <w:style w:type="paragraph" w:customStyle="1" w:styleId="Normal-Alt">
    <w:name w:val="Normal-Alt"/>
    <w:link w:val="Normal-AltChar"/>
    <w:qFormat/>
    <w:rsid w:val="000D3DA4"/>
  </w:style>
  <w:style w:type="character" w:customStyle="1" w:styleId="Normal-AltChar">
    <w:name w:val="Normal-Alt Char"/>
    <w:basedOn w:val="DefaultParagraphFont"/>
    <w:link w:val="Normal-Alt"/>
    <w:rsid w:val="000D3DA4"/>
  </w:style>
  <w:style w:type="character" w:styleId="CommentReference">
    <w:name w:val="annotation reference"/>
    <w:basedOn w:val="DefaultParagraphFont"/>
    <w:uiPriority w:val="99"/>
    <w:semiHidden/>
    <w:unhideWhenUsed/>
    <w:rsid w:val="002101E3"/>
    <w:rPr>
      <w:sz w:val="16"/>
      <w:szCs w:val="16"/>
    </w:rPr>
  </w:style>
  <w:style w:type="paragraph" w:styleId="CommentText">
    <w:name w:val="annotation text"/>
    <w:basedOn w:val="Normal"/>
    <w:link w:val="CommentTextChar"/>
    <w:uiPriority w:val="99"/>
    <w:semiHidden/>
    <w:unhideWhenUsed/>
    <w:rsid w:val="002101E3"/>
    <w:pPr>
      <w:spacing w:line="240" w:lineRule="auto"/>
    </w:pPr>
    <w:rPr>
      <w:sz w:val="20"/>
      <w:szCs w:val="20"/>
    </w:rPr>
  </w:style>
  <w:style w:type="character" w:customStyle="1" w:styleId="CommentTextChar">
    <w:name w:val="Comment Text Char"/>
    <w:basedOn w:val="DefaultParagraphFont"/>
    <w:link w:val="CommentText"/>
    <w:uiPriority w:val="99"/>
    <w:semiHidden/>
    <w:rsid w:val="002101E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101E3"/>
    <w:rPr>
      <w:b/>
      <w:bCs/>
    </w:rPr>
  </w:style>
  <w:style w:type="character" w:customStyle="1" w:styleId="CommentSubjectChar">
    <w:name w:val="Comment Subject Char"/>
    <w:basedOn w:val="CommentTextChar"/>
    <w:link w:val="CommentSubject"/>
    <w:uiPriority w:val="99"/>
    <w:semiHidden/>
    <w:rsid w:val="002101E3"/>
    <w:rPr>
      <w:rFonts w:ascii="Times New Roman" w:hAnsi="Times New Roman"/>
      <w:b/>
      <w:bCs/>
      <w:sz w:val="20"/>
      <w:szCs w:val="20"/>
    </w:rPr>
  </w:style>
  <w:style w:type="paragraph" w:styleId="Revision">
    <w:name w:val="Revision"/>
    <w:hidden/>
    <w:uiPriority w:val="99"/>
    <w:semiHidden/>
    <w:rsid w:val="002664E4"/>
    <w:pPr>
      <w:spacing w:after="0" w:line="240" w:lineRule="auto"/>
    </w:pPr>
    <w:rPr>
      <w:rFonts w:ascii="Times New Roman" w:hAnsi="Times New Roman"/>
    </w:rPr>
  </w:style>
  <w:style w:type="character" w:customStyle="1" w:styleId="ListParagraphChar">
    <w:name w:val="List Paragraph Char"/>
    <w:basedOn w:val="DefaultParagraphFont"/>
    <w:link w:val="ListParagraph"/>
    <w:uiPriority w:val="34"/>
    <w:rsid w:val="00C524AE"/>
  </w:style>
  <w:style w:type="character" w:styleId="FollowedHyperlink">
    <w:name w:val="FollowedHyperlink"/>
    <w:basedOn w:val="DefaultParagraphFont"/>
    <w:uiPriority w:val="99"/>
    <w:semiHidden/>
    <w:unhideWhenUsed/>
    <w:rsid w:val="00CD7FFA"/>
    <w:rPr>
      <w:color w:val="954F72" w:themeColor="followedHyperlink"/>
      <w:u w:val="single"/>
    </w:rPr>
  </w:style>
  <w:style w:type="paragraph" w:styleId="FootnoteText">
    <w:name w:val="footnote text"/>
    <w:basedOn w:val="Normal"/>
    <w:link w:val="FootnoteTextChar"/>
    <w:uiPriority w:val="99"/>
    <w:unhideWhenUsed/>
    <w:rsid w:val="00E75F0C"/>
    <w:pPr>
      <w:spacing w:before="0" w:after="0" w:line="240" w:lineRule="auto"/>
    </w:pPr>
    <w:rPr>
      <w:sz w:val="24"/>
      <w:szCs w:val="24"/>
    </w:rPr>
  </w:style>
  <w:style w:type="character" w:customStyle="1" w:styleId="FootnoteTextChar">
    <w:name w:val="Footnote Text Char"/>
    <w:basedOn w:val="DefaultParagraphFont"/>
    <w:link w:val="FootnoteText"/>
    <w:uiPriority w:val="99"/>
    <w:rsid w:val="00E75F0C"/>
    <w:rPr>
      <w:rFonts w:ascii="Times New Roman" w:hAnsi="Times New Roman"/>
      <w:sz w:val="24"/>
      <w:szCs w:val="24"/>
    </w:rPr>
  </w:style>
  <w:style w:type="character" w:styleId="FootnoteReference">
    <w:name w:val="footnote reference"/>
    <w:basedOn w:val="DefaultParagraphFont"/>
    <w:uiPriority w:val="99"/>
    <w:unhideWhenUsed/>
    <w:rsid w:val="00E75F0C"/>
    <w:rPr>
      <w:vertAlign w:val="superscript"/>
    </w:rPr>
  </w:style>
  <w:style w:type="paragraph" w:styleId="BodyText">
    <w:name w:val="Body Text"/>
    <w:basedOn w:val="Normal"/>
    <w:link w:val="BodyTextChar"/>
    <w:qFormat/>
    <w:rsid w:val="00B26B8A"/>
    <w:pPr>
      <w:spacing w:before="60" w:line="240" w:lineRule="auto"/>
    </w:pPr>
    <w:rPr>
      <w:rFonts w:ascii="Arial" w:eastAsia="Times New Roman" w:hAnsi="Arial" w:cs="Times New Roman"/>
      <w:szCs w:val="24"/>
    </w:rPr>
  </w:style>
  <w:style w:type="character" w:customStyle="1" w:styleId="BodyTextChar">
    <w:name w:val="Body Text Char"/>
    <w:basedOn w:val="DefaultParagraphFont"/>
    <w:link w:val="BodyText"/>
    <w:rsid w:val="00B26B8A"/>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61864">
      <w:bodyDiv w:val="1"/>
      <w:marLeft w:val="0"/>
      <w:marRight w:val="0"/>
      <w:marTop w:val="0"/>
      <w:marBottom w:val="0"/>
      <w:divBdr>
        <w:top w:val="none" w:sz="0" w:space="0" w:color="auto"/>
        <w:left w:val="none" w:sz="0" w:space="0" w:color="auto"/>
        <w:bottom w:val="none" w:sz="0" w:space="0" w:color="auto"/>
        <w:right w:val="none" w:sz="0" w:space="0" w:color="auto"/>
      </w:divBdr>
    </w:div>
    <w:div w:id="100808283">
      <w:bodyDiv w:val="1"/>
      <w:marLeft w:val="0"/>
      <w:marRight w:val="0"/>
      <w:marTop w:val="0"/>
      <w:marBottom w:val="0"/>
      <w:divBdr>
        <w:top w:val="none" w:sz="0" w:space="0" w:color="auto"/>
        <w:left w:val="none" w:sz="0" w:space="0" w:color="auto"/>
        <w:bottom w:val="none" w:sz="0" w:space="0" w:color="auto"/>
        <w:right w:val="none" w:sz="0" w:space="0" w:color="auto"/>
      </w:divBdr>
    </w:div>
    <w:div w:id="165558966">
      <w:bodyDiv w:val="1"/>
      <w:marLeft w:val="0"/>
      <w:marRight w:val="0"/>
      <w:marTop w:val="0"/>
      <w:marBottom w:val="0"/>
      <w:divBdr>
        <w:top w:val="none" w:sz="0" w:space="0" w:color="auto"/>
        <w:left w:val="none" w:sz="0" w:space="0" w:color="auto"/>
        <w:bottom w:val="none" w:sz="0" w:space="0" w:color="auto"/>
        <w:right w:val="none" w:sz="0" w:space="0" w:color="auto"/>
      </w:divBdr>
    </w:div>
    <w:div w:id="183518715">
      <w:bodyDiv w:val="1"/>
      <w:marLeft w:val="0"/>
      <w:marRight w:val="0"/>
      <w:marTop w:val="0"/>
      <w:marBottom w:val="0"/>
      <w:divBdr>
        <w:top w:val="none" w:sz="0" w:space="0" w:color="auto"/>
        <w:left w:val="none" w:sz="0" w:space="0" w:color="auto"/>
        <w:bottom w:val="none" w:sz="0" w:space="0" w:color="auto"/>
        <w:right w:val="none" w:sz="0" w:space="0" w:color="auto"/>
      </w:divBdr>
    </w:div>
    <w:div w:id="758480137">
      <w:bodyDiv w:val="1"/>
      <w:marLeft w:val="0"/>
      <w:marRight w:val="0"/>
      <w:marTop w:val="0"/>
      <w:marBottom w:val="0"/>
      <w:divBdr>
        <w:top w:val="none" w:sz="0" w:space="0" w:color="auto"/>
        <w:left w:val="none" w:sz="0" w:space="0" w:color="auto"/>
        <w:bottom w:val="none" w:sz="0" w:space="0" w:color="auto"/>
        <w:right w:val="none" w:sz="0" w:space="0" w:color="auto"/>
      </w:divBdr>
    </w:div>
    <w:div w:id="981927071">
      <w:bodyDiv w:val="1"/>
      <w:marLeft w:val="0"/>
      <w:marRight w:val="0"/>
      <w:marTop w:val="0"/>
      <w:marBottom w:val="0"/>
      <w:divBdr>
        <w:top w:val="none" w:sz="0" w:space="0" w:color="auto"/>
        <w:left w:val="none" w:sz="0" w:space="0" w:color="auto"/>
        <w:bottom w:val="none" w:sz="0" w:space="0" w:color="auto"/>
        <w:right w:val="none" w:sz="0" w:space="0" w:color="auto"/>
      </w:divBdr>
    </w:div>
    <w:div w:id="1333876624">
      <w:bodyDiv w:val="1"/>
      <w:marLeft w:val="0"/>
      <w:marRight w:val="0"/>
      <w:marTop w:val="0"/>
      <w:marBottom w:val="0"/>
      <w:divBdr>
        <w:top w:val="none" w:sz="0" w:space="0" w:color="auto"/>
        <w:left w:val="none" w:sz="0" w:space="0" w:color="auto"/>
        <w:bottom w:val="none" w:sz="0" w:space="0" w:color="auto"/>
        <w:right w:val="none" w:sz="0" w:space="0" w:color="auto"/>
      </w:divBdr>
      <w:divsChild>
        <w:div w:id="818425030">
          <w:marLeft w:val="0"/>
          <w:marRight w:val="0"/>
          <w:marTop w:val="0"/>
          <w:marBottom w:val="0"/>
          <w:divBdr>
            <w:top w:val="none" w:sz="0" w:space="0" w:color="auto"/>
            <w:left w:val="none" w:sz="0" w:space="0" w:color="auto"/>
            <w:bottom w:val="none" w:sz="0" w:space="0" w:color="auto"/>
            <w:right w:val="none" w:sz="0" w:space="0" w:color="auto"/>
          </w:divBdr>
        </w:div>
        <w:div w:id="1281573814">
          <w:marLeft w:val="0"/>
          <w:marRight w:val="0"/>
          <w:marTop w:val="0"/>
          <w:marBottom w:val="0"/>
          <w:divBdr>
            <w:top w:val="none" w:sz="0" w:space="0" w:color="auto"/>
            <w:left w:val="none" w:sz="0" w:space="0" w:color="auto"/>
            <w:bottom w:val="none" w:sz="0" w:space="0" w:color="auto"/>
            <w:right w:val="none" w:sz="0" w:space="0" w:color="auto"/>
          </w:divBdr>
        </w:div>
        <w:div w:id="752705514">
          <w:marLeft w:val="0"/>
          <w:marRight w:val="0"/>
          <w:marTop w:val="0"/>
          <w:marBottom w:val="0"/>
          <w:divBdr>
            <w:top w:val="none" w:sz="0" w:space="0" w:color="auto"/>
            <w:left w:val="none" w:sz="0" w:space="0" w:color="auto"/>
            <w:bottom w:val="none" w:sz="0" w:space="0" w:color="auto"/>
            <w:right w:val="none" w:sz="0" w:space="0" w:color="auto"/>
          </w:divBdr>
        </w:div>
        <w:div w:id="935985573">
          <w:marLeft w:val="0"/>
          <w:marRight w:val="0"/>
          <w:marTop w:val="0"/>
          <w:marBottom w:val="0"/>
          <w:divBdr>
            <w:top w:val="none" w:sz="0" w:space="0" w:color="auto"/>
            <w:left w:val="none" w:sz="0" w:space="0" w:color="auto"/>
            <w:bottom w:val="none" w:sz="0" w:space="0" w:color="auto"/>
            <w:right w:val="none" w:sz="0" w:space="0" w:color="auto"/>
          </w:divBdr>
        </w:div>
        <w:div w:id="545410264">
          <w:marLeft w:val="0"/>
          <w:marRight w:val="0"/>
          <w:marTop w:val="0"/>
          <w:marBottom w:val="0"/>
          <w:divBdr>
            <w:top w:val="none" w:sz="0" w:space="0" w:color="auto"/>
            <w:left w:val="none" w:sz="0" w:space="0" w:color="auto"/>
            <w:bottom w:val="none" w:sz="0" w:space="0" w:color="auto"/>
            <w:right w:val="none" w:sz="0" w:space="0" w:color="auto"/>
          </w:divBdr>
        </w:div>
        <w:div w:id="459229899">
          <w:marLeft w:val="0"/>
          <w:marRight w:val="0"/>
          <w:marTop w:val="0"/>
          <w:marBottom w:val="0"/>
          <w:divBdr>
            <w:top w:val="none" w:sz="0" w:space="0" w:color="auto"/>
            <w:left w:val="none" w:sz="0" w:space="0" w:color="auto"/>
            <w:bottom w:val="none" w:sz="0" w:space="0" w:color="auto"/>
            <w:right w:val="none" w:sz="0" w:space="0" w:color="auto"/>
          </w:divBdr>
        </w:div>
        <w:div w:id="2082822468">
          <w:marLeft w:val="0"/>
          <w:marRight w:val="0"/>
          <w:marTop w:val="0"/>
          <w:marBottom w:val="0"/>
          <w:divBdr>
            <w:top w:val="none" w:sz="0" w:space="0" w:color="auto"/>
            <w:left w:val="none" w:sz="0" w:space="0" w:color="auto"/>
            <w:bottom w:val="none" w:sz="0" w:space="0" w:color="auto"/>
            <w:right w:val="none" w:sz="0" w:space="0" w:color="auto"/>
          </w:divBdr>
        </w:div>
        <w:div w:id="558250825">
          <w:marLeft w:val="0"/>
          <w:marRight w:val="0"/>
          <w:marTop w:val="0"/>
          <w:marBottom w:val="0"/>
          <w:divBdr>
            <w:top w:val="none" w:sz="0" w:space="0" w:color="auto"/>
            <w:left w:val="none" w:sz="0" w:space="0" w:color="auto"/>
            <w:bottom w:val="none" w:sz="0" w:space="0" w:color="auto"/>
            <w:right w:val="none" w:sz="0" w:space="0" w:color="auto"/>
          </w:divBdr>
        </w:div>
        <w:div w:id="1962765887">
          <w:marLeft w:val="0"/>
          <w:marRight w:val="0"/>
          <w:marTop w:val="0"/>
          <w:marBottom w:val="0"/>
          <w:divBdr>
            <w:top w:val="none" w:sz="0" w:space="0" w:color="auto"/>
            <w:left w:val="none" w:sz="0" w:space="0" w:color="auto"/>
            <w:bottom w:val="none" w:sz="0" w:space="0" w:color="auto"/>
            <w:right w:val="none" w:sz="0" w:space="0" w:color="auto"/>
          </w:divBdr>
        </w:div>
        <w:div w:id="156725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F2T2FMHU7H52-1995226538-2239</_dlc_DocId>
    <_dlc_DocIdUrl xmlns="59bbb2d0-248b-43cb-9d64-2158f2caa579">
      <Url>https://covgov.sharepoint.com/sites/vitasvc/scmbuyit/_layouts/15/DocIdRedir.aspx?ID=F2T2FMHU7H52-1995226538-2239</Url>
      <Description>F2T2FMHU7H52-1995226538-2239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17548-32E6-4112-9109-097F59EDD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DA4A11-E724-4506-9BE8-F6766F815A54}">
  <ds:schemaRef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dcmitype/"/>
    <ds:schemaRef ds:uri="3466d7d2-85df-454c-89d0-0a9bcc9a7514"/>
    <ds:schemaRef ds:uri="59bbb2d0-248b-43cb-9d64-2158f2caa579"/>
    <ds:schemaRef ds:uri="http://www.w3.org/XML/1998/namespace"/>
  </ds:schemaRefs>
</ds:datastoreItem>
</file>

<file path=customXml/itemProps3.xml><?xml version="1.0" encoding="utf-8"?>
<ds:datastoreItem xmlns:ds="http://schemas.openxmlformats.org/officeDocument/2006/customXml" ds:itemID="{0BE635CD-1FFC-44B8-9C35-7F6FC13DBF46}">
  <ds:schemaRefs>
    <ds:schemaRef ds:uri="http://schemas.microsoft.com/sharepoint/events"/>
  </ds:schemaRefs>
</ds:datastoreItem>
</file>

<file path=customXml/itemProps4.xml><?xml version="1.0" encoding="utf-8"?>
<ds:datastoreItem xmlns:ds="http://schemas.openxmlformats.org/officeDocument/2006/customXml" ds:itemID="{4EEDEA6F-9092-404A-B787-EBC0FCC71130}">
  <ds:schemaRefs>
    <ds:schemaRef ds:uri="http://schemas.microsoft.com/sharepoint/v3/contenttype/forms"/>
  </ds:schemaRefs>
</ds:datastoreItem>
</file>

<file path=customXml/itemProps5.xml><?xml version="1.0" encoding="utf-8"?>
<ds:datastoreItem xmlns:ds="http://schemas.openxmlformats.org/officeDocument/2006/customXml" ds:itemID="{C2818102-58A0-4895-9146-BDED5D4C0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4898</Words>
  <Characters>27920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2018-08-29T14:06:00Z</dcterms:created>
  <dcterms:modified xsi:type="dcterms:W3CDTF">2018-09-13T05:00:00Z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75884daf-7a21-499c-8528-3d049d9aefa8</vt:lpwstr>
  </property>
</Properties>
</file>